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CA4A0" w14:textId="77777777" w:rsidR="009E466D" w:rsidRPr="009E466D" w:rsidRDefault="009E466D" w:rsidP="009E466D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  <w:r w:rsidRPr="009E466D">
        <w:rPr>
          <w:rFonts w:eastAsia="Calibri" w:cs="Times New Roman"/>
          <w:kern w:val="0"/>
          <w:szCs w:val="28"/>
          <w14:ligatures w14:val="none"/>
        </w:rPr>
        <w:t>МБУ ДО г. Абакана «СШ настольного тенниса»</w:t>
      </w:r>
    </w:p>
    <w:p w14:paraId="40146185" w14:textId="77777777" w:rsidR="009E466D" w:rsidRPr="009E466D" w:rsidRDefault="009E466D" w:rsidP="009E466D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68EE0B86" w14:textId="77777777" w:rsidR="009E466D" w:rsidRPr="009E466D" w:rsidRDefault="009E466D" w:rsidP="009E466D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0F3CF637" w14:textId="77777777" w:rsidR="009E466D" w:rsidRPr="009E466D" w:rsidRDefault="009E466D" w:rsidP="009E466D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30BE49FD" w14:textId="77777777" w:rsidR="009E466D" w:rsidRPr="009E466D" w:rsidRDefault="009E466D" w:rsidP="009E466D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0F29369F" w14:textId="77777777" w:rsidR="009E466D" w:rsidRPr="009E466D" w:rsidRDefault="009E466D" w:rsidP="009E466D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3B211EB8" w14:textId="77777777" w:rsidR="009E466D" w:rsidRPr="009E466D" w:rsidRDefault="009E466D" w:rsidP="009E466D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00A45216" w14:textId="77777777" w:rsidR="009E466D" w:rsidRPr="009E466D" w:rsidRDefault="009E466D" w:rsidP="009E466D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3AEDD648" w14:textId="77777777" w:rsidR="009E466D" w:rsidRPr="009E466D" w:rsidRDefault="009E466D" w:rsidP="009E466D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51425C27" w14:textId="77777777" w:rsidR="009E466D" w:rsidRPr="009E466D" w:rsidRDefault="009E466D" w:rsidP="009E466D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79D61ADB" w14:textId="77777777" w:rsidR="009E466D" w:rsidRPr="009E466D" w:rsidRDefault="009E466D" w:rsidP="009E466D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25D149D5" w14:textId="77777777" w:rsidR="009E466D" w:rsidRPr="009E466D" w:rsidRDefault="009E466D" w:rsidP="009E466D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690A3709" w14:textId="77777777" w:rsidR="009E466D" w:rsidRPr="009E466D" w:rsidRDefault="009E466D" w:rsidP="009E466D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47EE391F" w14:textId="77777777" w:rsidR="009E466D" w:rsidRPr="009E466D" w:rsidRDefault="009E466D" w:rsidP="009E466D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Методические рекомендации</w:t>
      </w:r>
    </w:p>
    <w:p w14:paraId="191246D6" w14:textId="77777777" w:rsidR="009E466D" w:rsidRPr="009E466D" w:rsidRDefault="009E466D" w:rsidP="009E466D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</w:p>
    <w:p w14:paraId="6D343AC9" w14:textId="77777777" w:rsidR="009E466D" w:rsidRPr="009E466D" w:rsidRDefault="009E466D" w:rsidP="009E466D">
      <w:pPr>
        <w:shd w:val="clear" w:color="auto" w:fill="FFFFFF"/>
        <w:spacing w:after="0"/>
        <w:jc w:val="center"/>
        <w:rPr>
          <w:rFonts w:eastAsia="Times New Roman" w:cs="Times New Roman"/>
          <w:b/>
          <w:color w:val="000000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на тему: </w:t>
      </w:r>
      <w:r w:rsidRPr="009E466D">
        <w:rPr>
          <w:rFonts w:eastAsia="Times New Roman" w:cs="Times New Roman"/>
          <w:b/>
          <w:color w:val="000000"/>
          <w:kern w:val="0"/>
          <w:szCs w:val="28"/>
          <w:lang w:eastAsia="ru-RU"/>
          <w14:ligatures w14:val="none"/>
        </w:rPr>
        <w:t>«Методика правильного и эффективного</w:t>
      </w:r>
    </w:p>
    <w:p w14:paraId="07C00FF5" w14:textId="77777777" w:rsidR="009E466D" w:rsidRPr="009E466D" w:rsidRDefault="009E466D" w:rsidP="009E466D">
      <w:pPr>
        <w:shd w:val="clear" w:color="auto" w:fill="FFFFFF"/>
        <w:spacing w:after="0"/>
        <w:jc w:val="center"/>
        <w:rPr>
          <w:rFonts w:eastAsia="Times New Roman" w:cs="Times New Roman"/>
          <w:b/>
          <w:color w:val="000000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b/>
          <w:color w:val="000000"/>
          <w:kern w:val="0"/>
          <w:szCs w:val="28"/>
          <w:lang w:eastAsia="ru-RU"/>
          <w14:ligatures w14:val="none"/>
        </w:rPr>
        <w:t xml:space="preserve"> выполнения прыжков через скакалку»</w:t>
      </w:r>
    </w:p>
    <w:p w14:paraId="6E30E2DF" w14:textId="77777777" w:rsidR="009E466D" w:rsidRPr="009E466D" w:rsidRDefault="009E466D" w:rsidP="009E466D">
      <w:pPr>
        <w:spacing w:after="200" w:line="276" w:lineRule="auto"/>
        <w:jc w:val="center"/>
        <w:rPr>
          <w:rFonts w:eastAsia="Calibri" w:cs="Times New Roman"/>
          <w:b/>
          <w:kern w:val="0"/>
          <w:szCs w:val="28"/>
          <w14:ligatures w14:val="none"/>
        </w:rPr>
      </w:pPr>
    </w:p>
    <w:p w14:paraId="647C800B" w14:textId="77777777" w:rsidR="009E466D" w:rsidRPr="009E466D" w:rsidRDefault="009E466D" w:rsidP="009E466D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174909BA" w14:textId="77777777" w:rsidR="009E466D" w:rsidRPr="009E466D" w:rsidRDefault="009E466D" w:rsidP="009E466D">
      <w:pPr>
        <w:spacing w:after="20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  <w:r w:rsidRPr="009E466D">
        <w:rPr>
          <w:rFonts w:eastAsia="Calibri" w:cs="Times New Roman"/>
          <w:kern w:val="0"/>
          <w:szCs w:val="28"/>
          <w14:ligatures w14:val="none"/>
        </w:rPr>
        <w:t>Разработчик: Тренер-преподаватель по настольному теннису</w:t>
      </w:r>
    </w:p>
    <w:p w14:paraId="6806F557" w14:textId="77777777" w:rsidR="009E466D" w:rsidRPr="009E466D" w:rsidRDefault="009E466D" w:rsidP="009E466D">
      <w:pPr>
        <w:spacing w:after="20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  <w:proofErr w:type="spellStart"/>
      <w:r w:rsidRPr="009E466D">
        <w:rPr>
          <w:rFonts w:eastAsia="Calibri" w:cs="Times New Roman"/>
          <w:kern w:val="0"/>
          <w:szCs w:val="28"/>
          <w14:ligatures w14:val="none"/>
        </w:rPr>
        <w:t>Калинушкина</w:t>
      </w:r>
      <w:proofErr w:type="spellEnd"/>
      <w:r w:rsidRPr="009E466D">
        <w:rPr>
          <w:rFonts w:eastAsia="Calibri" w:cs="Times New Roman"/>
          <w:kern w:val="0"/>
          <w:szCs w:val="28"/>
          <w14:ligatures w14:val="none"/>
        </w:rPr>
        <w:t xml:space="preserve"> Елена Владимировна</w:t>
      </w:r>
    </w:p>
    <w:p w14:paraId="6DFF0376" w14:textId="77777777" w:rsidR="009E466D" w:rsidRPr="009E466D" w:rsidRDefault="009E466D" w:rsidP="009E466D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6B34C58B" w14:textId="77777777" w:rsidR="009E466D" w:rsidRPr="009E466D" w:rsidRDefault="009E466D" w:rsidP="009E466D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628B531D" w14:textId="77777777" w:rsidR="009E466D" w:rsidRPr="009E466D" w:rsidRDefault="009E466D" w:rsidP="009E466D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160075DA" w14:textId="77777777" w:rsidR="009E466D" w:rsidRPr="009E466D" w:rsidRDefault="009E466D" w:rsidP="009E466D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2AB5D868" w14:textId="77777777" w:rsidR="009E466D" w:rsidRPr="009E466D" w:rsidRDefault="009E466D" w:rsidP="009E466D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1D3BC7B4" w14:textId="77777777" w:rsidR="009E466D" w:rsidRPr="009E466D" w:rsidRDefault="009E466D" w:rsidP="009E466D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19690787" w14:textId="77777777" w:rsidR="009E466D" w:rsidRPr="009E466D" w:rsidRDefault="009E466D" w:rsidP="009E466D">
      <w:pPr>
        <w:spacing w:after="200" w:line="360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6D52964A" w14:textId="77777777" w:rsidR="009E466D" w:rsidRPr="009E466D" w:rsidRDefault="009E466D" w:rsidP="009E466D">
      <w:pPr>
        <w:spacing w:after="200" w:line="360" w:lineRule="auto"/>
        <w:jc w:val="center"/>
        <w:rPr>
          <w:rFonts w:eastAsia="Calibri" w:cs="Times New Roman"/>
          <w:kern w:val="0"/>
          <w:szCs w:val="28"/>
          <w14:ligatures w14:val="none"/>
        </w:rPr>
      </w:pPr>
      <w:r w:rsidRPr="009E466D">
        <w:rPr>
          <w:rFonts w:eastAsia="Calibri" w:cs="Times New Roman"/>
          <w:kern w:val="0"/>
          <w:szCs w:val="28"/>
          <w14:ligatures w14:val="none"/>
        </w:rPr>
        <w:t>РХ, г. Абакан 2024 год</w:t>
      </w:r>
    </w:p>
    <w:p w14:paraId="145C8355" w14:textId="77777777" w:rsidR="009E466D" w:rsidRPr="009E466D" w:rsidRDefault="009E466D" w:rsidP="009E466D">
      <w:pPr>
        <w:spacing w:after="200" w:line="360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3C26FD77" w14:textId="77777777" w:rsidR="009E466D" w:rsidRPr="009E466D" w:rsidRDefault="009E466D" w:rsidP="009E466D">
      <w:pPr>
        <w:shd w:val="clear" w:color="auto" w:fill="FFFFFF"/>
        <w:spacing w:after="300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</w:p>
    <w:p w14:paraId="3ED690CD" w14:textId="77777777" w:rsidR="009E466D" w:rsidRPr="009E466D" w:rsidRDefault="009E466D" w:rsidP="009E466D">
      <w:pPr>
        <w:spacing w:before="100" w:beforeAutospacing="1" w:after="100" w:afterAutospacing="1"/>
        <w:jc w:val="center"/>
        <w:rPr>
          <w:rFonts w:eastAsia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</w:p>
    <w:p w14:paraId="487DE8C1" w14:textId="77777777" w:rsidR="009E466D" w:rsidRPr="009E466D" w:rsidRDefault="009E466D" w:rsidP="009E466D">
      <w:pPr>
        <w:shd w:val="clear" w:color="auto" w:fill="FFFFFF"/>
        <w:spacing w:after="36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ascii="Roboto" w:eastAsia="Times New Roman" w:hAnsi="Roboto" w:cs="Times New Roman"/>
          <w:color w:val="222222"/>
          <w:kern w:val="0"/>
          <w:sz w:val="27"/>
          <w:szCs w:val="27"/>
          <w:lang w:eastAsia="ru-RU"/>
          <w14:ligatures w14:val="none"/>
        </w:rPr>
        <w:t xml:space="preserve">                 </w:t>
      </w: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Прыжки через скакалку многие помнят со школы, но мало кто их выполняет во взрослом возрасте. А ведь регулярные занятия со скакалкой оказывают целый ряд положительных эффектов:</w:t>
      </w:r>
    </w:p>
    <w:p w14:paraId="21571D9D" w14:textId="77777777" w:rsidR="009E466D" w:rsidRPr="009E466D" w:rsidRDefault="009E466D" w:rsidP="009E466D">
      <w:pPr>
        <w:numPr>
          <w:ilvl w:val="0"/>
          <w:numId w:val="1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Повышают выносливость дыхательной и сердечно-сосудистой систем,</w:t>
      </w:r>
    </w:p>
    <w:p w14:paraId="2617E049" w14:textId="77777777" w:rsidR="009E466D" w:rsidRPr="009E466D" w:rsidRDefault="009E466D" w:rsidP="009E466D">
      <w:pPr>
        <w:numPr>
          <w:ilvl w:val="0"/>
          <w:numId w:val="1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Снижают частоту сердцебиения в покое, что означает улучшение работы сердца</w:t>
      </w:r>
    </w:p>
    <w:p w14:paraId="7D041899" w14:textId="77777777" w:rsidR="009E466D" w:rsidRPr="009E466D" w:rsidRDefault="009E466D" w:rsidP="009E466D">
      <w:pPr>
        <w:numPr>
          <w:ilvl w:val="0"/>
          <w:numId w:val="1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Способствует снижению процента жировой ткани</w:t>
      </w:r>
    </w:p>
    <w:p w14:paraId="21309BBF" w14:textId="77777777" w:rsidR="009E466D" w:rsidRPr="009E466D" w:rsidRDefault="009E466D" w:rsidP="009E466D">
      <w:pPr>
        <w:numPr>
          <w:ilvl w:val="0"/>
          <w:numId w:val="1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Повышают силу рук и ног</w:t>
      </w:r>
    </w:p>
    <w:p w14:paraId="60D3B318" w14:textId="77777777" w:rsidR="009E466D" w:rsidRPr="009E466D" w:rsidRDefault="009E466D" w:rsidP="009E466D">
      <w:pPr>
        <w:numPr>
          <w:ilvl w:val="0"/>
          <w:numId w:val="1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Увеличивают диапазон движений</w:t>
      </w:r>
    </w:p>
    <w:p w14:paraId="348A8F37" w14:textId="77777777" w:rsidR="009E466D" w:rsidRPr="009E466D" w:rsidRDefault="009E466D" w:rsidP="009E466D">
      <w:p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 xml:space="preserve">          </w:t>
      </w:r>
      <w:r w:rsidRPr="009E466D">
        <w:rPr>
          <w:rFonts w:ascii="Roboto" w:eastAsia="Times New Roman" w:hAnsi="Roboto" w:cs="Times New Roman"/>
          <w:color w:val="222222"/>
          <w:kern w:val="0"/>
          <w:sz w:val="27"/>
          <w:szCs w:val="27"/>
          <w:lang w:eastAsia="ru-RU"/>
          <w14:ligatures w14:val="none"/>
        </w:rPr>
        <w:t xml:space="preserve"> </w:t>
      </w: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 xml:space="preserve">Прыжки через скакалку улучшают координацию за счет необходимости одновременно выполнять несколько движений. </w:t>
      </w:r>
    </w:p>
    <w:p w14:paraId="42A4EF3F" w14:textId="77777777" w:rsidR="009E466D" w:rsidRPr="009E466D" w:rsidRDefault="009E466D" w:rsidP="009E466D">
      <w:pPr>
        <w:shd w:val="clear" w:color="auto" w:fill="FFFFFF"/>
        <w:spacing w:after="36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Разнообразие положительных эффектов делает упражнение отличным дополнением к любым тренировкам. </w:t>
      </w:r>
    </w:p>
    <w:p w14:paraId="4C7B1B8D" w14:textId="77777777" w:rsidR="009E466D" w:rsidRPr="009E466D" w:rsidRDefault="009E466D" w:rsidP="009E466D">
      <w:pPr>
        <w:shd w:val="clear" w:color="auto" w:fill="FFFFFF"/>
        <w:spacing w:after="36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Но прежде, чем приступить к занятиям необходимо соблюсти ряд условий:</w:t>
      </w:r>
    </w:p>
    <w:p w14:paraId="29DCDDFF" w14:textId="77777777" w:rsidR="009E466D" w:rsidRPr="009E466D" w:rsidRDefault="009E466D" w:rsidP="009E466D">
      <w:pPr>
        <w:numPr>
          <w:ilvl w:val="0"/>
          <w:numId w:val="2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В первую очередь подобрать удобную спортивную обувь. Подошва должна быть упругой и создавать дополнительную амортизацию. Кроме того, обувь защищает стопы от случайных ударов скакалкой.</w:t>
      </w:r>
    </w:p>
    <w:p w14:paraId="193D3716" w14:textId="77777777" w:rsidR="009E466D" w:rsidRPr="009E466D" w:rsidRDefault="009E466D" w:rsidP="009E466D">
      <w:pPr>
        <w:numPr>
          <w:ilvl w:val="0"/>
          <w:numId w:val="2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Необходимо правильно выбрать место для тренировок. Нужно обратить внимание на напольное покрытие – оно должно быть упругим, чтобы снизить нагрузку на суставы во время выполнения прыжков. Подойдет беговой трек стадиона или прорезиненное покрытие в спортзале. Хороший вариант – прыжки на траве.</w:t>
      </w:r>
    </w:p>
    <w:p w14:paraId="5C770A5A" w14:textId="77777777" w:rsidR="009E466D" w:rsidRPr="009E466D" w:rsidRDefault="009E466D" w:rsidP="009E466D">
      <w:pPr>
        <w:numPr>
          <w:ilvl w:val="0"/>
          <w:numId w:val="2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Уделить внимание правильному выбору самой скакалки. В настоящее время существует огромное разнообразие скакалок. Это стандартные, скоростные (с особым крепление на рукоятке), атлетические, с утяжелителями и т.д. Для начинающих достаточно взять самую обычную модель, а со временем попробовать усложненные варианты.</w:t>
      </w:r>
    </w:p>
    <w:p w14:paraId="5DD503D9" w14:textId="77777777" w:rsidR="009E466D" w:rsidRPr="009E466D" w:rsidRDefault="009E466D" w:rsidP="009E466D">
      <w:pPr>
        <w:numPr>
          <w:ilvl w:val="0"/>
          <w:numId w:val="2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Очень важно подобрать правильную длину скакалки. Для этого нужно встать на середину шнура и вытянуть скакалку вдоль тела – концы рукояток должны доходить до подмышек</w:t>
      </w:r>
    </w:p>
    <w:p w14:paraId="50017DEA" w14:textId="77777777" w:rsidR="009E466D" w:rsidRPr="009E466D" w:rsidRDefault="009E466D" w:rsidP="009E466D">
      <w:pPr>
        <w:numPr>
          <w:ilvl w:val="0"/>
          <w:numId w:val="2"/>
        </w:numPr>
        <w:shd w:val="clear" w:color="auto" w:fill="FFFFFF"/>
        <w:spacing w:after="360" w:line="360" w:lineRule="atLeast"/>
        <w:contextualSpacing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Перед началом тренировки обязательно разомнитесь, чтобы снизить риск травм. Хорошо подойдет суставная гимнастика - поочередная проработка всех суставов от шеи до ступней.</w:t>
      </w:r>
    </w:p>
    <w:p w14:paraId="64484AEE" w14:textId="54E580A5" w:rsidR="009E466D" w:rsidRPr="009E466D" w:rsidRDefault="009E466D" w:rsidP="009E466D">
      <w:pPr>
        <w:shd w:val="clear" w:color="auto" w:fill="FFFFFF"/>
        <w:spacing w:after="0" w:line="360" w:lineRule="atLeast"/>
        <w:ind w:left="360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 xml:space="preserve">         Существует большое количество дополнительных элементов, которые можно выполнять во время прыжков через скакалку. Прыжки с </w:t>
      </w: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lastRenderedPageBreak/>
        <w:t xml:space="preserve">разворотом, с двойным оборотом скакалки, на одной ноге, с подъемом коленей к груди, с перекрестным движением ног – это усложненные варианты упражнения, которые стоит изучать более опытным спортсменам. Я хочу представить упражнения, которые я использую на тренировочных занятиях со своими </w:t>
      </w:r>
      <w:r w:rsidR="00EF35C8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воспитанниками</w:t>
      </w: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.</w:t>
      </w:r>
    </w:p>
    <w:p w14:paraId="446F6CE5" w14:textId="77777777" w:rsidR="009E466D" w:rsidRPr="009E466D" w:rsidRDefault="009E466D" w:rsidP="009E466D">
      <w:pPr>
        <w:spacing w:before="100" w:beforeAutospacing="1" w:after="100" w:afterAutospacing="1"/>
        <w:jc w:val="center"/>
        <w:rPr>
          <w:rFonts w:eastAsia="Times New Roman" w:cs="Times New Roman"/>
          <w:kern w:val="0"/>
          <w:szCs w:val="28"/>
          <w:u w:val="single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u w:val="single"/>
          <w:lang w:eastAsia="ru-RU"/>
          <w14:ligatures w14:val="none"/>
        </w:rPr>
        <w:t>ВИДЫ УПРАЖНЕНИЙ СО СКАКАЛКОЙ:</w:t>
      </w:r>
    </w:p>
    <w:p w14:paraId="01B15E45" w14:textId="77777777" w:rsidR="009E466D" w:rsidRPr="009E466D" w:rsidRDefault="009E466D" w:rsidP="009E466D">
      <w:pPr>
        <w:tabs>
          <w:tab w:val="left" w:pos="180"/>
          <w:tab w:val="center" w:pos="4961"/>
        </w:tabs>
        <w:spacing w:before="100" w:beforeAutospacing="1" w:after="100" w:afterAutospacing="1"/>
        <w:rPr>
          <w:rFonts w:eastAsia="Times New Roman" w:cs="Times New Roman"/>
          <w:iCs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ab/>
      </w:r>
      <w:r w:rsidRPr="009E466D">
        <w:rPr>
          <w:rFonts w:eastAsia="Times New Roman" w:cs="Times New Roman"/>
          <w:iCs/>
          <w:kern w:val="0"/>
          <w:szCs w:val="28"/>
          <w:lang w:eastAsia="ru-RU"/>
          <w14:ligatures w14:val="none"/>
        </w:rPr>
        <w:t>Прыжки на месте:</w:t>
      </w:r>
    </w:p>
    <w:p w14:paraId="0C7A1EB6" w14:textId="77777777" w:rsidR="009E466D" w:rsidRPr="009E466D" w:rsidRDefault="009E466D" w:rsidP="009E466D">
      <w:pPr>
        <w:spacing w:before="100" w:beforeAutospacing="1" w:after="100" w:afterAutospacing="1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1) </w:t>
      </w:r>
      <w:r w:rsidRPr="009E466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Базовые прыжки</w:t>
      </w: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: (на 2-ух ногах)</w:t>
      </w:r>
    </w:p>
    <w:p w14:paraId="43F8F4F3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2) </w:t>
      </w:r>
      <w:r w:rsidRPr="009E466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Поочерёдные прыжки</w:t>
      </w: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на одной, затем на другой ноге – одна из самых популярных техник упражнений со скакалкой на развитие координации.</w:t>
      </w:r>
    </w:p>
    <w:p w14:paraId="40D9EE07" w14:textId="77777777" w:rsidR="009E466D" w:rsidRPr="009E466D" w:rsidRDefault="009E466D" w:rsidP="009E466D">
      <w:pPr>
        <w:spacing w:before="100" w:beforeAutospacing="1" w:after="100" w:afterAutospacing="1"/>
        <w:ind w:left="142" w:hanging="142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3)  </w:t>
      </w:r>
      <w:r w:rsidRPr="009E466D">
        <w:rPr>
          <w:rFonts w:eastAsia="Times New Roman" w:cs="Times New Roman"/>
          <w:iCs/>
          <w:kern w:val="0"/>
          <w:szCs w:val="28"/>
          <w:lang w:eastAsia="ru-RU"/>
          <w14:ligatures w14:val="none"/>
        </w:rPr>
        <w:t xml:space="preserve">Высокие прыжки, </w:t>
      </w: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это высокоинтенсивная техника прыжков через скакалку, напоминающая поочередные прыжки.</w:t>
      </w:r>
    </w:p>
    <w:p w14:paraId="038D5258" w14:textId="77777777" w:rsidR="009E466D" w:rsidRPr="009E466D" w:rsidRDefault="009E466D" w:rsidP="009E466D">
      <w:pPr>
        <w:spacing w:before="100" w:beforeAutospacing="1" w:after="100" w:afterAutospacing="1"/>
        <w:ind w:left="142" w:hanging="142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  Отличия в том, что, когда ваша правая нога касается земли, поднимите левое колено максимально высоко, и так далее, чередуя ноги. По сути, это те же поочередные прыжки только с высоким поднятием коленей.   Получите большую нагрузку на мышцы, в особенности на мышцы брюшного пресса и четырехглавую мышцу. </w:t>
      </w:r>
    </w:p>
    <w:p w14:paraId="5F9CBE9A" w14:textId="77777777" w:rsidR="009E466D" w:rsidRPr="009E466D" w:rsidRDefault="009E466D" w:rsidP="009E466D">
      <w:pPr>
        <w:spacing w:before="100" w:beforeAutospacing="1" w:after="100" w:afterAutospacing="1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4)  </w:t>
      </w:r>
      <w:r w:rsidRPr="009E466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Комбинационные прыжки:</w:t>
      </w: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2 раза на двух ногах, 2 раза на левой ноге, 2- на правой. </w:t>
      </w:r>
    </w:p>
    <w:p w14:paraId="1B490279" w14:textId="77777777" w:rsidR="009E466D" w:rsidRPr="009E466D" w:rsidRDefault="009E466D" w:rsidP="009E466D">
      <w:pPr>
        <w:spacing w:before="100" w:beforeAutospacing="1" w:after="100" w:afterAutospacing="1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    Так повышается нагрузка на икроножные мышцы и улучшается координация</w:t>
      </w:r>
    </w:p>
    <w:p w14:paraId="5AF09E58" w14:textId="77777777" w:rsidR="009E466D" w:rsidRPr="009E466D" w:rsidRDefault="009E466D" w:rsidP="009E466D">
      <w:pPr>
        <w:spacing w:before="100" w:beforeAutospacing="1" w:after="100" w:afterAutospacing="1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5) Двойные прыжки</w:t>
      </w:r>
    </w:p>
    <w:p w14:paraId="5BF76D42" w14:textId="77777777" w:rsidR="009E466D" w:rsidRPr="009E466D" w:rsidRDefault="009E466D" w:rsidP="009E466D">
      <w:pPr>
        <w:spacing w:before="100" w:beforeAutospacing="1" w:after="100" w:afterAutospacing="1"/>
        <w:ind w:left="720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Оказывают большую нагрузку на мышцы, в особенности на мышцы брюшного пресса и четырехглавую мышцу.</w:t>
      </w:r>
    </w:p>
    <w:p w14:paraId="3E276E45" w14:textId="77777777" w:rsidR="009E466D" w:rsidRPr="009E466D" w:rsidRDefault="009E466D" w:rsidP="009E466D">
      <w:pPr>
        <w:spacing w:before="100" w:beforeAutospacing="1" w:after="100" w:afterAutospacing="1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6) </w:t>
      </w:r>
      <w:r w:rsidRPr="009E466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Прыжки на 2х ногах вправо-влево (тоже на 1-ой ноге).</w:t>
      </w:r>
    </w:p>
    <w:p w14:paraId="09BE191F" w14:textId="77777777" w:rsidR="009E466D" w:rsidRPr="009E466D" w:rsidRDefault="009E466D" w:rsidP="009E466D">
      <w:pPr>
        <w:spacing w:before="100" w:beforeAutospacing="1" w:after="100" w:afterAutospacing="1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7) Прыжки на 2х ногах вперёд-назад (тоже на одной ноге)</w:t>
      </w:r>
    </w:p>
    <w:p w14:paraId="5CD67BBF" w14:textId="77777777" w:rsidR="009E466D" w:rsidRPr="009E466D" w:rsidRDefault="009E466D" w:rsidP="009E466D">
      <w:pPr>
        <w:spacing w:before="100" w:beforeAutospacing="1" w:after="100" w:afterAutospacing="1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8) Перекрёстные прыжки</w:t>
      </w:r>
    </w:p>
    <w:p w14:paraId="2B564526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Чтобы выполнить перекрестный прыжок нужно скрестить руки в нисходящей фазе движения скакалки и сформировать перед собой петлю. Прыгните через эту петлю, и верните руки в исходное положение в </w:t>
      </w: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lastRenderedPageBreak/>
        <w:t>нисходящей фазе следующего цикла. Продолжайте скрещивать руки подобным образом в каждом втором цикле.</w:t>
      </w:r>
    </w:p>
    <w:p w14:paraId="27A798D3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Прыжки крест-накрест – отличный способ внести разнообразие в монотонный ритм продолжительной сессии. С помощью перекрестной техники можно добавить остроты своим тренировкам.  Перекрестные прыжки хорошо сочетаются как с одиночными, так и с двойными прыжками.</w:t>
      </w:r>
    </w:p>
    <w:p w14:paraId="639E9E35" w14:textId="77777777" w:rsidR="009E466D" w:rsidRPr="009E466D" w:rsidRDefault="009E466D" w:rsidP="009E466D">
      <w:pPr>
        <w:spacing w:before="100" w:beforeAutospacing="1" w:after="100" w:afterAutospacing="1"/>
        <w:ind w:left="720" w:hanging="578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rebuchet MS" w:cs="Times New Roman"/>
          <w:kern w:val="0"/>
          <w:szCs w:val="28"/>
          <w14:ligatures w14:val="none"/>
        </w:rPr>
        <w:t xml:space="preserve"> 9) </w:t>
      </w:r>
      <w:r w:rsidRPr="009E466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Прыжки со скрещенными ногами</w:t>
      </w: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улучшают координацию движений.</w:t>
      </w:r>
    </w:p>
    <w:p w14:paraId="57284300" w14:textId="77777777" w:rsidR="009E466D" w:rsidRPr="009E466D" w:rsidRDefault="009E466D" w:rsidP="009E466D">
      <w:pPr>
        <w:spacing w:before="100" w:beforeAutospacing="1" w:after="100" w:afterAutospacing="1"/>
        <w:ind w:left="720" w:hanging="578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rebuchet MS" w:cs="Times New Roman"/>
          <w:kern w:val="0"/>
          <w:szCs w:val="28"/>
          <w14:ligatures w14:val="none"/>
        </w:rPr>
        <w:t>10) Прыжки с поочерёдным разведением ног врозь и вместе.</w:t>
      </w:r>
    </w:p>
    <w:p w14:paraId="3E9F387B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Все эти прыжки можно комбинировать, выполнять передвигаясь вперёд по дистанции 10; 20 метров. Хорошая зажигательная музыка отлично поможет вам при выполнении упражнений</w:t>
      </w:r>
      <w:r w:rsidRPr="009E466D">
        <w:rPr>
          <w:rFonts w:eastAsia="Times New Roman" w:cs="Times New Roman"/>
          <w:i/>
          <w:iCs/>
          <w:kern w:val="0"/>
          <w:szCs w:val="28"/>
          <w:lang w:eastAsia="ru-RU"/>
          <w14:ligatures w14:val="none"/>
        </w:rPr>
        <w:t xml:space="preserve">. </w:t>
      </w: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Темп музыки позволяет увеличить, уменьшить нагрузку, одновременно поддерживая ритм настроения.</w:t>
      </w:r>
    </w:p>
    <w:p w14:paraId="7D46AC95" w14:textId="77777777" w:rsidR="009E466D" w:rsidRPr="009E466D" w:rsidRDefault="009E466D" w:rsidP="009E466D">
      <w:pPr>
        <w:spacing w:before="100" w:beforeAutospacing="1" w:after="100" w:afterAutospacing="1"/>
        <w:outlineLvl w:val="2"/>
        <w:rPr>
          <w:rFonts w:eastAsia="Times New Roman" w:cs="Times New Roman"/>
          <w:bCs/>
          <w:kern w:val="0"/>
          <w:szCs w:val="28"/>
          <w:u w:val="single"/>
          <w:lang w:eastAsia="ru-RU"/>
          <w14:ligatures w14:val="none"/>
        </w:rPr>
      </w:pPr>
      <w:r w:rsidRPr="009E466D">
        <w:rPr>
          <w:rFonts w:eastAsia="Times New Roman" w:cs="Times New Roman"/>
          <w:bCs/>
          <w:kern w:val="0"/>
          <w:szCs w:val="28"/>
          <w:u w:val="single"/>
          <w:lang w:eastAsia="ru-RU"/>
          <w14:ligatures w14:val="none"/>
        </w:rPr>
        <w:t>Примерная схема упражнений со скакалкой (500 прыжков)</w:t>
      </w:r>
    </w:p>
    <w:p w14:paraId="1B57D188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Через каждые 50 прыжков, (или по времени) смените упражнение со скакалкой.</w:t>
      </w:r>
    </w:p>
    <w:p w14:paraId="130E1C8F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Базовые прыжки – ноги вместе.</w:t>
      </w:r>
    </w:p>
    <w:p w14:paraId="1F6A5EBC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Прыжки по сторонам – поставьте ноги вместе и выпрыгивайте из стороны в сторону.</w:t>
      </w:r>
    </w:p>
    <w:p w14:paraId="4EC12265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Базовые прыжки – ноги на ширине плеч.</w:t>
      </w:r>
    </w:p>
    <w:p w14:paraId="62515D33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proofErr w:type="spellStart"/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Скрестные</w:t>
      </w:r>
      <w:proofErr w:type="spellEnd"/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прыжки – выполняя прыжки, меняйте положение ног и ступней. Ноги </w:t>
      </w:r>
      <w:proofErr w:type="spellStart"/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скрестно</w:t>
      </w:r>
      <w:proofErr w:type="spellEnd"/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– ноги на ширине плеч и т.д.</w:t>
      </w:r>
    </w:p>
    <w:p w14:paraId="66714591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Поочередные прыжки.</w:t>
      </w:r>
    </w:p>
    <w:p w14:paraId="2286B5ED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Высокие прыжки</w:t>
      </w:r>
    </w:p>
    <w:p w14:paraId="24FE0E4E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Комбинационные прыжки</w:t>
      </w:r>
    </w:p>
    <w:p w14:paraId="41778B92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Прыжки с скрещиванием рук – Ноги вместе.</w:t>
      </w:r>
    </w:p>
    <w:p w14:paraId="22323396" w14:textId="77777777" w:rsidR="009E466D" w:rsidRPr="009E466D" w:rsidRDefault="009E466D" w:rsidP="009E466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>Базовые прыжки – 100 раз.</w:t>
      </w:r>
    </w:p>
    <w:p w14:paraId="7AF1C945" w14:textId="77777777" w:rsidR="009E466D" w:rsidRPr="009E466D" w:rsidRDefault="009E466D" w:rsidP="009E466D">
      <w:pPr>
        <w:shd w:val="clear" w:color="auto" w:fill="FFFFFF"/>
        <w:spacing w:after="36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Другой вариант – чередование прыжков через скакалку с другими упражнениями. Лучше всего такой формат подходит для круговых тренировок, при которых необходимо без остановки выполнить набор упражнений и только после этого взять перерыв на отдых.</w:t>
      </w:r>
    </w:p>
    <w:p w14:paraId="28C35CB8" w14:textId="77777777" w:rsidR="009E466D" w:rsidRPr="009E466D" w:rsidRDefault="009E466D" w:rsidP="009E466D">
      <w:pPr>
        <w:shd w:val="clear" w:color="auto" w:fill="FFFFFF"/>
        <w:spacing w:after="360" w:line="360" w:lineRule="atLeast"/>
        <w:rPr>
          <w:rFonts w:eastAsia="Times New Roman" w:cs="Times New Roman"/>
          <w:color w:val="222222"/>
          <w:kern w:val="0"/>
          <w:szCs w:val="28"/>
          <w:u w:val="single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u w:val="single"/>
          <w:lang w:eastAsia="ru-RU"/>
          <w14:ligatures w14:val="none"/>
        </w:rPr>
        <w:t>Пример круговой тренировки со скакалкой:</w:t>
      </w:r>
    </w:p>
    <w:p w14:paraId="69C8D409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2 минуты прыжков через скакалку,</w:t>
      </w:r>
    </w:p>
    <w:p w14:paraId="587B4B43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lastRenderedPageBreak/>
        <w:t>10–20 отжиманий,</w:t>
      </w:r>
    </w:p>
    <w:p w14:paraId="0D033C0F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2 минуты прыжков через скакалку,</w:t>
      </w:r>
    </w:p>
    <w:p w14:paraId="5023C272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10–20 приседаний,</w:t>
      </w:r>
    </w:p>
    <w:p w14:paraId="06E775B2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2 минуты прыжков через скакалку,</w:t>
      </w:r>
    </w:p>
    <w:p w14:paraId="789ADED0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10–20 обратных отжиманий от скамьи (в домашних условиях подойдет диван или кровать),</w:t>
      </w:r>
    </w:p>
    <w:p w14:paraId="6862D7C2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2 минуты прыжков через скакалку,</w:t>
      </w:r>
    </w:p>
    <w:p w14:paraId="32FC139B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15 выпадов на каждую ногу,</w:t>
      </w:r>
    </w:p>
    <w:p w14:paraId="0B88EAE4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2 минуты прыжков через скакалку,</w:t>
      </w:r>
    </w:p>
    <w:p w14:paraId="1EA7EE8B" w14:textId="77777777" w:rsidR="009E466D" w:rsidRPr="009E466D" w:rsidRDefault="009E466D" w:rsidP="009E466D">
      <w:pPr>
        <w:numPr>
          <w:ilvl w:val="0"/>
          <w:numId w:val="4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планка в течение 1 минуты.</w:t>
      </w:r>
    </w:p>
    <w:p w14:paraId="2B770970" w14:textId="77777777" w:rsidR="009E466D" w:rsidRPr="009E466D" w:rsidRDefault="009E466D" w:rsidP="009E466D">
      <w:p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</w:p>
    <w:p w14:paraId="10B1D758" w14:textId="77777777" w:rsidR="009E466D" w:rsidRPr="009E466D" w:rsidRDefault="009E466D" w:rsidP="009E466D">
      <w:pPr>
        <w:shd w:val="clear" w:color="auto" w:fill="FFFFFF"/>
        <w:spacing w:after="36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ascii="Roboto" w:eastAsia="Times New Roman" w:hAnsi="Roboto" w:cs="Times New Roman"/>
          <w:color w:val="222222"/>
          <w:kern w:val="0"/>
          <w:sz w:val="27"/>
          <w:szCs w:val="27"/>
          <w:lang w:eastAsia="ru-RU"/>
          <w14:ligatures w14:val="none"/>
        </w:rPr>
        <w:t xml:space="preserve"> </w:t>
      </w: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Правильная техника при выполнении упражнений помогает предотвратить травмы и включает в себя несколько пунктов:</w:t>
      </w:r>
    </w:p>
    <w:p w14:paraId="119F13A7" w14:textId="77777777" w:rsidR="009E466D" w:rsidRPr="009E466D" w:rsidRDefault="009E466D" w:rsidP="009E466D">
      <w:pPr>
        <w:numPr>
          <w:ilvl w:val="0"/>
          <w:numId w:val="5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держим спину ровно, смотрим вперед,</w:t>
      </w:r>
    </w:p>
    <w:p w14:paraId="1EC1A87D" w14:textId="77777777" w:rsidR="009E466D" w:rsidRPr="009E466D" w:rsidRDefault="009E466D" w:rsidP="009E466D">
      <w:pPr>
        <w:numPr>
          <w:ilvl w:val="0"/>
          <w:numId w:val="5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приведите локти к бокам и зафиксируйте, предплечья немного разведите в стороны</w:t>
      </w:r>
    </w:p>
    <w:p w14:paraId="06698D71" w14:textId="77777777" w:rsidR="009E466D" w:rsidRPr="009E466D" w:rsidRDefault="009E466D" w:rsidP="009E466D">
      <w:pPr>
        <w:numPr>
          <w:ilvl w:val="0"/>
          <w:numId w:val="5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корпус тела и плечи оставляем неподвижным – вращения скакалки совершаем за счет кистей,</w:t>
      </w:r>
    </w:p>
    <w:p w14:paraId="1A63ED36" w14:textId="77777777" w:rsidR="009E466D" w:rsidRPr="009E466D" w:rsidRDefault="009E466D" w:rsidP="009E466D">
      <w:pPr>
        <w:numPr>
          <w:ilvl w:val="0"/>
          <w:numId w:val="5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прыгаем с немного согнутыми коленями,</w:t>
      </w:r>
    </w:p>
    <w:p w14:paraId="068FFD33" w14:textId="77777777" w:rsidR="009E466D" w:rsidRPr="009E466D" w:rsidRDefault="009E466D" w:rsidP="009E466D">
      <w:pPr>
        <w:numPr>
          <w:ilvl w:val="0"/>
          <w:numId w:val="5"/>
        </w:numPr>
        <w:shd w:val="clear" w:color="auto" w:fill="FFFFFF"/>
        <w:spacing w:after="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приземляемся на носочки, не на пятки.</w:t>
      </w:r>
    </w:p>
    <w:p w14:paraId="5CF13311" w14:textId="77777777" w:rsidR="009E466D" w:rsidRPr="009E466D" w:rsidRDefault="009E466D" w:rsidP="009E466D">
      <w:pPr>
        <w:shd w:val="clear" w:color="auto" w:fill="FFFFFF"/>
        <w:spacing w:after="360" w:line="360" w:lineRule="atLeast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В классической технике упражнения локти приведены к телу, но их допустимо разводить, чтобы найти комфортное положение. </w:t>
      </w:r>
    </w:p>
    <w:p w14:paraId="2C40ED17" w14:textId="77777777" w:rsidR="009E466D" w:rsidRPr="009E466D" w:rsidRDefault="009E466D" w:rsidP="009E466D">
      <w:pPr>
        <w:shd w:val="clear" w:color="auto" w:fill="FFFFFF"/>
        <w:spacing w:after="360" w:line="360" w:lineRule="atLeast"/>
        <w:jc w:val="center"/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Противопоказания к упражнениям</w:t>
      </w:r>
    </w:p>
    <w:p w14:paraId="51D463FF" w14:textId="77777777" w:rsidR="009E466D" w:rsidRPr="009E466D" w:rsidRDefault="009E466D" w:rsidP="009E466D">
      <w:pPr>
        <w:shd w:val="clear" w:color="auto" w:fill="FFFFFF"/>
        <w:spacing w:after="360" w:line="360" w:lineRule="atLeast"/>
        <w:rPr>
          <w:rFonts w:ascii="Roboto" w:eastAsia="Times New Roman" w:hAnsi="Roboto" w:cs="Times New Roman"/>
          <w:color w:val="222222"/>
          <w:kern w:val="0"/>
          <w:sz w:val="27"/>
          <w:szCs w:val="27"/>
          <w:lang w:eastAsia="ru-RU"/>
          <w14:ligatures w14:val="none"/>
        </w:rPr>
      </w:pP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 xml:space="preserve">           Прыжки через скакалку повышают нагрузку на суставы ног – голеностопные, коленные и тазобедренные. Стоит обязательно посетить врача и с осторожностью выполнять упражнение при заболеваниях суставов, например артритах, остеоартрозе, а также после перенесенных травм. Во время прыжков</w:t>
      </w:r>
      <w:bookmarkStart w:id="0" w:name="_Hlk178614348"/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 xml:space="preserve"> </w:t>
      </w:r>
      <w:bookmarkEnd w:id="0"/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значительно повышается нагрузка на позвоночник. Наличие протрузий и грыж межпозвонковых дисков – еще одна причина проконсультироваться с врачом перед включением упражнения в свой тренировочный план</w:t>
      </w:r>
      <w:r w:rsidRPr="009E466D">
        <w:rPr>
          <w:rFonts w:ascii="Roboto" w:eastAsia="Times New Roman" w:hAnsi="Roboto" w:cs="Times New Roman"/>
          <w:color w:val="222222"/>
          <w:kern w:val="0"/>
          <w:sz w:val="27"/>
          <w:szCs w:val="27"/>
          <w:lang w:eastAsia="ru-RU"/>
          <w14:ligatures w14:val="none"/>
        </w:rPr>
        <w:t>.</w:t>
      </w:r>
    </w:p>
    <w:p w14:paraId="5C0D02E7" w14:textId="31C2B705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           В заключении хочется сказать, что скакалка является самым доступным и не дорогим тренажером. Его можно приобрести в любом спортивном магазине и начать заниматься дома, в парке, на стадионе и т.д. Этот вид упражнений популярен по своей простоте и возможности заниматься в любом месте. </w:t>
      </w: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 xml:space="preserve">Одно из ключевых преимуществ прыжков через </w:t>
      </w: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lastRenderedPageBreak/>
        <w:t xml:space="preserve">скакалку – комплексное воздействие на организм. Регулярные упражнения со скакалкой могут улучшить когнитивные способности и </w:t>
      </w:r>
      <w:r w:rsidR="00EF35C8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 xml:space="preserve">благотворно </w:t>
      </w:r>
      <w:r w:rsidRPr="009E466D">
        <w:rPr>
          <w:rFonts w:eastAsia="Times New Roman" w:cs="Times New Roman"/>
          <w:color w:val="222222"/>
          <w:kern w:val="0"/>
          <w:szCs w:val="28"/>
          <w:lang w:eastAsia="ru-RU"/>
          <w14:ligatures w14:val="none"/>
        </w:rPr>
        <w:t>повлиять на память, внимание, эмоции. Прибавить энергию и поднять настроение.</w:t>
      </w:r>
      <w:r w:rsidRPr="009E466D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Какое спортивное направление вы бы не выбрали, упражнения со скакалкой повысят его производительность и результативность.</w:t>
      </w:r>
    </w:p>
    <w:p w14:paraId="69D34255" w14:textId="77777777" w:rsidR="009E466D" w:rsidRPr="009E466D" w:rsidRDefault="009E466D" w:rsidP="009E466D">
      <w:pPr>
        <w:shd w:val="clear" w:color="auto" w:fill="FFFFFF"/>
        <w:spacing w:after="300"/>
        <w:jc w:val="center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Список использованной литературы</w:t>
      </w:r>
    </w:p>
    <w:p w14:paraId="68A4949D" w14:textId="77777777" w:rsidR="009E466D" w:rsidRPr="009E466D" w:rsidRDefault="009E466D" w:rsidP="009E466D">
      <w:pPr>
        <w:shd w:val="clear" w:color="auto" w:fill="FFFFFF"/>
        <w:spacing w:after="30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1.Черкасов «В процессе занятий». Журнал «Физкультура в школе», No5, 2002 г.</w:t>
      </w:r>
    </w:p>
    <w:p w14:paraId="0CE62DCB" w14:textId="77777777" w:rsidR="009E466D" w:rsidRPr="009E466D" w:rsidRDefault="009E466D" w:rsidP="009E466D">
      <w:pPr>
        <w:shd w:val="clear" w:color="auto" w:fill="FFFFFF"/>
        <w:spacing w:after="30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2.В.А. </w:t>
      </w:r>
      <w:proofErr w:type="spellStart"/>
      <w:r w:rsidRPr="009E46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Лепешин</w:t>
      </w:r>
      <w:proofErr w:type="spellEnd"/>
      <w:r w:rsidRPr="009E46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«Скакалка всегда в моде». Журнал «Физкультура в школе», No6, 2000г.</w:t>
      </w:r>
    </w:p>
    <w:p w14:paraId="757787A7" w14:textId="77777777" w:rsidR="009E466D" w:rsidRPr="009E466D" w:rsidRDefault="009E466D" w:rsidP="009E466D">
      <w:pPr>
        <w:shd w:val="clear" w:color="auto" w:fill="FFFFFF"/>
        <w:spacing w:after="30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3.«Быстрее, выше, сильнее» Детская энциклопедия, 2003г.</w:t>
      </w:r>
    </w:p>
    <w:p w14:paraId="059C19BE" w14:textId="77777777" w:rsidR="009E466D" w:rsidRPr="009E466D" w:rsidRDefault="009E466D" w:rsidP="009E466D">
      <w:pPr>
        <w:shd w:val="clear" w:color="auto" w:fill="FFFFFF"/>
        <w:spacing w:after="30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4. Научно-методический журнал «Физкультура в школе», 2006г. №7, №8.</w:t>
      </w:r>
    </w:p>
    <w:p w14:paraId="50943C1B" w14:textId="77777777" w:rsidR="009E466D" w:rsidRPr="009E466D" w:rsidRDefault="009E466D" w:rsidP="009E466D">
      <w:pPr>
        <w:shd w:val="clear" w:color="auto" w:fill="FFFFFF"/>
        <w:spacing w:after="30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9E46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5. Научно-методический журнал «Физкультура в школе», 1991г. №3.</w:t>
      </w:r>
    </w:p>
    <w:p w14:paraId="61D2A67B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949B23E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B47F480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7BB5A2" w14:textId="77777777" w:rsidR="009E466D" w:rsidRPr="009E466D" w:rsidRDefault="009E466D" w:rsidP="009E466D">
      <w:pPr>
        <w:spacing w:before="100" w:beforeAutospacing="1" w:after="100" w:afterAutospacing="1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EF3C73D" w14:textId="77777777" w:rsidR="009E466D" w:rsidRPr="009E466D" w:rsidRDefault="009E466D" w:rsidP="009E466D">
      <w:pPr>
        <w:spacing w:after="200" w:line="276" w:lineRule="auto"/>
        <w:rPr>
          <w:rFonts w:ascii="Trebuchet MS" w:eastAsia="Trebuchet MS" w:hAnsi="Trebuchet MS" w:cs="Times New Roman"/>
          <w:kern w:val="0"/>
          <w:sz w:val="22"/>
          <w14:ligatures w14:val="none"/>
        </w:rPr>
      </w:pPr>
    </w:p>
    <w:p w14:paraId="6FB09DD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7277C" w14:textId="77777777" w:rsidR="00B2070C" w:rsidRDefault="00B2070C" w:rsidP="00EF35C8">
      <w:pPr>
        <w:spacing w:after="0"/>
      </w:pPr>
      <w:r>
        <w:separator/>
      </w:r>
    </w:p>
  </w:endnote>
  <w:endnote w:type="continuationSeparator" w:id="0">
    <w:p w14:paraId="0DD3FD8B" w14:textId="77777777" w:rsidR="00B2070C" w:rsidRDefault="00B2070C" w:rsidP="00EF35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5795638"/>
      <w:docPartObj>
        <w:docPartGallery w:val="Page Numbers (Bottom of Page)"/>
        <w:docPartUnique/>
      </w:docPartObj>
    </w:sdtPr>
    <w:sdtContent>
      <w:p w14:paraId="3B4D0EA7" w14:textId="2B823024" w:rsidR="00EF35C8" w:rsidRDefault="00EF35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42BD3" w14:textId="77777777" w:rsidR="00EF35C8" w:rsidRDefault="00EF35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B1FB1" w14:textId="77777777" w:rsidR="00B2070C" w:rsidRDefault="00B2070C" w:rsidP="00EF35C8">
      <w:pPr>
        <w:spacing w:after="0"/>
      </w:pPr>
      <w:r>
        <w:separator/>
      </w:r>
    </w:p>
  </w:footnote>
  <w:footnote w:type="continuationSeparator" w:id="0">
    <w:p w14:paraId="6DEEEC07" w14:textId="77777777" w:rsidR="00B2070C" w:rsidRDefault="00B2070C" w:rsidP="00EF35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16EEF"/>
    <w:multiLevelType w:val="multilevel"/>
    <w:tmpl w:val="208C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14C4C"/>
    <w:multiLevelType w:val="multilevel"/>
    <w:tmpl w:val="68CE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B614F"/>
    <w:multiLevelType w:val="hybridMultilevel"/>
    <w:tmpl w:val="3C88B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332D"/>
    <w:multiLevelType w:val="hybridMultilevel"/>
    <w:tmpl w:val="0E7AA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53FD0"/>
    <w:multiLevelType w:val="multilevel"/>
    <w:tmpl w:val="C3FE6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7262544">
    <w:abstractNumId w:val="3"/>
  </w:num>
  <w:num w:numId="2" w16cid:durableId="13786272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3784742">
    <w:abstractNumId w:val="1"/>
  </w:num>
  <w:num w:numId="4" w16cid:durableId="1381590495">
    <w:abstractNumId w:val="0"/>
  </w:num>
  <w:num w:numId="5" w16cid:durableId="184955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45"/>
    <w:rsid w:val="006C0B77"/>
    <w:rsid w:val="008242FF"/>
    <w:rsid w:val="00870751"/>
    <w:rsid w:val="00922C48"/>
    <w:rsid w:val="00935407"/>
    <w:rsid w:val="009E466D"/>
    <w:rsid w:val="00A24345"/>
    <w:rsid w:val="00B2070C"/>
    <w:rsid w:val="00B915B7"/>
    <w:rsid w:val="00D61252"/>
    <w:rsid w:val="00EA59DF"/>
    <w:rsid w:val="00EE4070"/>
    <w:rsid w:val="00EF35C8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7A90"/>
  <w15:chartTrackingRefBased/>
  <w15:docId w15:val="{75A70B8A-CDD6-4CE8-B69C-34AA903E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5C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F35C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F35C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F35C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1162</Words>
  <Characters>6629</Characters>
  <Application>Microsoft Office Word</Application>
  <DocSecurity>0</DocSecurity>
  <Lines>55</Lines>
  <Paragraphs>15</Paragraphs>
  <ScaleCrop>false</ScaleCrop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2024-09-30T13:46:00Z</dcterms:created>
  <dcterms:modified xsi:type="dcterms:W3CDTF">2024-09-30T14:05:00Z</dcterms:modified>
</cp:coreProperties>
</file>