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Сенькинская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</w:t>
      </w: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37CE9">
        <w:rPr>
          <w:rFonts w:ascii="Times New Roman" w:hAnsi="Times New Roman" w:cs="Times New Roman"/>
          <w:sz w:val="28"/>
          <w:szCs w:val="28"/>
        </w:rPr>
        <w:t>Сообщение из опыта работы по теме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7CE9" w:rsidRP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37CE9">
        <w:rPr>
          <w:rFonts w:ascii="Times New Roman" w:hAnsi="Times New Roman" w:cs="Times New Roman"/>
          <w:b/>
          <w:sz w:val="28"/>
          <w:szCs w:val="28"/>
        </w:rPr>
        <w:t>Национальные ценности духовно-нравственного воспита</w:t>
      </w:r>
      <w:r>
        <w:rPr>
          <w:rFonts w:ascii="Times New Roman" w:hAnsi="Times New Roman" w:cs="Times New Roman"/>
          <w:b/>
          <w:sz w:val="28"/>
          <w:szCs w:val="28"/>
        </w:rPr>
        <w:t>ния обучающихся на уроках ОРКСЭ»</w:t>
      </w: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 w:rsidRPr="00337CE9">
        <w:rPr>
          <w:rFonts w:ascii="Times New Roman" w:hAnsi="Times New Roman" w:cs="Times New Roman"/>
          <w:sz w:val="28"/>
          <w:szCs w:val="28"/>
        </w:rPr>
        <w:t>Подготовила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Епрушкина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Валентина Александровна</w:t>
      </w: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</w:p>
    <w:p w:rsidR="00337CE9" w:rsidRDefault="00337CE9" w:rsidP="00337CE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д.Сенькино</w:t>
      </w:r>
      <w:proofErr w:type="spellEnd"/>
    </w:p>
    <w:p w:rsidR="00337CE9" w:rsidRDefault="00337CE9" w:rsidP="00337CE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B239E8" w:rsidRPr="00B239E8" w:rsidRDefault="00B239E8" w:rsidP="00B239E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9E8">
        <w:rPr>
          <w:rFonts w:ascii="Times New Roman" w:hAnsi="Times New Roman" w:cs="Times New Roman"/>
          <w:b/>
          <w:sz w:val="28"/>
          <w:szCs w:val="28"/>
        </w:rPr>
        <w:lastRenderedPageBreak/>
        <w:t>Национальные ценности духовно-нравственного воспитания обучающихся на уроках ОРКСЭ.</w:t>
      </w:r>
    </w:p>
    <w:p w:rsidR="0083541E" w:rsidRPr="00EC1CBE" w:rsidRDefault="00B239E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541E" w:rsidRPr="00EC1CBE">
        <w:rPr>
          <w:rFonts w:ascii="Times New Roman" w:hAnsi="Times New Roman" w:cs="Times New Roman"/>
          <w:sz w:val="28"/>
          <w:szCs w:val="28"/>
        </w:rPr>
        <w:t>Курс "Основы религиозных культур и светской этики" предоставляет учащимся возможность использования различных активных методов для формирования системы знаний. Это помогает им различать добро и зло, красоту и безобразие, а также определять, что следует делать и что нет. В детской психологии всегда присутствует борьба между позитивом и негативом, созиданием и разрушением. Важно, чтобы дети научились принимать правильные решения, таким образом, конструктивные ценности восторжествуют над деструктивными. Наша задача, как педагогов, заключается в создании условий, чтобы ребенок научился оценивать свои действия и достижения, реализовывать свой творческий потенциал, воспринимать жизненные ситуации с умом и сердцем</w:t>
      </w:r>
      <w:r>
        <w:rPr>
          <w:rFonts w:ascii="Times New Roman" w:hAnsi="Times New Roman" w:cs="Times New Roman"/>
          <w:sz w:val="28"/>
          <w:szCs w:val="28"/>
        </w:rPr>
        <w:t xml:space="preserve">, уметь свободно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ответственно </w:t>
      </w:r>
      <w:r w:rsidR="0083541E" w:rsidRPr="00EC1CBE">
        <w:rPr>
          <w:rFonts w:ascii="Times New Roman" w:hAnsi="Times New Roman" w:cs="Times New Roman"/>
          <w:sz w:val="28"/>
          <w:szCs w:val="28"/>
        </w:rPr>
        <w:t>выбирать</w:t>
      </w:r>
      <w:proofErr w:type="gramEnd"/>
      <w:r w:rsidR="0083541E" w:rsidRPr="00EC1CBE">
        <w:rPr>
          <w:rFonts w:ascii="Times New Roman" w:hAnsi="Times New Roman" w:cs="Times New Roman"/>
          <w:sz w:val="28"/>
          <w:szCs w:val="28"/>
        </w:rPr>
        <w:t xml:space="preserve"> и понимать ценность оптимистического взгляда на жизнь.</w:t>
      </w:r>
    </w:p>
    <w:p w:rsidR="0083541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541E" w:rsidRPr="00EC1CBE">
        <w:rPr>
          <w:rFonts w:ascii="Times New Roman" w:hAnsi="Times New Roman" w:cs="Times New Roman"/>
          <w:sz w:val="28"/>
          <w:szCs w:val="28"/>
        </w:rPr>
        <w:t>Основатель русской педагогики Константин Дмитриевич Ушинский считал, что школа должна стать центром сотрудничества и сотворчества между учителями, учащимися и семьей - их родителями, бабушками и дедушками. Все они - люди разных национальностей, вероисповеданий, профессий и материального достатка, но их объединяет патриотическое чувство, которое является ведущим у каждого народа и проявляется во всех сложных периодах его жизни. Это чувство укрепляет духовность и нравственность человека и стремление служить своей стране.</w:t>
      </w:r>
    </w:p>
    <w:p w:rsidR="00C239B8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3541E" w:rsidRPr="00EC1CBE">
        <w:rPr>
          <w:rFonts w:ascii="Times New Roman" w:hAnsi="Times New Roman" w:cs="Times New Roman"/>
          <w:sz w:val="28"/>
          <w:szCs w:val="28"/>
        </w:rPr>
        <w:t>Однако, все это невозможно без вовлечения молодого поколения в духовно-нравственные ценности, национальные обычаи и традиции родной земли.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Презентация опыта п</w:t>
      </w:r>
      <w:r w:rsidR="00B239E8">
        <w:rPr>
          <w:rFonts w:ascii="Times New Roman" w:hAnsi="Times New Roman" w:cs="Times New Roman"/>
          <w:sz w:val="28"/>
          <w:szCs w:val="28"/>
        </w:rPr>
        <w:t>едагогической деятельности-</w:t>
      </w:r>
      <w:r w:rsidRPr="00EC1CBE">
        <w:rPr>
          <w:rFonts w:ascii="Times New Roman" w:hAnsi="Times New Roman" w:cs="Times New Roman"/>
          <w:sz w:val="28"/>
          <w:szCs w:val="28"/>
        </w:rPr>
        <w:t>результативность моей работы в осво</w:t>
      </w:r>
      <w:r w:rsidR="00B239E8">
        <w:rPr>
          <w:rFonts w:ascii="Times New Roman" w:hAnsi="Times New Roman" w:cs="Times New Roman"/>
          <w:sz w:val="28"/>
          <w:szCs w:val="28"/>
        </w:rPr>
        <w:t xml:space="preserve">ении темы: </w:t>
      </w:r>
      <w:r w:rsidR="00B239E8" w:rsidRPr="00B239E8">
        <w:rPr>
          <w:rFonts w:ascii="Times New Roman" w:hAnsi="Times New Roman" w:cs="Times New Roman"/>
          <w:sz w:val="28"/>
          <w:szCs w:val="28"/>
        </w:rPr>
        <w:t>«Национальные ценности духовно-нравственного воспитания обучающихся</w:t>
      </w:r>
      <w:r w:rsidRPr="00B239E8">
        <w:rPr>
          <w:rFonts w:ascii="Times New Roman" w:hAnsi="Times New Roman" w:cs="Times New Roman"/>
          <w:sz w:val="28"/>
          <w:szCs w:val="28"/>
        </w:rPr>
        <w:t xml:space="preserve"> на уроках ОРКСЭ</w:t>
      </w:r>
      <w:r w:rsidR="00B239E8" w:rsidRPr="00B239E8">
        <w:rPr>
          <w:rFonts w:ascii="Times New Roman" w:hAnsi="Times New Roman" w:cs="Times New Roman"/>
          <w:sz w:val="28"/>
          <w:szCs w:val="28"/>
        </w:rPr>
        <w:t>»</w:t>
      </w:r>
      <w:r w:rsidRPr="00EC1CBE">
        <w:rPr>
          <w:rFonts w:ascii="Times New Roman" w:hAnsi="Times New Roman" w:cs="Times New Roman"/>
          <w:sz w:val="28"/>
          <w:szCs w:val="28"/>
        </w:rPr>
        <w:t xml:space="preserve"> проявляется в следующем: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формируют представление о национальных ценностях родного края и их значении в духовно-нравственном развитии;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развивают чувство патриотизма и гордости за свою малую родину;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приобретают осознание традиционных ценностей и обычаев своего народа;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растет интерес и любовь к родному краю, его истории и культуре;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осваивают основные понятия в области морали, долга, патриотизма и межличностных отношений;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- учатся принимать решения в сложных ситуациях и руководствоваться моральными принципами;</w:t>
      </w:r>
    </w:p>
    <w:p w:rsidR="00600D17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 xml:space="preserve">- </w:t>
      </w:r>
      <w:r w:rsidR="00600D17">
        <w:rPr>
          <w:rFonts w:ascii="Times New Roman" w:hAnsi="Times New Roman" w:cs="Times New Roman"/>
          <w:sz w:val="28"/>
          <w:szCs w:val="28"/>
        </w:rPr>
        <w:t>повышается</w:t>
      </w:r>
      <w:r w:rsidR="00600D17" w:rsidRPr="00EC1CBE">
        <w:rPr>
          <w:rFonts w:ascii="Times New Roman" w:hAnsi="Times New Roman" w:cs="Times New Roman"/>
          <w:sz w:val="28"/>
          <w:szCs w:val="28"/>
        </w:rPr>
        <w:t xml:space="preserve"> </w:t>
      </w:r>
      <w:r w:rsidRPr="00EC1CBE">
        <w:rPr>
          <w:rFonts w:ascii="Times New Roman" w:hAnsi="Times New Roman" w:cs="Times New Roman"/>
          <w:sz w:val="28"/>
          <w:szCs w:val="28"/>
        </w:rPr>
        <w:t>уровень нравственности и соци</w:t>
      </w:r>
      <w:r w:rsidR="00600D17">
        <w:rPr>
          <w:rFonts w:ascii="Times New Roman" w:hAnsi="Times New Roman" w:cs="Times New Roman"/>
          <w:sz w:val="28"/>
          <w:szCs w:val="28"/>
        </w:rPr>
        <w:t>альной ответственности</w:t>
      </w:r>
      <w:r w:rsidRPr="00EC1CBE">
        <w:rPr>
          <w:rFonts w:ascii="Times New Roman" w:hAnsi="Times New Roman" w:cs="Times New Roman"/>
          <w:sz w:val="28"/>
          <w:szCs w:val="28"/>
        </w:rPr>
        <w:t>;</w:t>
      </w:r>
    </w:p>
    <w:p w:rsidR="00600D17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0D17">
        <w:rPr>
          <w:rFonts w:ascii="Times New Roman" w:hAnsi="Times New Roman" w:cs="Times New Roman"/>
          <w:sz w:val="28"/>
          <w:szCs w:val="28"/>
        </w:rPr>
        <w:t xml:space="preserve"> </w:t>
      </w:r>
      <w:r w:rsidRPr="00EC1CBE">
        <w:rPr>
          <w:rFonts w:ascii="Times New Roman" w:hAnsi="Times New Roman" w:cs="Times New Roman"/>
          <w:sz w:val="28"/>
          <w:szCs w:val="28"/>
        </w:rPr>
        <w:t xml:space="preserve">при выполнении творческих заданий </w:t>
      </w:r>
      <w:r w:rsidR="00EC1CBE" w:rsidRPr="00EC1CBE">
        <w:rPr>
          <w:rFonts w:ascii="Times New Roman" w:hAnsi="Times New Roman" w:cs="Times New Roman"/>
          <w:sz w:val="28"/>
          <w:szCs w:val="28"/>
        </w:rPr>
        <w:t>проявляют активность и творческую самореализацию;</w:t>
      </w:r>
    </w:p>
    <w:p w:rsidR="00600D17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1CBE" w:rsidRPr="00EC1CBE">
        <w:rPr>
          <w:rFonts w:ascii="Times New Roman" w:hAnsi="Times New Roman" w:cs="Times New Roman"/>
          <w:sz w:val="28"/>
          <w:szCs w:val="28"/>
        </w:rPr>
        <w:t>участвуют в общешкольных мероприятиях, направленных на формирование духовно-нравственных ценностей и патриотического воспитания.</w:t>
      </w: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4EDC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>Помимо заданий учебника, для духовно-нравственного воспитания школьников на уроках ОРКСЭ применяются различные методы работы.</w:t>
      </w:r>
    </w:p>
    <w:p w:rsidR="003171A8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 xml:space="preserve"> 1. Творческие задания.</w:t>
      </w:r>
    </w:p>
    <w:p w:rsidR="003171A8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>К урок</w:t>
      </w:r>
      <w:r w:rsidR="00A975E3">
        <w:rPr>
          <w:rFonts w:ascii="Times New Roman" w:hAnsi="Times New Roman" w:cs="Times New Roman"/>
          <w:sz w:val="28"/>
          <w:szCs w:val="28"/>
        </w:rPr>
        <w:t>у по теме: «</w:t>
      </w:r>
      <w:r w:rsidR="00E83569">
        <w:rPr>
          <w:rFonts w:ascii="Times New Roman" w:hAnsi="Times New Roman" w:cs="Times New Roman"/>
          <w:sz w:val="28"/>
          <w:szCs w:val="28"/>
        </w:rPr>
        <w:t>Россия-наша Родина.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», дается опережающее задание - подготовить сообщение о своей малой Родине. Учащиеся работают не только с картой России, но и с картой своего региона.  </w:t>
      </w:r>
    </w:p>
    <w:p w:rsidR="00944EDC" w:rsidRDefault="003171A8" w:rsidP="003171A8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>Урок – исследование по теме «</w:t>
      </w:r>
      <w:r w:rsidR="00E83569" w:rsidRPr="00E83569">
        <w:rPr>
          <w:rFonts w:ascii="Times New Roman" w:hAnsi="Times New Roman" w:cs="Times New Roman"/>
          <w:sz w:val="28"/>
          <w:szCs w:val="28"/>
        </w:rPr>
        <w:t>Семья как ценность.</w:t>
      </w:r>
      <w:r w:rsidR="00944EDC" w:rsidRPr="00E83569">
        <w:rPr>
          <w:rFonts w:ascii="Times New Roman" w:hAnsi="Times New Roman" w:cs="Times New Roman"/>
          <w:sz w:val="28"/>
          <w:szCs w:val="28"/>
        </w:rPr>
        <w:t>»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. Дети совместно с родителями исследуют родословную своей семьи, рисуют родословное древо. Изучают национальные традиции и обычаи своей семьи, составляют семейный герб. </w:t>
      </w:r>
    </w:p>
    <w:p w:rsidR="00944EDC" w:rsidRDefault="003171A8" w:rsidP="003171A8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>Урок-путешествие</w:t>
      </w:r>
      <w:r w:rsidR="00E67CFA">
        <w:rPr>
          <w:rFonts w:ascii="Times New Roman" w:hAnsi="Times New Roman" w:cs="Times New Roman"/>
          <w:sz w:val="28"/>
          <w:szCs w:val="28"/>
        </w:rPr>
        <w:t xml:space="preserve"> по темам: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 </w:t>
      </w:r>
      <w:r w:rsidR="00BF49F1">
        <w:rPr>
          <w:rFonts w:ascii="Times New Roman" w:hAnsi="Times New Roman" w:cs="Times New Roman"/>
          <w:sz w:val="28"/>
          <w:szCs w:val="28"/>
        </w:rPr>
        <w:t>«</w:t>
      </w:r>
      <w:r w:rsidR="00E83569" w:rsidRPr="00E83569">
        <w:rPr>
          <w:rFonts w:ascii="Times New Roman" w:hAnsi="Times New Roman" w:cs="Times New Roman"/>
          <w:sz w:val="28"/>
          <w:szCs w:val="28"/>
        </w:rPr>
        <w:t>Нравственность общества и нравственность личности, человека.</w:t>
      </w:r>
      <w:r w:rsidR="00BF49F1">
        <w:rPr>
          <w:rFonts w:ascii="Times New Roman" w:hAnsi="Times New Roman" w:cs="Times New Roman"/>
          <w:sz w:val="28"/>
          <w:szCs w:val="28"/>
        </w:rPr>
        <w:t xml:space="preserve">», </w:t>
      </w:r>
      <w:r w:rsidR="00944EDC" w:rsidRPr="00944EDC">
        <w:rPr>
          <w:rFonts w:ascii="Times New Roman" w:hAnsi="Times New Roman" w:cs="Times New Roman"/>
          <w:sz w:val="28"/>
          <w:szCs w:val="28"/>
        </w:rPr>
        <w:t>«</w:t>
      </w:r>
      <w:r w:rsidR="00E83569" w:rsidRPr="00E83569">
        <w:rPr>
          <w:rFonts w:ascii="Times New Roman" w:hAnsi="Times New Roman" w:cs="Times New Roman"/>
          <w:sz w:val="28"/>
          <w:szCs w:val="28"/>
        </w:rPr>
        <w:t>Нравственные требования в наше время.</w:t>
      </w:r>
      <w:r w:rsidR="00944EDC" w:rsidRPr="00944EDC">
        <w:rPr>
          <w:rFonts w:ascii="Times New Roman" w:hAnsi="Times New Roman" w:cs="Times New Roman"/>
          <w:sz w:val="28"/>
          <w:szCs w:val="28"/>
        </w:rPr>
        <w:t>»</w:t>
      </w:r>
      <w:r w:rsidR="00E67CFA">
        <w:rPr>
          <w:rFonts w:ascii="Times New Roman" w:hAnsi="Times New Roman" w:cs="Times New Roman"/>
          <w:sz w:val="28"/>
          <w:szCs w:val="28"/>
        </w:rPr>
        <w:t>, «</w:t>
      </w:r>
      <w:r w:rsidR="00E83569" w:rsidRPr="00E83569">
        <w:rPr>
          <w:rFonts w:ascii="Times New Roman" w:hAnsi="Times New Roman" w:cs="Times New Roman"/>
          <w:sz w:val="28"/>
          <w:szCs w:val="28"/>
        </w:rPr>
        <w:t>Воспитание нравственной культуры в обществе и самовоспитание человека.</w:t>
      </w:r>
      <w:r w:rsidR="00E67CFA">
        <w:rPr>
          <w:rFonts w:ascii="Times New Roman" w:hAnsi="Times New Roman" w:cs="Times New Roman"/>
          <w:sz w:val="28"/>
          <w:szCs w:val="28"/>
        </w:rPr>
        <w:t>», «</w:t>
      </w:r>
      <w:r w:rsidR="00E83569" w:rsidRPr="00E83569">
        <w:rPr>
          <w:rFonts w:ascii="Times New Roman" w:hAnsi="Times New Roman" w:cs="Times New Roman"/>
          <w:sz w:val="28"/>
          <w:szCs w:val="28"/>
        </w:rPr>
        <w:t>Патриотизм многонационального и многоконфессионального народа России</w:t>
      </w:r>
      <w:r w:rsidR="00E67CFA">
        <w:rPr>
          <w:rFonts w:ascii="Times New Roman" w:hAnsi="Times New Roman" w:cs="Times New Roman"/>
          <w:sz w:val="28"/>
          <w:szCs w:val="28"/>
        </w:rPr>
        <w:t>»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. Каждой группе дается заранее задание на карточке: </w:t>
      </w: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>а) понятие «защитник Отечества» по школьному стенду;</w:t>
      </w: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 xml:space="preserve">б) представления о войне и мире, о правилах честного поединка; </w:t>
      </w:r>
    </w:p>
    <w:p w:rsidR="003171A8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 xml:space="preserve">в) опираясь на школьный стенд, подготовить рассказ о подвиге героя-односельчанина; </w:t>
      </w: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 xml:space="preserve">г) узнать у родственников, есть ли в семье близкие, которые защищали Отечество, подготовить о них материал к уроку; </w:t>
      </w:r>
    </w:p>
    <w:p w:rsidR="00944EDC" w:rsidRDefault="00944EDC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4EDC">
        <w:rPr>
          <w:rFonts w:ascii="Times New Roman" w:hAnsi="Times New Roman" w:cs="Times New Roman"/>
          <w:sz w:val="28"/>
          <w:szCs w:val="28"/>
        </w:rPr>
        <w:t xml:space="preserve">д) узнать у родственников, есть ли в семье близкие, которые были мобилизованы, или ушли добровольцами на СВО. Дети узнали, что нравственные поступки совершаются не только в экстремальных ситуациях, но и в повседневной жизни. </w:t>
      </w:r>
    </w:p>
    <w:p w:rsidR="00944EDC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 интегрированных уроках с предметом: «Изобразительное искусство»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 дети рисуют марийских богатырей, женские и мужские образы в национальной одежде, марийские праздники. Творческие задания, особенно практические, придают смысл обучению, мотивируют учащихся. </w:t>
      </w:r>
    </w:p>
    <w:p w:rsidR="003171A8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. Использование общественных ресурсов. </w:t>
      </w:r>
    </w:p>
    <w:p w:rsidR="00944EDC" w:rsidRDefault="003171A8" w:rsidP="003171A8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Духовно-нравственное воспитание школьников по курсу ОРКСЭ тесно связано с общешкольными мероприятиями, которые проводятся в течение учебного года. Это тематические недели, классные часы, беседы, встречи с ветеранами, экскурсии в музеи и храмы. </w:t>
      </w:r>
    </w:p>
    <w:p w:rsidR="003171A8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. Взаимодействие с родителями. </w:t>
      </w:r>
    </w:p>
    <w:p w:rsidR="00944EDC" w:rsidRDefault="003171A8" w:rsidP="003171A8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Важную роль в духовно-нравственном воспитании школьников играет взаимодействие с родителями. Родители являются первыми воспитателями своих детей, и их участие в образовательном процессе необходимо для формирования у детей нравственных ценностей. Учитель и родители должны работать в тесном контакте, чтобы обеспечить целостность и согласованность воспитания ребенка. </w:t>
      </w:r>
    </w:p>
    <w:p w:rsidR="00944EDC" w:rsidRDefault="003171A8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44EDC" w:rsidRPr="00944EDC">
        <w:rPr>
          <w:rFonts w:ascii="Times New Roman" w:hAnsi="Times New Roman" w:cs="Times New Roman"/>
          <w:sz w:val="28"/>
          <w:szCs w:val="28"/>
        </w:rPr>
        <w:t xml:space="preserve"> Использование современных образовательных технологий. В духовно-нравственном воспитании школьников широко используются современные образовательные технологии, которые позволяют повысить эффективность обучения и сделать его более интересным и увлекательным для детей. Это </w:t>
      </w:r>
      <w:r w:rsidR="00944EDC" w:rsidRPr="00944EDC">
        <w:rPr>
          <w:rFonts w:ascii="Times New Roman" w:hAnsi="Times New Roman" w:cs="Times New Roman"/>
          <w:sz w:val="28"/>
          <w:szCs w:val="28"/>
        </w:rPr>
        <w:lastRenderedPageBreak/>
        <w:t>компьютерные технологии, интерактивные методы обучения, игровые технологии и др. Таким образом, духовно-нравственное воспитание школьников на уроках ОРКСЭ осуществляется с использованием различных методов и приемов, которые позволяют формировать у детей нравственные ценности, развивать их духовные качества и готовить их к жизни в обществе.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В итоге урока ОРКСЭ были созданы следующие проекты:</w:t>
      </w:r>
    </w:p>
    <w:p w:rsidR="00BF49F1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 xml:space="preserve">1. </w:t>
      </w:r>
      <w:r w:rsidR="00BF49F1">
        <w:rPr>
          <w:rFonts w:ascii="Times New Roman" w:hAnsi="Times New Roman" w:cs="Times New Roman"/>
          <w:sz w:val="28"/>
          <w:szCs w:val="28"/>
        </w:rPr>
        <w:t xml:space="preserve">"Моя родная деревня Сенькино", </w:t>
      </w:r>
      <w:r w:rsidR="00BF49F1" w:rsidRPr="00BF49F1">
        <w:rPr>
          <w:rFonts w:ascii="Times New Roman" w:hAnsi="Times New Roman" w:cs="Times New Roman"/>
          <w:sz w:val="28"/>
          <w:szCs w:val="28"/>
        </w:rPr>
        <w:t>"Святые источники моей малой родины</w:t>
      </w:r>
      <w:proofErr w:type="gramStart"/>
      <w:r w:rsidR="00BF49F1" w:rsidRPr="00BF49F1">
        <w:rPr>
          <w:rFonts w:ascii="Times New Roman" w:hAnsi="Times New Roman" w:cs="Times New Roman"/>
          <w:sz w:val="28"/>
          <w:szCs w:val="28"/>
        </w:rPr>
        <w:t>"</w:t>
      </w:r>
      <w:r w:rsidR="00BF49F1">
        <w:rPr>
          <w:rFonts w:ascii="Times New Roman" w:hAnsi="Times New Roman" w:cs="Times New Roman"/>
          <w:sz w:val="28"/>
          <w:szCs w:val="28"/>
        </w:rPr>
        <w:t xml:space="preserve">,  </w:t>
      </w:r>
      <w:r w:rsidR="00BF49F1" w:rsidRPr="00BF49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F49F1" w:rsidRPr="00BF49F1">
        <w:rPr>
          <w:rFonts w:ascii="Times New Roman" w:hAnsi="Times New Roman" w:cs="Times New Roman"/>
          <w:sz w:val="28"/>
          <w:szCs w:val="28"/>
        </w:rPr>
        <w:t>– проект</w:t>
      </w:r>
      <w:r w:rsidR="00BF49F1">
        <w:rPr>
          <w:rFonts w:ascii="Times New Roman" w:hAnsi="Times New Roman" w:cs="Times New Roman"/>
          <w:sz w:val="28"/>
          <w:szCs w:val="28"/>
        </w:rPr>
        <w:t>ы, связаны</w:t>
      </w:r>
      <w:r w:rsidR="00BF49F1" w:rsidRPr="00BF49F1">
        <w:rPr>
          <w:rFonts w:ascii="Times New Roman" w:hAnsi="Times New Roman" w:cs="Times New Roman"/>
          <w:sz w:val="28"/>
          <w:szCs w:val="28"/>
        </w:rPr>
        <w:t xml:space="preserve"> с темой "</w:t>
      </w:r>
      <w:r w:rsidR="00E83569" w:rsidRPr="00E83569">
        <w:t xml:space="preserve"> </w:t>
      </w:r>
      <w:r w:rsidR="00E83569">
        <w:rPr>
          <w:rFonts w:ascii="Times New Roman" w:hAnsi="Times New Roman" w:cs="Times New Roman"/>
          <w:sz w:val="28"/>
          <w:szCs w:val="28"/>
        </w:rPr>
        <w:t>Россия-наша Родина</w:t>
      </w:r>
      <w:r w:rsidR="00BF49F1" w:rsidRPr="00BF49F1">
        <w:rPr>
          <w:rFonts w:ascii="Times New Roman" w:hAnsi="Times New Roman" w:cs="Times New Roman"/>
          <w:sz w:val="28"/>
          <w:szCs w:val="28"/>
        </w:rPr>
        <w:t>". В рамках этого проекта обучающиеся рассказывали о своей малой родине и посещении святых источников</w:t>
      </w:r>
      <w:r w:rsidR="00BF49F1">
        <w:rPr>
          <w:rFonts w:ascii="Times New Roman" w:hAnsi="Times New Roman" w:cs="Times New Roman"/>
          <w:sz w:val="28"/>
          <w:szCs w:val="28"/>
        </w:rPr>
        <w:t>.</w:t>
      </w:r>
    </w:p>
    <w:p w:rsidR="00EC1CBE" w:rsidRPr="003171A8" w:rsidRDefault="00EC1CBE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CBE">
        <w:rPr>
          <w:rFonts w:ascii="Times New Roman" w:hAnsi="Times New Roman" w:cs="Times New Roman"/>
          <w:sz w:val="28"/>
          <w:szCs w:val="28"/>
        </w:rPr>
        <w:t>2. "Ф</w:t>
      </w:r>
      <w:r w:rsidR="00B239E8">
        <w:rPr>
          <w:rFonts w:ascii="Times New Roman" w:hAnsi="Times New Roman" w:cs="Times New Roman"/>
          <w:sz w:val="28"/>
          <w:szCs w:val="28"/>
        </w:rPr>
        <w:t xml:space="preserve">ольклор нашего народа" </w:t>
      </w:r>
      <w:r w:rsidR="00B239E8" w:rsidRPr="003171A8">
        <w:rPr>
          <w:rFonts w:ascii="Times New Roman" w:hAnsi="Times New Roman" w:cs="Times New Roman"/>
          <w:sz w:val="28"/>
          <w:szCs w:val="28"/>
        </w:rPr>
        <w:t xml:space="preserve">– проект связан с темой </w:t>
      </w:r>
      <w:r w:rsidR="009E6AB7" w:rsidRPr="003171A8">
        <w:rPr>
          <w:rFonts w:ascii="Times New Roman" w:hAnsi="Times New Roman" w:cs="Times New Roman"/>
          <w:sz w:val="28"/>
          <w:szCs w:val="28"/>
        </w:rPr>
        <w:t>«</w:t>
      </w:r>
      <w:r w:rsidR="00E83569" w:rsidRPr="00E83569">
        <w:rPr>
          <w:rFonts w:ascii="Times New Roman" w:hAnsi="Times New Roman" w:cs="Times New Roman"/>
          <w:sz w:val="28"/>
          <w:szCs w:val="28"/>
        </w:rPr>
        <w:t>Воспитание нравственной культуры в обществе и самовоспитание человека.</w:t>
      </w:r>
      <w:bookmarkStart w:id="0" w:name="_GoBack"/>
      <w:bookmarkEnd w:id="0"/>
      <w:r w:rsidR="003171A8" w:rsidRPr="003171A8">
        <w:rPr>
          <w:rFonts w:ascii="Times New Roman" w:hAnsi="Times New Roman" w:cs="Times New Roman"/>
          <w:sz w:val="28"/>
          <w:szCs w:val="28"/>
        </w:rPr>
        <w:t>»</w:t>
      </w:r>
      <w:r w:rsidR="00BF49F1">
        <w:rPr>
          <w:rFonts w:ascii="Times New Roman" w:hAnsi="Times New Roman" w:cs="Times New Roman"/>
          <w:sz w:val="28"/>
          <w:szCs w:val="28"/>
        </w:rPr>
        <w:t>.</w:t>
      </w:r>
      <w:r w:rsidR="003171A8" w:rsidRPr="003171A8">
        <w:rPr>
          <w:rFonts w:ascii="Times New Roman" w:hAnsi="Times New Roman" w:cs="Times New Roman"/>
          <w:sz w:val="28"/>
          <w:szCs w:val="28"/>
        </w:rPr>
        <w:t xml:space="preserve"> О</w:t>
      </w:r>
      <w:r w:rsidR="00B239E8" w:rsidRPr="003171A8">
        <w:rPr>
          <w:rFonts w:ascii="Times New Roman" w:hAnsi="Times New Roman" w:cs="Times New Roman"/>
          <w:sz w:val="28"/>
          <w:szCs w:val="28"/>
        </w:rPr>
        <w:t>знакомил</w:t>
      </w:r>
      <w:r w:rsidR="003171A8" w:rsidRPr="003171A8">
        <w:rPr>
          <w:rFonts w:ascii="Times New Roman" w:hAnsi="Times New Roman" w:cs="Times New Roman"/>
          <w:sz w:val="28"/>
          <w:szCs w:val="28"/>
        </w:rPr>
        <w:t>ись</w:t>
      </w:r>
      <w:r w:rsidR="00B239E8" w:rsidRPr="003171A8">
        <w:rPr>
          <w:rFonts w:ascii="Times New Roman" w:hAnsi="Times New Roman" w:cs="Times New Roman"/>
          <w:sz w:val="28"/>
          <w:szCs w:val="28"/>
        </w:rPr>
        <w:t xml:space="preserve"> с </w:t>
      </w:r>
      <w:r w:rsidR="003171A8" w:rsidRPr="003171A8">
        <w:rPr>
          <w:rFonts w:ascii="Times New Roman" w:hAnsi="Times New Roman" w:cs="Times New Roman"/>
          <w:sz w:val="28"/>
          <w:szCs w:val="28"/>
        </w:rPr>
        <w:t>культурой своего народа</w:t>
      </w:r>
      <w:r w:rsidRPr="003171A8">
        <w:rPr>
          <w:rFonts w:ascii="Times New Roman" w:hAnsi="Times New Roman" w:cs="Times New Roman"/>
          <w:sz w:val="28"/>
          <w:szCs w:val="28"/>
        </w:rPr>
        <w:t>.</w:t>
      </w:r>
    </w:p>
    <w:p w:rsidR="00600D17" w:rsidRPr="00EC1CBE" w:rsidRDefault="00BF49F1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00D17" w:rsidRPr="00600D17">
        <w:rPr>
          <w:rFonts w:ascii="Times New Roman" w:hAnsi="Times New Roman" w:cs="Times New Roman"/>
          <w:sz w:val="28"/>
          <w:szCs w:val="28"/>
        </w:rPr>
        <w:t xml:space="preserve"> </w:t>
      </w:r>
      <w:r w:rsidR="00600D17">
        <w:rPr>
          <w:rFonts w:ascii="Times New Roman" w:hAnsi="Times New Roman" w:cs="Times New Roman"/>
          <w:sz w:val="28"/>
          <w:szCs w:val="28"/>
        </w:rPr>
        <w:t>В</w:t>
      </w:r>
      <w:r w:rsidR="00600D17" w:rsidRPr="00EC1CBE">
        <w:rPr>
          <w:rFonts w:ascii="Times New Roman" w:hAnsi="Times New Roman" w:cs="Times New Roman"/>
          <w:sz w:val="28"/>
          <w:szCs w:val="28"/>
        </w:rPr>
        <w:t xml:space="preserve"> районном конкурсе исследовательских и проектных работ "Патриотизм – понятие духовное"</w:t>
      </w:r>
      <w:r w:rsidR="00600D17">
        <w:rPr>
          <w:rFonts w:ascii="Times New Roman" w:hAnsi="Times New Roman" w:cs="Times New Roman"/>
          <w:sz w:val="28"/>
          <w:szCs w:val="28"/>
        </w:rPr>
        <w:t xml:space="preserve"> </w:t>
      </w:r>
      <w:r w:rsidR="00600D17" w:rsidRPr="00EC1CBE">
        <w:rPr>
          <w:rFonts w:ascii="Times New Roman" w:hAnsi="Times New Roman" w:cs="Times New Roman"/>
          <w:sz w:val="28"/>
          <w:szCs w:val="28"/>
        </w:rPr>
        <w:t>обучающиеся заняли призовое место.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Кроме того, в школе проводились районные фестивали для обучающихся и республиканск</w:t>
      </w:r>
      <w:r>
        <w:rPr>
          <w:rFonts w:ascii="Times New Roman" w:hAnsi="Times New Roman" w:cs="Times New Roman"/>
          <w:sz w:val="28"/>
          <w:szCs w:val="28"/>
        </w:rPr>
        <w:t xml:space="preserve">ие конференции для педагогов по </w:t>
      </w:r>
      <w:r w:rsidR="00EC1CBE" w:rsidRPr="00EC1CBE">
        <w:rPr>
          <w:rFonts w:ascii="Times New Roman" w:hAnsi="Times New Roman" w:cs="Times New Roman"/>
          <w:sz w:val="28"/>
          <w:szCs w:val="28"/>
        </w:rPr>
        <w:t>этно-культурному направлению. Основной материал для исследований и проектов по этим темам накоплен в кабинете марийского языка.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Проектная деятельность позволяет глубоко проникнуть в душу ребенка и формировать у него духовные ценности родного края. Она также позволяет повлиять на сознание, мировоззрение и поведение обучающихся, помогая им осознать и прочувствовать важность и необходимость формирования духовных ценностей и нравственного поведения.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Национальные ценности духовно-нравственного воспитания должны закладываться сегодня, основываясь на идеях добра, совести, справедливости, патриотизма, достоинства и уважения к человеку. Задача каждого – сделать так, чтобы семена добра, заложенные родителями, близкими, родными, воспитателями и учителями, проросли и принесли плоды.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Однако остается противоречие между знаниями и их использованием, умениями и поведением человека, воспитанными навыками и поступками. Поэтому воспитание заключается не только в отдельных часах, но и в создании духовной атмосферы в семье, школе и обществе.</w:t>
      </w:r>
    </w:p>
    <w:p w:rsidR="00EC1CBE" w:rsidRPr="00EC1CBE" w:rsidRDefault="00600D17" w:rsidP="00EC1C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C1CBE" w:rsidRPr="00EC1CBE">
        <w:rPr>
          <w:rFonts w:ascii="Times New Roman" w:hAnsi="Times New Roman" w:cs="Times New Roman"/>
          <w:sz w:val="28"/>
          <w:szCs w:val="28"/>
        </w:rPr>
        <w:t>Таким образом, можно сделать вывод, что данная тема и работа с учеником способствовали его духовному развитию и формированию позитивных ценностей. Стимулирование интереса к познанию и пониманию истории своей родины, ее культурных традиций и героев помогает формировать у ребенка ощущение принадлежности к своему народу, стране, и усиливает его мотивацию делать добро и служить своей родине. Образование играет ключевую роль в формировании личности ребенка, и правильно проведенная работа по данной теме может значительно способствовать его гармоничному развитию и будущему успеху. Педагогическая мудрость Макаренко подчеркивает важность правильного воспитания для будущего не только ребенка, но и всей страны, и отражает ответственность педагогов за то, как они формируют ценности и мировоззрение молодого поколения.</w:t>
      </w:r>
    </w:p>
    <w:sectPr w:rsidR="00EC1CBE" w:rsidRPr="00EC1CBE" w:rsidSect="00EC21A6">
      <w:pgSz w:w="11906" w:h="16838" w:code="9"/>
      <w:pgMar w:top="1134" w:right="850" w:bottom="1134" w:left="1701" w:header="708" w:footer="708" w:gutter="0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1E"/>
    <w:rsid w:val="003171A8"/>
    <w:rsid w:val="00337CE9"/>
    <w:rsid w:val="00600D17"/>
    <w:rsid w:val="0083541E"/>
    <w:rsid w:val="00944EDC"/>
    <w:rsid w:val="009E6AB7"/>
    <w:rsid w:val="00A975E3"/>
    <w:rsid w:val="00B239E8"/>
    <w:rsid w:val="00BF49F1"/>
    <w:rsid w:val="00C239B8"/>
    <w:rsid w:val="00E67CFA"/>
    <w:rsid w:val="00E83569"/>
    <w:rsid w:val="00EC1CBE"/>
    <w:rsid w:val="00EC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6C38C"/>
  <w15:chartTrackingRefBased/>
  <w15:docId w15:val="{439E0562-AF62-48F6-AF9D-31833DEB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CDC7D-B709-4AD8-B283-FDEBE26F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2024-01-20T10:00:00Z</dcterms:created>
  <dcterms:modified xsi:type="dcterms:W3CDTF">2024-11-07T13:33:00Z</dcterms:modified>
</cp:coreProperties>
</file>