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ECA" w:rsidRPr="0043389A" w:rsidRDefault="005262E5" w:rsidP="00DE22D8">
      <w:pPr>
        <w:shd w:val="clear" w:color="auto" w:fill="FFFFFF"/>
        <w:spacing w:after="0" w:line="240" w:lineRule="auto"/>
        <w:rPr>
          <w:rFonts w:ascii="Times New Roman" w:hAnsi="Times New Roman"/>
          <w:sz w:val="24"/>
          <w:szCs w:val="24"/>
        </w:rPr>
      </w:pPr>
      <w:r w:rsidRPr="0043389A">
        <w:rPr>
          <w:rFonts w:ascii="Times New Roman" w:eastAsia="Times New Roman" w:hAnsi="Times New Roman"/>
          <w:b/>
          <w:bCs/>
          <w:sz w:val="24"/>
          <w:szCs w:val="24"/>
        </w:rPr>
        <w:t>Тема урока:</w:t>
      </w:r>
      <w:r w:rsidR="00D0184E" w:rsidRPr="0043389A">
        <w:rPr>
          <w:rFonts w:ascii="Times New Roman" w:hAnsi="Times New Roman"/>
          <w:sz w:val="24"/>
          <w:szCs w:val="24"/>
        </w:rPr>
        <w:t xml:space="preserve"> </w:t>
      </w:r>
      <w:bookmarkStart w:id="0" w:name="_GoBack"/>
      <w:r w:rsidR="00DE22D8" w:rsidRPr="0043389A">
        <w:rPr>
          <w:rFonts w:ascii="Times New Roman" w:hAnsi="Times New Roman"/>
          <w:sz w:val="24"/>
          <w:szCs w:val="24"/>
        </w:rPr>
        <w:t>Былин</w:t>
      </w:r>
      <w:r w:rsidR="00C01136">
        <w:rPr>
          <w:rFonts w:ascii="Times New Roman" w:hAnsi="Times New Roman"/>
          <w:sz w:val="24"/>
          <w:szCs w:val="24"/>
        </w:rPr>
        <w:t>а</w:t>
      </w:r>
      <w:r w:rsidR="00DE22D8" w:rsidRPr="0043389A">
        <w:rPr>
          <w:rFonts w:ascii="Times New Roman" w:hAnsi="Times New Roman"/>
          <w:sz w:val="24"/>
          <w:szCs w:val="24"/>
        </w:rPr>
        <w:t xml:space="preserve"> «Илья Муромец и Соловей Разбойник»</w:t>
      </w:r>
      <w:r w:rsidR="00C01136">
        <w:rPr>
          <w:rFonts w:ascii="Times New Roman" w:hAnsi="Times New Roman"/>
          <w:sz w:val="24"/>
          <w:szCs w:val="24"/>
        </w:rPr>
        <w:t>. Жанровые особенности, сюжет, система образов.</w:t>
      </w:r>
      <w:bookmarkEnd w:id="0"/>
    </w:p>
    <w:tbl>
      <w:tblPr>
        <w:tblStyle w:val="a3"/>
        <w:tblpPr w:leftFromText="180" w:rightFromText="180" w:vertAnchor="text" w:tblpY="1"/>
        <w:tblOverlap w:val="never"/>
        <w:tblW w:w="15843" w:type="dxa"/>
        <w:tblLook w:val="04A0" w:firstRow="1" w:lastRow="0" w:firstColumn="1" w:lastColumn="0" w:noHBand="0" w:noVBand="1"/>
      </w:tblPr>
      <w:tblGrid>
        <w:gridCol w:w="2268"/>
        <w:gridCol w:w="13575"/>
      </w:tblGrid>
      <w:tr w:rsidR="004E3946" w:rsidRPr="0043389A" w:rsidTr="00801E82">
        <w:tc>
          <w:tcPr>
            <w:tcW w:w="2268" w:type="dxa"/>
          </w:tcPr>
          <w:p w:rsidR="004E3946" w:rsidRPr="0043389A" w:rsidRDefault="004E3946" w:rsidP="00C246FD">
            <w:pPr>
              <w:rPr>
                <w:rFonts w:ascii="Times New Roman" w:hAnsi="Times New Roman"/>
                <w:b/>
                <w:sz w:val="24"/>
                <w:szCs w:val="24"/>
              </w:rPr>
            </w:pPr>
            <w:r w:rsidRPr="0043389A">
              <w:rPr>
                <w:rFonts w:ascii="Times New Roman" w:hAnsi="Times New Roman"/>
                <w:b/>
                <w:sz w:val="24"/>
                <w:szCs w:val="24"/>
              </w:rPr>
              <w:t>Этапы урока</w:t>
            </w:r>
          </w:p>
        </w:tc>
        <w:tc>
          <w:tcPr>
            <w:tcW w:w="13575" w:type="dxa"/>
          </w:tcPr>
          <w:p w:rsidR="004E3946" w:rsidRPr="0043389A" w:rsidRDefault="004E3946" w:rsidP="00C246FD">
            <w:pPr>
              <w:rPr>
                <w:rFonts w:ascii="Times New Roman" w:hAnsi="Times New Roman"/>
                <w:b/>
                <w:sz w:val="24"/>
                <w:szCs w:val="24"/>
              </w:rPr>
            </w:pPr>
            <w:r w:rsidRPr="0043389A">
              <w:rPr>
                <w:rFonts w:ascii="Times New Roman" w:hAnsi="Times New Roman"/>
                <w:b/>
                <w:sz w:val="24"/>
                <w:szCs w:val="24"/>
              </w:rPr>
              <w:t>Деятельность учителя</w:t>
            </w:r>
          </w:p>
        </w:tc>
      </w:tr>
      <w:tr w:rsidR="004E3946" w:rsidRPr="0043389A" w:rsidTr="00801E82">
        <w:tc>
          <w:tcPr>
            <w:tcW w:w="2268" w:type="dxa"/>
          </w:tcPr>
          <w:p w:rsidR="004E3946" w:rsidRPr="0043389A" w:rsidRDefault="004E3946" w:rsidP="00C246FD">
            <w:pPr>
              <w:rPr>
                <w:rFonts w:ascii="Times New Roman" w:hAnsi="Times New Roman"/>
                <w:b/>
                <w:sz w:val="24"/>
                <w:szCs w:val="24"/>
              </w:rPr>
            </w:pPr>
            <w:r w:rsidRPr="0043389A">
              <w:rPr>
                <w:rFonts w:ascii="Times New Roman" w:hAnsi="Times New Roman"/>
                <w:b/>
                <w:sz w:val="24"/>
                <w:szCs w:val="24"/>
              </w:rPr>
              <w:t xml:space="preserve">Организационный момент </w:t>
            </w:r>
          </w:p>
        </w:tc>
        <w:tc>
          <w:tcPr>
            <w:tcW w:w="13575" w:type="dxa"/>
          </w:tcPr>
          <w:p w:rsidR="004E3946" w:rsidRPr="0043389A" w:rsidRDefault="004E3946" w:rsidP="00C246FD">
            <w:pPr>
              <w:rPr>
                <w:rFonts w:ascii="Times New Roman" w:hAnsi="Times New Roman"/>
                <w:b/>
                <w:sz w:val="24"/>
                <w:szCs w:val="24"/>
              </w:rPr>
            </w:pPr>
            <w:r w:rsidRPr="0043389A">
              <w:rPr>
                <w:rFonts w:ascii="Times New Roman" w:hAnsi="Times New Roman"/>
                <w:sz w:val="24"/>
                <w:szCs w:val="24"/>
                <w:shd w:val="clear" w:color="auto" w:fill="FFFFFF"/>
              </w:rPr>
              <w:t>Проверка готовности к уроку. Приветствие. Создание эмоционального настроя.</w:t>
            </w:r>
            <w:r w:rsidRPr="0043389A">
              <w:rPr>
                <w:rFonts w:ascii="Times New Roman" w:hAnsi="Times New Roman"/>
                <w:sz w:val="24"/>
                <w:szCs w:val="24"/>
              </w:rPr>
              <w:br/>
            </w:r>
            <w:r w:rsidRPr="0043389A">
              <w:rPr>
                <w:rFonts w:ascii="Times New Roman" w:hAnsi="Times New Roman"/>
                <w:sz w:val="24"/>
                <w:szCs w:val="24"/>
                <w:shd w:val="clear" w:color="auto" w:fill="FFFFFF"/>
              </w:rPr>
              <w:t>Сообщение темы и цели урока.</w:t>
            </w:r>
          </w:p>
        </w:tc>
      </w:tr>
      <w:tr w:rsidR="004E3946" w:rsidRPr="0043389A" w:rsidTr="00801E82">
        <w:tc>
          <w:tcPr>
            <w:tcW w:w="2268" w:type="dxa"/>
          </w:tcPr>
          <w:p w:rsidR="004E3946" w:rsidRPr="0043389A" w:rsidRDefault="004E3946" w:rsidP="00C246FD">
            <w:pPr>
              <w:rPr>
                <w:rFonts w:ascii="Times New Roman" w:hAnsi="Times New Roman"/>
                <w:b/>
                <w:sz w:val="24"/>
                <w:szCs w:val="24"/>
              </w:rPr>
            </w:pPr>
            <w:r w:rsidRPr="0043389A">
              <w:rPr>
                <w:rFonts w:ascii="Times New Roman" w:hAnsi="Times New Roman"/>
                <w:b/>
                <w:sz w:val="24"/>
                <w:szCs w:val="24"/>
              </w:rPr>
              <w:t>Актуализация знаний</w:t>
            </w:r>
            <w:r w:rsidR="00801E82" w:rsidRPr="0043389A">
              <w:rPr>
                <w:rFonts w:ascii="Times New Roman" w:hAnsi="Times New Roman"/>
                <w:b/>
                <w:sz w:val="24"/>
                <w:szCs w:val="24"/>
              </w:rPr>
              <w:t xml:space="preserve"> + проверка д\з</w:t>
            </w:r>
          </w:p>
        </w:tc>
        <w:tc>
          <w:tcPr>
            <w:tcW w:w="13575" w:type="dxa"/>
          </w:tcPr>
          <w:p w:rsidR="00DE22D8" w:rsidRPr="0043389A" w:rsidRDefault="00DE22D8" w:rsidP="0043389A">
            <w:pPr>
              <w:rPr>
                <w:rFonts w:ascii="Times New Roman" w:hAnsi="Times New Roman"/>
                <w:sz w:val="24"/>
              </w:rPr>
            </w:pPr>
            <w:r w:rsidRPr="0043389A">
              <w:rPr>
                <w:rFonts w:ascii="Times New Roman" w:hAnsi="Times New Roman"/>
                <w:sz w:val="24"/>
              </w:rPr>
              <w:t>Слово учителя.</w:t>
            </w:r>
          </w:p>
          <w:p w:rsidR="00D5527F" w:rsidRPr="0043389A" w:rsidRDefault="00DE22D8" w:rsidP="0043389A">
            <w:r w:rsidRPr="0043389A">
              <w:rPr>
                <w:rFonts w:ascii="Times New Roman" w:hAnsi="Times New Roman"/>
                <w:sz w:val="24"/>
              </w:rPr>
              <w:t xml:space="preserve">- Ребята, в предыдущих классах вы познакомились с произведениями устного народного творчества, т. е. фольклором. Давайте вспомним, что такое </w:t>
            </w:r>
            <w:proofErr w:type="spellStart"/>
            <w:proofErr w:type="gramStart"/>
            <w:r w:rsidRPr="0043389A">
              <w:rPr>
                <w:rFonts w:ascii="Times New Roman" w:hAnsi="Times New Roman"/>
                <w:sz w:val="24"/>
              </w:rPr>
              <w:t>фольк</w:t>
            </w:r>
            <w:proofErr w:type="spellEnd"/>
            <w:r w:rsidRPr="0043389A">
              <w:rPr>
                <w:rFonts w:ascii="Times New Roman" w:hAnsi="Times New Roman"/>
                <w:sz w:val="24"/>
              </w:rPr>
              <w:t>-лор</w:t>
            </w:r>
            <w:proofErr w:type="gramEnd"/>
            <w:r w:rsidRPr="0043389A">
              <w:rPr>
                <w:rFonts w:ascii="Times New Roman" w:hAnsi="Times New Roman"/>
                <w:sz w:val="24"/>
              </w:rPr>
              <w:t>, какие жанры мы можем  к нему отнести.</w:t>
            </w:r>
          </w:p>
        </w:tc>
      </w:tr>
      <w:tr w:rsidR="004E3946" w:rsidRPr="0043389A" w:rsidTr="00682F55">
        <w:trPr>
          <w:trHeight w:val="1687"/>
        </w:trPr>
        <w:tc>
          <w:tcPr>
            <w:tcW w:w="2268" w:type="dxa"/>
          </w:tcPr>
          <w:p w:rsidR="004E3946" w:rsidRPr="0043389A" w:rsidRDefault="00801E82" w:rsidP="00C246FD">
            <w:pPr>
              <w:rPr>
                <w:rFonts w:ascii="Times New Roman" w:hAnsi="Times New Roman"/>
                <w:b/>
                <w:sz w:val="24"/>
                <w:szCs w:val="24"/>
              </w:rPr>
            </w:pPr>
            <w:r w:rsidRPr="0043389A">
              <w:rPr>
                <w:rFonts w:ascii="Times New Roman" w:hAnsi="Times New Roman"/>
                <w:b/>
                <w:sz w:val="24"/>
                <w:szCs w:val="24"/>
              </w:rPr>
              <w:t>Изучение нового материала</w:t>
            </w:r>
          </w:p>
        </w:tc>
        <w:tc>
          <w:tcPr>
            <w:tcW w:w="13575" w:type="dxa"/>
          </w:tcPr>
          <w:p w:rsidR="00DE22D8" w:rsidRPr="0043389A" w:rsidRDefault="00DE22D8" w:rsidP="00DE22D8">
            <w:pPr>
              <w:jc w:val="both"/>
              <w:rPr>
                <w:rFonts w:ascii="Times New Roman" w:hAnsi="Times New Roman"/>
                <w:b/>
                <w:i/>
                <w:sz w:val="24"/>
                <w:szCs w:val="24"/>
              </w:rPr>
            </w:pPr>
            <w:r w:rsidRPr="0043389A">
              <w:rPr>
                <w:rFonts w:ascii="Times New Roman" w:hAnsi="Times New Roman"/>
                <w:b/>
                <w:i/>
                <w:sz w:val="24"/>
                <w:szCs w:val="24"/>
              </w:rPr>
              <w:t xml:space="preserve">На доске картина </w:t>
            </w:r>
            <w:proofErr w:type="spellStart"/>
            <w:r w:rsidRPr="0043389A">
              <w:rPr>
                <w:rFonts w:ascii="Times New Roman" w:hAnsi="Times New Roman"/>
                <w:b/>
                <w:i/>
                <w:sz w:val="24"/>
                <w:szCs w:val="24"/>
              </w:rPr>
              <w:t>В.М.Васнецова</w:t>
            </w:r>
            <w:proofErr w:type="spellEnd"/>
            <w:r w:rsidRPr="0043389A">
              <w:rPr>
                <w:rFonts w:ascii="Times New Roman" w:hAnsi="Times New Roman"/>
                <w:b/>
                <w:i/>
                <w:sz w:val="24"/>
                <w:szCs w:val="24"/>
              </w:rPr>
              <w:t xml:space="preserve"> «Богатыри».</w:t>
            </w:r>
            <w:r w:rsidRPr="0043389A">
              <w:rPr>
                <w:rFonts w:ascii="Times New Roman" w:hAnsi="Times New Roman"/>
                <w:b/>
                <w:sz w:val="24"/>
                <w:szCs w:val="24"/>
              </w:rPr>
              <w:t xml:space="preserve"> </w:t>
            </w:r>
          </w:p>
          <w:p w:rsidR="00DE22D8" w:rsidRPr="0043389A" w:rsidRDefault="00DE22D8" w:rsidP="00DE22D8">
            <w:pPr>
              <w:jc w:val="both"/>
              <w:rPr>
                <w:rFonts w:ascii="Times New Roman" w:hAnsi="Times New Roman"/>
                <w:sz w:val="24"/>
                <w:szCs w:val="24"/>
              </w:rPr>
            </w:pPr>
            <w:r w:rsidRPr="0043389A">
              <w:rPr>
                <w:rFonts w:ascii="Times New Roman" w:hAnsi="Times New Roman"/>
                <w:sz w:val="24"/>
                <w:szCs w:val="24"/>
              </w:rPr>
              <w:t>-Ребята, давайте на минутку заглянем в Третьяковскую галерею. Среди множества картин известных художников одна из них выделяется своим могуществом, величием, огромной любовью к Родине.</w:t>
            </w:r>
            <w:r w:rsidRPr="0043389A">
              <w:rPr>
                <w:b/>
                <w:sz w:val="24"/>
                <w:szCs w:val="24"/>
              </w:rPr>
              <w:t xml:space="preserve"> </w:t>
            </w:r>
            <w:r w:rsidRPr="0043389A">
              <w:rPr>
                <w:rFonts w:ascii="Times New Roman" w:hAnsi="Times New Roman"/>
                <w:sz w:val="24"/>
                <w:szCs w:val="24"/>
              </w:rPr>
              <w:t>“Здесь сила, торжествующая, спокойная, важная, никого не боящаяся и выполняющая сама, по своей воле то, что ей нравится, что ей представляется потребным для всех, для народа”, – так писал об этой картине известный критик Стасов. Надеюсь, все узнали эту картину?  Кто автор этого полотна? Как она называется? Кто изображен на ней?</w:t>
            </w:r>
          </w:p>
          <w:p w:rsidR="00DE22D8" w:rsidRPr="0043389A" w:rsidRDefault="00DE22D8" w:rsidP="00DE22D8">
            <w:pPr>
              <w:jc w:val="both"/>
              <w:rPr>
                <w:rFonts w:ascii="Times New Roman" w:hAnsi="Times New Roman"/>
                <w:i/>
                <w:sz w:val="24"/>
                <w:szCs w:val="24"/>
              </w:rPr>
            </w:pPr>
            <w:r w:rsidRPr="0043389A">
              <w:rPr>
                <w:rFonts w:ascii="Times New Roman" w:hAnsi="Times New Roman"/>
                <w:b/>
                <w:sz w:val="24"/>
                <w:szCs w:val="24"/>
              </w:rPr>
              <w:t>-Кто же такие богатыри?</w:t>
            </w:r>
            <w:r w:rsidRPr="0043389A">
              <w:rPr>
                <w:rFonts w:ascii="Times New Roman" w:hAnsi="Times New Roman"/>
                <w:sz w:val="24"/>
                <w:szCs w:val="24"/>
              </w:rPr>
              <w:t xml:space="preserve"> </w:t>
            </w:r>
            <w:r w:rsidRPr="0043389A">
              <w:rPr>
                <w:rFonts w:ascii="Times New Roman" w:hAnsi="Times New Roman"/>
                <w:i/>
                <w:sz w:val="24"/>
                <w:szCs w:val="24"/>
              </w:rPr>
              <w:t>(Смелые, могучие, любящие свою родную землю люди, защищающие ее от врага.)</w:t>
            </w:r>
          </w:p>
          <w:p w:rsidR="00DE22D8" w:rsidRPr="0043389A" w:rsidRDefault="00DE22D8" w:rsidP="00DE22D8">
            <w:pPr>
              <w:jc w:val="both"/>
              <w:rPr>
                <w:rFonts w:ascii="Times New Roman" w:hAnsi="Times New Roman"/>
                <w:sz w:val="24"/>
                <w:szCs w:val="24"/>
              </w:rPr>
            </w:pPr>
            <w:r w:rsidRPr="0043389A">
              <w:rPr>
                <w:rFonts w:ascii="Times New Roman" w:hAnsi="Times New Roman"/>
                <w:sz w:val="24"/>
                <w:szCs w:val="24"/>
              </w:rPr>
              <w:t xml:space="preserve">- В древнерусской литературе часто воспевались подвиги славных богатырей. А сами произведения о богатырях назывались былинами. В народе такие произведения имели название </w:t>
            </w:r>
            <w:r w:rsidRPr="0043389A">
              <w:rPr>
                <w:rFonts w:ascii="Times New Roman" w:hAnsi="Times New Roman"/>
                <w:i/>
                <w:sz w:val="24"/>
                <w:szCs w:val="24"/>
              </w:rPr>
              <w:t>старина, старинушка, старинка</w:t>
            </w:r>
            <w:r w:rsidRPr="0043389A">
              <w:rPr>
                <w:rFonts w:ascii="Times New Roman" w:hAnsi="Times New Roman"/>
                <w:sz w:val="24"/>
                <w:szCs w:val="24"/>
              </w:rPr>
              <w:t>. Термин «былина» впервые был введен ученым Иваном Сахаровым в 1819 году. Былины возникли еще задолго до письменности, поэтому передавались устно от одного поколения к другому. Их не рассказывали, а исполняли нараспев под гусли певцы-сказители. Чаще всего в былинах изображены события Древней Руси 9-13 веков. Главная идея большинства былин – идея защиты государства.</w:t>
            </w:r>
          </w:p>
          <w:p w:rsidR="00DE22D8" w:rsidRPr="0043389A" w:rsidRDefault="00DE22D8" w:rsidP="00DE22D8">
            <w:pPr>
              <w:jc w:val="both"/>
              <w:rPr>
                <w:rFonts w:ascii="Times New Roman" w:hAnsi="Times New Roman"/>
                <w:sz w:val="24"/>
                <w:szCs w:val="24"/>
              </w:rPr>
            </w:pPr>
            <w:r w:rsidRPr="0043389A">
              <w:rPr>
                <w:rFonts w:ascii="Times New Roman" w:hAnsi="Times New Roman"/>
                <w:sz w:val="24"/>
                <w:szCs w:val="24"/>
              </w:rPr>
              <w:t xml:space="preserve">Давайте еще раз посмотрим на картину. Кто на ней изображен? Как звали богатырей? </w:t>
            </w:r>
            <w:r w:rsidRPr="0043389A">
              <w:rPr>
                <w:rFonts w:ascii="Times New Roman" w:hAnsi="Times New Roman"/>
                <w:i/>
                <w:sz w:val="24"/>
                <w:szCs w:val="24"/>
              </w:rPr>
              <w:t>(Илья Муромец, Добрыня Никитич, Алеша Попович).</w:t>
            </w:r>
            <w:r w:rsidRPr="0043389A">
              <w:rPr>
                <w:rFonts w:ascii="Times New Roman" w:hAnsi="Times New Roman"/>
                <w:sz w:val="24"/>
                <w:szCs w:val="24"/>
              </w:rPr>
              <w:t xml:space="preserve"> Они были самыми популярными героями былин.</w:t>
            </w:r>
          </w:p>
          <w:p w:rsidR="00DE22D8" w:rsidRPr="0043389A" w:rsidRDefault="00DE22D8" w:rsidP="00DE22D8">
            <w:pPr>
              <w:jc w:val="both"/>
              <w:rPr>
                <w:rFonts w:ascii="Times New Roman" w:hAnsi="Times New Roman"/>
                <w:sz w:val="24"/>
                <w:szCs w:val="24"/>
              </w:rPr>
            </w:pPr>
          </w:p>
          <w:p w:rsidR="00DE22D8" w:rsidRPr="0043389A" w:rsidRDefault="00DE22D8" w:rsidP="00DE22D8">
            <w:pPr>
              <w:jc w:val="both"/>
              <w:rPr>
                <w:rFonts w:ascii="Times New Roman" w:hAnsi="Times New Roman"/>
                <w:i/>
                <w:sz w:val="24"/>
                <w:szCs w:val="24"/>
              </w:rPr>
            </w:pPr>
            <w:r w:rsidRPr="0043389A">
              <w:rPr>
                <w:rFonts w:ascii="Times New Roman" w:hAnsi="Times New Roman"/>
                <w:i/>
                <w:sz w:val="24"/>
                <w:szCs w:val="24"/>
              </w:rPr>
              <w:t>Рассказ заранее подготовленного ученика о трех названных богатырях.</w:t>
            </w:r>
          </w:p>
          <w:p w:rsidR="00DE22D8" w:rsidRPr="0043389A" w:rsidRDefault="00DE22D8" w:rsidP="00DE22D8">
            <w:pPr>
              <w:jc w:val="both"/>
              <w:rPr>
                <w:rFonts w:ascii="Times New Roman" w:hAnsi="Times New Roman"/>
                <w:sz w:val="24"/>
                <w:szCs w:val="24"/>
              </w:rPr>
            </w:pPr>
            <w:r w:rsidRPr="0043389A">
              <w:rPr>
                <w:rFonts w:ascii="Times New Roman" w:hAnsi="Times New Roman"/>
                <w:sz w:val="24"/>
                <w:szCs w:val="24"/>
              </w:rPr>
              <w:t xml:space="preserve">- Изображенные на богатырском выезде всадники примечают в поле - нет ли где ворога, не обижают ли где кого? В центре группы – главный герой Илья Муромец, воплощение силы, могущества и вместе с тем – человечности, доброты. Слева от него – княжеский дружинник Добрыня Никитич, воплощение воинского долга, чести. Князь часто дает богатырю разные поручения, которые Добрыня всегда ловко исполняет. Он умен, образован, отлично стреляет из лука, хорошо плавает, играет на гуслях. По силе он уступает только Илье Муромцу, зато считается самым вежливым, самым учтивым богатырем. Справа – самый молодой богатырь Алеша Попович. В лице и фигуре его </w:t>
            </w:r>
            <w:proofErr w:type="gramStart"/>
            <w:r w:rsidRPr="0043389A">
              <w:rPr>
                <w:rFonts w:ascii="Times New Roman" w:hAnsi="Times New Roman"/>
                <w:sz w:val="24"/>
                <w:szCs w:val="24"/>
              </w:rPr>
              <w:t>подчеркнуты</w:t>
            </w:r>
            <w:proofErr w:type="gramEnd"/>
            <w:r w:rsidRPr="0043389A">
              <w:rPr>
                <w:rFonts w:ascii="Times New Roman" w:hAnsi="Times New Roman"/>
                <w:sz w:val="24"/>
                <w:szCs w:val="24"/>
              </w:rPr>
              <w:t xml:space="preserve"> мечтательность, лиричность и лукавство. Алеша Попович выделяется среди богатырей своей находчивостью, смекалкой, остроумием. Он может легко обмануть самого князя. Алеша любит подшучивать, за что его часто ругают старшие богатыри.</w:t>
            </w:r>
          </w:p>
          <w:p w:rsidR="00DE22D8" w:rsidRPr="0043389A" w:rsidRDefault="00DE22D8" w:rsidP="00DE22D8">
            <w:pPr>
              <w:jc w:val="both"/>
              <w:rPr>
                <w:rFonts w:ascii="Times New Roman" w:hAnsi="Times New Roman"/>
                <w:sz w:val="24"/>
                <w:szCs w:val="24"/>
              </w:rPr>
            </w:pPr>
            <w:r w:rsidRPr="0043389A">
              <w:rPr>
                <w:rFonts w:ascii="Times New Roman" w:hAnsi="Times New Roman"/>
                <w:sz w:val="24"/>
                <w:szCs w:val="24"/>
              </w:rPr>
              <w:t>- Главным героем былин являлся, несомненно, Илья Муромец. Сюжет о его битве с Соловьем Разбойником имеет более 50 вариантов. Кто же такой  Илья Муромец?</w:t>
            </w:r>
          </w:p>
          <w:p w:rsidR="00D5527F" w:rsidRPr="0043389A" w:rsidRDefault="00D5527F" w:rsidP="00DE22D8">
            <w:pPr>
              <w:pStyle w:val="a5"/>
              <w:shd w:val="clear" w:color="auto" w:fill="FFFFFF"/>
              <w:spacing w:before="0" w:beforeAutospacing="0" w:after="0" w:afterAutospacing="0"/>
              <w:ind w:left="360"/>
            </w:pPr>
          </w:p>
          <w:p w:rsidR="00DE22D8" w:rsidRPr="0043389A" w:rsidRDefault="00DE22D8" w:rsidP="00DE22D8">
            <w:pPr>
              <w:jc w:val="both"/>
              <w:rPr>
                <w:rFonts w:ascii="Times New Roman" w:hAnsi="Times New Roman"/>
                <w:b/>
                <w:i/>
                <w:sz w:val="24"/>
                <w:szCs w:val="24"/>
              </w:rPr>
            </w:pPr>
            <w:r w:rsidRPr="0043389A">
              <w:rPr>
                <w:rFonts w:ascii="Times New Roman" w:hAnsi="Times New Roman"/>
                <w:b/>
                <w:i/>
                <w:sz w:val="24"/>
                <w:szCs w:val="24"/>
              </w:rPr>
              <w:t>Выступление заранее подготовленного ученик</w:t>
            </w:r>
            <w:proofErr w:type="gramStart"/>
            <w:r w:rsidRPr="0043389A">
              <w:rPr>
                <w:rFonts w:ascii="Times New Roman" w:hAnsi="Times New Roman"/>
                <w:b/>
                <w:i/>
                <w:sz w:val="24"/>
                <w:szCs w:val="24"/>
              </w:rPr>
              <w:t>а-</w:t>
            </w:r>
            <w:proofErr w:type="gramEnd"/>
            <w:r w:rsidRPr="0043389A">
              <w:rPr>
                <w:rFonts w:ascii="Times New Roman" w:hAnsi="Times New Roman"/>
                <w:b/>
                <w:i/>
                <w:sz w:val="24"/>
                <w:szCs w:val="24"/>
              </w:rPr>
              <w:t>«биографа».</w:t>
            </w:r>
          </w:p>
          <w:p w:rsidR="00DE22D8" w:rsidRPr="0043389A" w:rsidRDefault="00DE22D8" w:rsidP="00DE22D8">
            <w:pPr>
              <w:jc w:val="both"/>
              <w:rPr>
                <w:rFonts w:ascii="Times New Roman" w:hAnsi="Times New Roman"/>
                <w:sz w:val="24"/>
                <w:szCs w:val="24"/>
              </w:rPr>
            </w:pPr>
            <w:r w:rsidRPr="0043389A">
              <w:rPr>
                <w:rFonts w:ascii="Times New Roman" w:hAnsi="Times New Roman"/>
                <w:sz w:val="24"/>
                <w:szCs w:val="24"/>
              </w:rPr>
              <w:t>-Илья Муромец – самый популярный герой русских былин. Из былин мы узнаем, что Илья до 33-х лет «не владел» руками и ногами, а затем получил чудесное исцеление от старцев</w:t>
            </w:r>
            <w:proofErr w:type="gramStart"/>
            <w:r w:rsidRPr="0043389A">
              <w:rPr>
                <w:rFonts w:ascii="Times New Roman" w:hAnsi="Times New Roman"/>
                <w:sz w:val="24"/>
                <w:szCs w:val="24"/>
              </w:rPr>
              <w:t xml:space="preserve"> .</w:t>
            </w:r>
            <w:proofErr w:type="gramEnd"/>
            <w:r w:rsidRPr="0043389A">
              <w:rPr>
                <w:rFonts w:ascii="Times New Roman" w:hAnsi="Times New Roman"/>
                <w:sz w:val="24"/>
                <w:szCs w:val="24"/>
              </w:rPr>
              <w:t xml:space="preserve"> Они, придя в дом к Илье, просят его встать и принести им воды. Илья на это ответил: «Не имею я да ведь ни рук, ни ног, сижу тридцать лет на седалище». Они повторно просят Илью встать и </w:t>
            </w:r>
            <w:r w:rsidRPr="0043389A">
              <w:rPr>
                <w:rFonts w:ascii="Times New Roman" w:hAnsi="Times New Roman"/>
                <w:sz w:val="24"/>
                <w:szCs w:val="24"/>
              </w:rPr>
              <w:lastRenderedPageBreak/>
              <w:t xml:space="preserve">принести им воды. После этого Муромец встает, идет к водоносу и приносит воду. Старцы  велят Илье выпить жидкость. Илья выпил и выздоровел, почувствовав в себе огромную силу. Затем старцы говорят Илье, что он должен идти на службу к князю Владимиру. При этом они упоминают, что по дороге в Киев есть неподъемный камень с надписью, который Илья тоже должен посетить. Илья прощается со своими родителями, братьями и родными и отправляется «к стольному граду  Киеву» и приходит </w:t>
            </w:r>
            <w:proofErr w:type="gramStart"/>
            <w:r w:rsidRPr="0043389A">
              <w:rPr>
                <w:rFonts w:ascii="Times New Roman" w:hAnsi="Times New Roman"/>
                <w:sz w:val="24"/>
                <w:szCs w:val="24"/>
              </w:rPr>
              <w:t>сперва</w:t>
            </w:r>
            <w:proofErr w:type="gramEnd"/>
            <w:r w:rsidRPr="0043389A">
              <w:rPr>
                <w:rFonts w:ascii="Times New Roman" w:hAnsi="Times New Roman"/>
                <w:sz w:val="24"/>
                <w:szCs w:val="24"/>
              </w:rPr>
              <w:t xml:space="preserve"> «к тому </w:t>
            </w:r>
            <w:proofErr w:type="spellStart"/>
            <w:r w:rsidRPr="0043389A">
              <w:rPr>
                <w:rFonts w:ascii="Times New Roman" w:hAnsi="Times New Roman"/>
                <w:sz w:val="24"/>
                <w:szCs w:val="24"/>
              </w:rPr>
              <w:t>камени</w:t>
            </w:r>
            <w:proofErr w:type="spellEnd"/>
            <w:r w:rsidRPr="0043389A">
              <w:rPr>
                <w:rFonts w:ascii="Times New Roman" w:hAnsi="Times New Roman"/>
                <w:sz w:val="24"/>
                <w:szCs w:val="24"/>
              </w:rPr>
              <w:t xml:space="preserve"> неподвижному». Илья отодвинул камень и увидел  там коня богатырского, доспехи. Коню он сказал: «</w:t>
            </w:r>
            <w:proofErr w:type="gramStart"/>
            <w:r w:rsidRPr="0043389A">
              <w:rPr>
                <w:rFonts w:ascii="Times New Roman" w:hAnsi="Times New Roman"/>
                <w:sz w:val="24"/>
                <w:szCs w:val="24"/>
              </w:rPr>
              <w:t>Ай</w:t>
            </w:r>
            <w:proofErr w:type="gramEnd"/>
            <w:r w:rsidRPr="0043389A">
              <w:rPr>
                <w:rFonts w:ascii="Times New Roman" w:hAnsi="Times New Roman"/>
                <w:sz w:val="24"/>
                <w:szCs w:val="24"/>
              </w:rPr>
              <w:t xml:space="preserve"> же ты, конь богатырской! Служи-ка ты верою-правдою мне». После этого Илья скачет к князю Владимиру.</w:t>
            </w:r>
          </w:p>
          <w:p w:rsidR="00DE22D8" w:rsidRPr="0043389A" w:rsidRDefault="00DE22D8" w:rsidP="00DE22D8">
            <w:pPr>
              <w:pStyle w:val="a5"/>
              <w:shd w:val="clear" w:color="auto" w:fill="FFFFFF"/>
              <w:spacing w:before="0" w:beforeAutospacing="0" w:after="0" w:afterAutospacing="0"/>
              <w:ind w:left="360"/>
            </w:pPr>
          </w:p>
        </w:tc>
      </w:tr>
      <w:tr w:rsidR="004E3946" w:rsidRPr="0043389A" w:rsidTr="00801E82">
        <w:tc>
          <w:tcPr>
            <w:tcW w:w="2268" w:type="dxa"/>
          </w:tcPr>
          <w:p w:rsidR="004E3946" w:rsidRPr="0043389A" w:rsidRDefault="00B07ABB" w:rsidP="00C246FD">
            <w:pPr>
              <w:rPr>
                <w:rFonts w:ascii="Times New Roman" w:eastAsia="Times New Roman" w:hAnsi="Times New Roman"/>
                <w:b/>
                <w:sz w:val="24"/>
                <w:szCs w:val="24"/>
                <w:lang w:eastAsia="ru-RU"/>
              </w:rPr>
            </w:pPr>
            <w:r w:rsidRPr="0043389A">
              <w:rPr>
                <w:rFonts w:ascii="Times New Roman" w:eastAsia="Times New Roman" w:hAnsi="Times New Roman"/>
                <w:b/>
                <w:sz w:val="24"/>
                <w:szCs w:val="24"/>
                <w:lang w:eastAsia="ru-RU"/>
              </w:rPr>
              <w:lastRenderedPageBreak/>
              <w:t>Закрепление</w:t>
            </w:r>
          </w:p>
        </w:tc>
        <w:tc>
          <w:tcPr>
            <w:tcW w:w="13575" w:type="dxa"/>
          </w:tcPr>
          <w:p w:rsidR="00DE22D8" w:rsidRPr="0043389A" w:rsidRDefault="00C246FD" w:rsidP="00DE22D8">
            <w:pPr>
              <w:jc w:val="both"/>
              <w:rPr>
                <w:rFonts w:ascii="Times New Roman" w:hAnsi="Times New Roman"/>
                <w:b/>
                <w:sz w:val="24"/>
                <w:szCs w:val="24"/>
              </w:rPr>
            </w:pPr>
            <w:r w:rsidRPr="0043389A">
              <w:rPr>
                <w:sz w:val="24"/>
                <w:szCs w:val="24"/>
              </w:rPr>
              <w:t xml:space="preserve"> </w:t>
            </w:r>
            <w:r w:rsidR="00DE22D8" w:rsidRPr="0043389A">
              <w:rPr>
                <w:rFonts w:ascii="Times New Roman" w:hAnsi="Times New Roman"/>
                <w:b/>
                <w:sz w:val="24"/>
                <w:szCs w:val="24"/>
              </w:rPr>
              <w:t>5.Чтение былины учителем.</w:t>
            </w:r>
          </w:p>
          <w:p w:rsidR="00DE22D8" w:rsidRPr="0043389A" w:rsidRDefault="00DE22D8" w:rsidP="00DE22D8">
            <w:pPr>
              <w:jc w:val="both"/>
              <w:rPr>
                <w:rFonts w:ascii="Times New Roman" w:hAnsi="Times New Roman"/>
                <w:sz w:val="24"/>
                <w:szCs w:val="24"/>
              </w:rPr>
            </w:pPr>
            <w:r w:rsidRPr="0043389A">
              <w:rPr>
                <w:rFonts w:ascii="Times New Roman" w:hAnsi="Times New Roman"/>
                <w:sz w:val="24"/>
                <w:szCs w:val="24"/>
              </w:rPr>
              <w:t>-Понравилось ли вам произведение? Что показалось трудным?</w:t>
            </w:r>
          </w:p>
          <w:p w:rsidR="00DE22D8" w:rsidRPr="0043389A" w:rsidRDefault="00DE22D8" w:rsidP="00DE22D8">
            <w:pPr>
              <w:jc w:val="both"/>
              <w:rPr>
                <w:rFonts w:ascii="Times New Roman" w:hAnsi="Times New Roman"/>
                <w:b/>
                <w:sz w:val="24"/>
                <w:szCs w:val="24"/>
              </w:rPr>
            </w:pPr>
            <w:r w:rsidRPr="0043389A">
              <w:rPr>
                <w:rFonts w:ascii="Times New Roman" w:hAnsi="Times New Roman"/>
                <w:b/>
                <w:sz w:val="24"/>
                <w:szCs w:val="24"/>
              </w:rPr>
              <w:t>6. Работа над произведением.</w:t>
            </w:r>
          </w:p>
          <w:p w:rsidR="00DE22D8" w:rsidRPr="0043389A" w:rsidRDefault="00DE22D8" w:rsidP="00DE22D8">
            <w:pPr>
              <w:jc w:val="both"/>
              <w:rPr>
                <w:rFonts w:ascii="Times New Roman" w:hAnsi="Times New Roman"/>
                <w:sz w:val="24"/>
                <w:szCs w:val="24"/>
              </w:rPr>
            </w:pPr>
            <w:r w:rsidRPr="0043389A">
              <w:rPr>
                <w:rFonts w:ascii="Times New Roman" w:hAnsi="Times New Roman"/>
                <w:b/>
                <w:sz w:val="24"/>
                <w:szCs w:val="24"/>
              </w:rPr>
              <w:t xml:space="preserve">Богатырский словарь  </w:t>
            </w:r>
            <w:r w:rsidRPr="0043389A">
              <w:rPr>
                <w:rFonts w:ascii="Times New Roman" w:hAnsi="Times New Roman"/>
                <w:sz w:val="24"/>
                <w:szCs w:val="24"/>
              </w:rPr>
              <w:t>(работа над незнакомыми словами).</w:t>
            </w:r>
          </w:p>
          <w:p w:rsidR="00DE22D8" w:rsidRPr="0043389A" w:rsidRDefault="00DE22D8" w:rsidP="00DE22D8">
            <w:pPr>
              <w:jc w:val="both"/>
              <w:rPr>
                <w:rFonts w:ascii="Times New Roman" w:hAnsi="Times New Roman"/>
                <w:sz w:val="24"/>
                <w:szCs w:val="24"/>
              </w:rPr>
            </w:pPr>
            <w:r w:rsidRPr="0043389A">
              <w:rPr>
                <w:rFonts w:ascii="Times New Roman" w:hAnsi="Times New Roman"/>
                <w:sz w:val="24"/>
                <w:szCs w:val="24"/>
              </w:rPr>
              <w:t>Слова записаны на карточках в форме богатырского щита.</w:t>
            </w:r>
          </w:p>
          <w:p w:rsidR="00DE22D8" w:rsidRPr="0043389A" w:rsidRDefault="00DE22D8" w:rsidP="00DE22D8">
            <w:pPr>
              <w:jc w:val="both"/>
              <w:rPr>
                <w:rFonts w:ascii="Times New Roman" w:hAnsi="Times New Roman"/>
                <w:i/>
                <w:sz w:val="24"/>
                <w:szCs w:val="24"/>
              </w:rPr>
            </w:pPr>
            <w:r w:rsidRPr="0043389A">
              <w:rPr>
                <w:rFonts w:ascii="Times New Roman" w:hAnsi="Times New Roman"/>
                <w:i/>
                <w:sz w:val="24"/>
                <w:szCs w:val="24"/>
              </w:rPr>
              <w:t>Стольный Киев-град – столичный город</w:t>
            </w:r>
            <w:proofErr w:type="gramStart"/>
            <w:r w:rsidRPr="0043389A">
              <w:rPr>
                <w:rFonts w:ascii="Times New Roman" w:hAnsi="Times New Roman"/>
                <w:i/>
                <w:sz w:val="24"/>
                <w:szCs w:val="24"/>
              </w:rPr>
              <w:t xml:space="preserve"> .</w:t>
            </w:r>
            <w:proofErr w:type="gramEnd"/>
            <w:r w:rsidRPr="0043389A">
              <w:rPr>
                <w:rFonts w:ascii="Times New Roman" w:hAnsi="Times New Roman"/>
                <w:i/>
                <w:sz w:val="24"/>
                <w:szCs w:val="24"/>
              </w:rPr>
              <w:t>Киев – столица Киевской Руси.</w:t>
            </w:r>
          </w:p>
          <w:p w:rsidR="00DE22D8" w:rsidRPr="0043389A" w:rsidRDefault="00DE22D8" w:rsidP="00DE22D8">
            <w:pPr>
              <w:jc w:val="both"/>
              <w:rPr>
                <w:rFonts w:ascii="Times New Roman" w:hAnsi="Times New Roman"/>
                <w:i/>
                <w:sz w:val="24"/>
                <w:szCs w:val="24"/>
              </w:rPr>
            </w:pPr>
            <w:r w:rsidRPr="0043389A">
              <w:rPr>
                <w:rFonts w:ascii="Times New Roman" w:hAnsi="Times New Roman"/>
                <w:i/>
                <w:sz w:val="24"/>
                <w:szCs w:val="24"/>
              </w:rPr>
              <w:t>Копье – оружие воина в виде  длинной палки, заостренной на конце.</w:t>
            </w:r>
          </w:p>
          <w:p w:rsidR="00DE22D8" w:rsidRPr="0043389A" w:rsidRDefault="00DE22D8" w:rsidP="00DE22D8">
            <w:pPr>
              <w:jc w:val="both"/>
              <w:rPr>
                <w:rFonts w:ascii="Times New Roman" w:hAnsi="Times New Roman"/>
                <w:i/>
                <w:sz w:val="24"/>
                <w:szCs w:val="24"/>
              </w:rPr>
            </w:pPr>
            <w:r w:rsidRPr="0043389A">
              <w:rPr>
                <w:rFonts w:ascii="Times New Roman" w:hAnsi="Times New Roman"/>
                <w:i/>
                <w:sz w:val="24"/>
                <w:szCs w:val="24"/>
              </w:rPr>
              <w:t>Воевода – командир княжеской дружины.</w:t>
            </w:r>
          </w:p>
          <w:p w:rsidR="00DE22D8" w:rsidRPr="0043389A" w:rsidRDefault="00682F55" w:rsidP="00DE22D8">
            <w:pPr>
              <w:jc w:val="both"/>
              <w:rPr>
                <w:rFonts w:ascii="Times New Roman" w:hAnsi="Times New Roman"/>
                <w:i/>
                <w:sz w:val="24"/>
                <w:szCs w:val="24"/>
              </w:rPr>
            </w:pPr>
            <w:r>
              <w:rPr>
                <w:rFonts w:ascii="Times New Roman" w:hAnsi="Times New Roman"/>
                <w:i/>
                <w:sz w:val="24"/>
                <w:szCs w:val="24"/>
              </w:rPr>
              <w:t xml:space="preserve">Дружина – войско.      </w:t>
            </w:r>
            <w:r w:rsidR="00DE22D8" w:rsidRPr="0043389A">
              <w:rPr>
                <w:rFonts w:ascii="Times New Roman" w:hAnsi="Times New Roman"/>
                <w:i/>
                <w:sz w:val="24"/>
                <w:szCs w:val="24"/>
              </w:rPr>
              <w:t>Лук – оружие для стрельбы.</w:t>
            </w:r>
          </w:p>
          <w:p w:rsidR="00DE22D8" w:rsidRPr="0043389A" w:rsidRDefault="00DE22D8" w:rsidP="00DE22D8">
            <w:pPr>
              <w:jc w:val="both"/>
              <w:rPr>
                <w:rFonts w:ascii="Times New Roman" w:hAnsi="Times New Roman"/>
                <w:i/>
                <w:sz w:val="24"/>
                <w:szCs w:val="24"/>
              </w:rPr>
            </w:pPr>
            <w:r w:rsidRPr="0043389A">
              <w:rPr>
                <w:rFonts w:ascii="Times New Roman" w:hAnsi="Times New Roman"/>
                <w:i/>
                <w:sz w:val="24"/>
                <w:szCs w:val="24"/>
              </w:rPr>
              <w:t xml:space="preserve">Око </w:t>
            </w:r>
            <w:r w:rsidR="00682F55">
              <w:rPr>
                <w:rFonts w:ascii="Times New Roman" w:hAnsi="Times New Roman"/>
                <w:i/>
                <w:sz w:val="24"/>
                <w:szCs w:val="24"/>
              </w:rPr>
              <w:t xml:space="preserve">– древнерусское название глаза.       </w:t>
            </w:r>
            <w:r w:rsidRPr="0043389A">
              <w:rPr>
                <w:rFonts w:ascii="Times New Roman" w:hAnsi="Times New Roman"/>
                <w:i/>
                <w:sz w:val="24"/>
                <w:szCs w:val="24"/>
              </w:rPr>
              <w:t>Тере</w:t>
            </w:r>
            <w:proofErr w:type="gramStart"/>
            <w:r w:rsidRPr="0043389A">
              <w:rPr>
                <w:rFonts w:ascii="Times New Roman" w:hAnsi="Times New Roman"/>
                <w:i/>
                <w:sz w:val="24"/>
                <w:szCs w:val="24"/>
              </w:rPr>
              <w:t>м-</w:t>
            </w:r>
            <w:proofErr w:type="gramEnd"/>
            <w:r w:rsidRPr="0043389A">
              <w:rPr>
                <w:rFonts w:ascii="Times New Roman" w:hAnsi="Times New Roman"/>
                <w:i/>
                <w:sz w:val="24"/>
                <w:szCs w:val="24"/>
              </w:rPr>
              <w:t xml:space="preserve"> жилой, чаще всего верхний ярус дома.</w:t>
            </w:r>
          </w:p>
          <w:p w:rsidR="00DE22D8" w:rsidRPr="0043389A" w:rsidRDefault="00DE22D8" w:rsidP="00DE22D8">
            <w:pPr>
              <w:jc w:val="both"/>
              <w:rPr>
                <w:rFonts w:ascii="Times New Roman" w:hAnsi="Times New Roman"/>
                <w:i/>
                <w:sz w:val="24"/>
                <w:szCs w:val="24"/>
              </w:rPr>
            </w:pPr>
            <w:r w:rsidRPr="0043389A">
              <w:rPr>
                <w:rFonts w:ascii="Times New Roman" w:hAnsi="Times New Roman"/>
                <w:i/>
                <w:sz w:val="24"/>
                <w:szCs w:val="24"/>
              </w:rPr>
              <w:t>Прямоезжая дорога  - прямая.</w:t>
            </w:r>
          </w:p>
          <w:p w:rsidR="00DE22D8" w:rsidRPr="0043389A" w:rsidRDefault="00DE22D8" w:rsidP="00DE22D8">
            <w:pPr>
              <w:jc w:val="both"/>
              <w:rPr>
                <w:rFonts w:ascii="Times New Roman" w:hAnsi="Times New Roman"/>
                <w:i/>
                <w:sz w:val="24"/>
                <w:szCs w:val="24"/>
              </w:rPr>
            </w:pPr>
            <w:proofErr w:type="spellStart"/>
            <w:r w:rsidRPr="0043389A">
              <w:rPr>
                <w:rFonts w:ascii="Times New Roman" w:hAnsi="Times New Roman"/>
                <w:i/>
                <w:sz w:val="24"/>
                <w:szCs w:val="24"/>
              </w:rPr>
              <w:t>Заколодела</w:t>
            </w:r>
            <w:proofErr w:type="spellEnd"/>
            <w:r w:rsidRPr="0043389A">
              <w:rPr>
                <w:rFonts w:ascii="Times New Roman" w:hAnsi="Times New Roman"/>
                <w:i/>
                <w:sz w:val="24"/>
                <w:szCs w:val="24"/>
              </w:rPr>
              <w:t xml:space="preserve">  </w:t>
            </w:r>
            <w:proofErr w:type="gramStart"/>
            <w:r w:rsidRPr="0043389A">
              <w:rPr>
                <w:rFonts w:ascii="Times New Roman" w:hAnsi="Times New Roman"/>
                <w:i/>
                <w:sz w:val="24"/>
                <w:szCs w:val="24"/>
              </w:rPr>
              <w:t>-д</w:t>
            </w:r>
            <w:proofErr w:type="gramEnd"/>
            <w:r w:rsidRPr="0043389A">
              <w:rPr>
                <w:rFonts w:ascii="Times New Roman" w:hAnsi="Times New Roman"/>
                <w:i/>
                <w:sz w:val="24"/>
                <w:szCs w:val="24"/>
              </w:rPr>
              <w:t>орога, заваленная сухими деревьями (колодами).</w:t>
            </w:r>
          </w:p>
          <w:p w:rsidR="00DE22D8" w:rsidRPr="0043389A" w:rsidRDefault="00DE22D8" w:rsidP="00DE22D8">
            <w:pPr>
              <w:jc w:val="both"/>
              <w:rPr>
                <w:rFonts w:ascii="Times New Roman" w:hAnsi="Times New Roman"/>
                <w:i/>
                <w:sz w:val="24"/>
                <w:szCs w:val="24"/>
              </w:rPr>
            </w:pPr>
            <w:r w:rsidRPr="0043389A">
              <w:rPr>
                <w:rFonts w:ascii="Times New Roman" w:hAnsi="Times New Roman"/>
                <w:i/>
                <w:sz w:val="24"/>
                <w:szCs w:val="24"/>
              </w:rPr>
              <w:t>Лазоревый – красивый.</w:t>
            </w:r>
          </w:p>
          <w:p w:rsidR="00DE22D8" w:rsidRPr="0043389A" w:rsidRDefault="00DE22D8" w:rsidP="00DE22D8">
            <w:pPr>
              <w:jc w:val="both"/>
              <w:rPr>
                <w:rFonts w:ascii="Times New Roman" w:hAnsi="Times New Roman"/>
                <w:i/>
                <w:sz w:val="24"/>
                <w:szCs w:val="24"/>
              </w:rPr>
            </w:pPr>
            <w:r w:rsidRPr="0043389A">
              <w:rPr>
                <w:rFonts w:ascii="Times New Roman" w:hAnsi="Times New Roman"/>
                <w:i/>
                <w:sz w:val="24"/>
                <w:szCs w:val="24"/>
              </w:rPr>
              <w:t>Велич</w:t>
            </w:r>
            <w:r w:rsidR="00682F55">
              <w:rPr>
                <w:rFonts w:ascii="Times New Roman" w:hAnsi="Times New Roman"/>
                <w:i/>
                <w:sz w:val="24"/>
                <w:szCs w:val="24"/>
              </w:rPr>
              <w:t xml:space="preserve">ать </w:t>
            </w:r>
            <w:proofErr w:type="gramStart"/>
            <w:r w:rsidR="00682F55">
              <w:rPr>
                <w:rFonts w:ascii="Times New Roman" w:hAnsi="Times New Roman"/>
                <w:i/>
                <w:sz w:val="24"/>
                <w:szCs w:val="24"/>
              </w:rPr>
              <w:t>-н</w:t>
            </w:r>
            <w:proofErr w:type="gramEnd"/>
            <w:r w:rsidR="00682F55">
              <w:rPr>
                <w:rFonts w:ascii="Times New Roman" w:hAnsi="Times New Roman"/>
                <w:i/>
                <w:sz w:val="24"/>
                <w:szCs w:val="24"/>
              </w:rPr>
              <w:t xml:space="preserve">азывать или прославлять .       </w:t>
            </w:r>
            <w:r w:rsidRPr="0043389A">
              <w:rPr>
                <w:rFonts w:ascii="Times New Roman" w:hAnsi="Times New Roman"/>
                <w:i/>
                <w:sz w:val="24"/>
                <w:szCs w:val="24"/>
              </w:rPr>
              <w:t xml:space="preserve">В </w:t>
            </w:r>
            <w:proofErr w:type="spellStart"/>
            <w:r w:rsidRPr="0043389A">
              <w:rPr>
                <w:rFonts w:ascii="Times New Roman" w:hAnsi="Times New Roman"/>
                <w:i/>
                <w:sz w:val="24"/>
                <w:szCs w:val="24"/>
              </w:rPr>
              <w:t>особину</w:t>
            </w:r>
            <w:proofErr w:type="spellEnd"/>
            <w:r w:rsidRPr="0043389A">
              <w:rPr>
                <w:rFonts w:ascii="Times New Roman" w:hAnsi="Times New Roman"/>
                <w:i/>
                <w:sz w:val="24"/>
                <w:szCs w:val="24"/>
              </w:rPr>
              <w:t xml:space="preserve"> –отдельно.</w:t>
            </w:r>
          </w:p>
          <w:p w:rsidR="00DE22D8" w:rsidRPr="0043389A" w:rsidRDefault="00DE22D8" w:rsidP="00DE22D8">
            <w:pPr>
              <w:jc w:val="both"/>
              <w:rPr>
                <w:rFonts w:ascii="Times New Roman" w:hAnsi="Times New Roman"/>
                <w:i/>
                <w:sz w:val="24"/>
                <w:szCs w:val="24"/>
              </w:rPr>
            </w:pPr>
            <w:r w:rsidRPr="0043389A">
              <w:rPr>
                <w:rFonts w:ascii="Times New Roman" w:hAnsi="Times New Roman"/>
                <w:i/>
                <w:sz w:val="24"/>
                <w:szCs w:val="24"/>
              </w:rPr>
              <w:t xml:space="preserve">Воспеть </w:t>
            </w:r>
            <w:proofErr w:type="gramStart"/>
            <w:r w:rsidRPr="0043389A">
              <w:rPr>
                <w:rFonts w:ascii="Times New Roman" w:hAnsi="Times New Roman"/>
                <w:i/>
                <w:sz w:val="24"/>
                <w:szCs w:val="24"/>
              </w:rPr>
              <w:t>-п</w:t>
            </w:r>
            <w:proofErr w:type="gramEnd"/>
            <w:r w:rsidRPr="0043389A">
              <w:rPr>
                <w:rFonts w:ascii="Times New Roman" w:hAnsi="Times New Roman"/>
                <w:i/>
                <w:sz w:val="24"/>
                <w:szCs w:val="24"/>
              </w:rPr>
              <w:t>рославить в песне.</w:t>
            </w:r>
          </w:p>
          <w:p w:rsidR="00DE22D8" w:rsidRPr="0043389A" w:rsidRDefault="00DE22D8" w:rsidP="00DE22D8">
            <w:pPr>
              <w:jc w:val="both"/>
              <w:rPr>
                <w:rFonts w:ascii="Times New Roman" w:hAnsi="Times New Roman"/>
                <w:i/>
                <w:sz w:val="24"/>
                <w:szCs w:val="24"/>
              </w:rPr>
            </w:pPr>
            <w:proofErr w:type="gramStart"/>
            <w:r w:rsidRPr="0043389A">
              <w:rPr>
                <w:rFonts w:ascii="Times New Roman" w:hAnsi="Times New Roman"/>
                <w:i/>
                <w:sz w:val="24"/>
                <w:szCs w:val="24"/>
              </w:rPr>
              <w:t>Ой</w:t>
            </w:r>
            <w:proofErr w:type="gramEnd"/>
            <w:r w:rsidR="00682F55">
              <w:rPr>
                <w:rFonts w:ascii="Times New Roman" w:hAnsi="Times New Roman"/>
                <w:i/>
                <w:sz w:val="24"/>
                <w:szCs w:val="24"/>
              </w:rPr>
              <w:t xml:space="preserve"> вы гой </w:t>
            </w:r>
            <w:proofErr w:type="spellStart"/>
            <w:r w:rsidR="00682F55">
              <w:rPr>
                <w:rFonts w:ascii="Times New Roman" w:hAnsi="Times New Roman"/>
                <w:i/>
                <w:sz w:val="24"/>
                <w:szCs w:val="24"/>
              </w:rPr>
              <w:t>еси</w:t>
            </w:r>
            <w:proofErr w:type="spellEnd"/>
            <w:r w:rsidR="00682F55">
              <w:rPr>
                <w:rFonts w:ascii="Times New Roman" w:hAnsi="Times New Roman"/>
                <w:i/>
                <w:sz w:val="24"/>
                <w:szCs w:val="24"/>
              </w:rPr>
              <w:t xml:space="preserve"> – будьте здоровы.      </w:t>
            </w:r>
            <w:proofErr w:type="spellStart"/>
            <w:r w:rsidRPr="0043389A">
              <w:rPr>
                <w:rFonts w:ascii="Times New Roman" w:hAnsi="Times New Roman"/>
                <w:i/>
                <w:sz w:val="24"/>
                <w:szCs w:val="24"/>
              </w:rPr>
              <w:t>Покляпая</w:t>
            </w:r>
            <w:proofErr w:type="spellEnd"/>
            <w:r w:rsidRPr="0043389A">
              <w:rPr>
                <w:rFonts w:ascii="Times New Roman" w:hAnsi="Times New Roman"/>
                <w:i/>
                <w:sz w:val="24"/>
                <w:szCs w:val="24"/>
              </w:rPr>
              <w:t xml:space="preserve"> береза – наклоненная, кривая.</w:t>
            </w:r>
          </w:p>
          <w:p w:rsidR="00DE22D8" w:rsidRPr="0043389A" w:rsidRDefault="00682F55" w:rsidP="00DE22D8">
            <w:pPr>
              <w:jc w:val="both"/>
              <w:rPr>
                <w:rFonts w:ascii="Times New Roman" w:hAnsi="Times New Roman"/>
                <w:i/>
                <w:sz w:val="24"/>
                <w:szCs w:val="24"/>
              </w:rPr>
            </w:pPr>
            <w:r>
              <w:rPr>
                <w:rFonts w:ascii="Times New Roman" w:hAnsi="Times New Roman"/>
                <w:i/>
                <w:sz w:val="24"/>
                <w:szCs w:val="24"/>
              </w:rPr>
              <w:t xml:space="preserve"> Живот – жизнь, достаток.      </w:t>
            </w:r>
            <w:r w:rsidR="00DE22D8" w:rsidRPr="0043389A">
              <w:rPr>
                <w:rFonts w:ascii="Times New Roman" w:hAnsi="Times New Roman"/>
                <w:i/>
                <w:sz w:val="24"/>
                <w:szCs w:val="24"/>
              </w:rPr>
              <w:t>Сыть – пища, еда.</w:t>
            </w:r>
          </w:p>
          <w:p w:rsidR="00DE22D8" w:rsidRPr="0043389A" w:rsidRDefault="00DE22D8" w:rsidP="00DE22D8">
            <w:pPr>
              <w:jc w:val="both"/>
              <w:rPr>
                <w:rFonts w:ascii="Times New Roman" w:hAnsi="Times New Roman"/>
                <w:b/>
                <w:sz w:val="24"/>
                <w:szCs w:val="24"/>
              </w:rPr>
            </w:pPr>
            <w:r w:rsidRPr="0043389A">
              <w:rPr>
                <w:rFonts w:ascii="Times New Roman" w:hAnsi="Times New Roman"/>
                <w:b/>
                <w:sz w:val="24"/>
                <w:szCs w:val="24"/>
              </w:rPr>
              <w:t>Знакомство с композиционными и языковыми  особенностями жанра былины.</w:t>
            </w:r>
          </w:p>
          <w:p w:rsidR="00DE22D8" w:rsidRPr="0043389A" w:rsidRDefault="00DE22D8" w:rsidP="00DE22D8">
            <w:pPr>
              <w:jc w:val="both"/>
              <w:rPr>
                <w:rFonts w:ascii="Times New Roman" w:hAnsi="Times New Roman"/>
                <w:sz w:val="24"/>
                <w:szCs w:val="24"/>
              </w:rPr>
            </w:pPr>
            <w:r w:rsidRPr="0043389A">
              <w:rPr>
                <w:rFonts w:ascii="Times New Roman" w:hAnsi="Times New Roman"/>
                <w:sz w:val="24"/>
                <w:szCs w:val="24"/>
              </w:rPr>
              <w:t>-Как вы успели заметить, былина отличается от тех жанров литературы, с которыми мы уже встречались. Она имеет некоторые свои особенности в композиции, языке.</w:t>
            </w:r>
          </w:p>
          <w:p w:rsidR="0043389A" w:rsidRPr="0043389A" w:rsidRDefault="0043389A" w:rsidP="0043389A">
            <w:pPr>
              <w:jc w:val="both"/>
              <w:rPr>
                <w:rFonts w:ascii="Times New Roman" w:hAnsi="Times New Roman"/>
                <w:sz w:val="24"/>
                <w:szCs w:val="24"/>
              </w:rPr>
            </w:pPr>
            <w:r w:rsidRPr="0043389A">
              <w:rPr>
                <w:rFonts w:ascii="Times New Roman" w:hAnsi="Times New Roman"/>
                <w:sz w:val="24"/>
                <w:szCs w:val="24"/>
              </w:rPr>
              <w:t>1.Зачин – место и время действия.</w:t>
            </w:r>
          </w:p>
          <w:p w:rsidR="0043389A" w:rsidRPr="0043389A" w:rsidRDefault="0043389A" w:rsidP="0043389A">
            <w:pPr>
              <w:jc w:val="both"/>
              <w:rPr>
                <w:rFonts w:ascii="Times New Roman" w:hAnsi="Times New Roman"/>
                <w:sz w:val="24"/>
                <w:szCs w:val="24"/>
              </w:rPr>
            </w:pPr>
            <w:r w:rsidRPr="0043389A">
              <w:rPr>
                <w:rFonts w:ascii="Times New Roman" w:hAnsi="Times New Roman"/>
                <w:sz w:val="24"/>
                <w:szCs w:val="24"/>
              </w:rPr>
              <w:t>2.Особая концовка.</w:t>
            </w:r>
          </w:p>
          <w:p w:rsidR="0043389A" w:rsidRPr="0043389A" w:rsidRDefault="0043389A" w:rsidP="0043389A">
            <w:pPr>
              <w:jc w:val="both"/>
              <w:rPr>
                <w:rFonts w:ascii="Times New Roman" w:hAnsi="Times New Roman"/>
                <w:sz w:val="24"/>
                <w:szCs w:val="24"/>
              </w:rPr>
            </w:pPr>
            <w:r w:rsidRPr="0043389A">
              <w:rPr>
                <w:rFonts w:ascii="Times New Roman" w:hAnsi="Times New Roman"/>
                <w:sz w:val="24"/>
                <w:szCs w:val="24"/>
              </w:rPr>
              <w:t>3.Все действия вокруг богатыря.</w:t>
            </w:r>
          </w:p>
          <w:p w:rsidR="0043389A" w:rsidRPr="0043389A" w:rsidRDefault="0043389A" w:rsidP="0043389A">
            <w:pPr>
              <w:jc w:val="both"/>
              <w:rPr>
                <w:rFonts w:ascii="Times New Roman" w:hAnsi="Times New Roman"/>
                <w:sz w:val="24"/>
                <w:szCs w:val="24"/>
              </w:rPr>
            </w:pPr>
            <w:r w:rsidRPr="0043389A">
              <w:rPr>
                <w:rFonts w:ascii="Times New Roman" w:hAnsi="Times New Roman"/>
                <w:sz w:val="24"/>
                <w:szCs w:val="24"/>
              </w:rPr>
              <w:t>4.Богатырь сам побеждает.</w:t>
            </w:r>
          </w:p>
          <w:p w:rsidR="0043389A" w:rsidRPr="0043389A" w:rsidRDefault="0043389A" w:rsidP="0043389A">
            <w:pPr>
              <w:jc w:val="both"/>
              <w:rPr>
                <w:rFonts w:ascii="Times New Roman" w:hAnsi="Times New Roman"/>
                <w:sz w:val="24"/>
                <w:szCs w:val="24"/>
              </w:rPr>
            </w:pPr>
            <w:r w:rsidRPr="0043389A">
              <w:rPr>
                <w:rFonts w:ascii="Times New Roman" w:hAnsi="Times New Roman"/>
                <w:sz w:val="24"/>
                <w:szCs w:val="24"/>
              </w:rPr>
              <w:t>5.Гиперболы, повторения,</w:t>
            </w:r>
          </w:p>
          <w:p w:rsidR="0043389A" w:rsidRPr="0043389A" w:rsidRDefault="0043389A" w:rsidP="0043389A">
            <w:pPr>
              <w:jc w:val="both"/>
              <w:rPr>
                <w:rFonts w:ascii="Times New Roman" w:hAnsi="Times New Roman"/>
                <w:sz w:val="24"/>
                <w:szCs w:val="24"/>
              </w:rPr>
            </w:pPr>
            <w:r w:rsidRPr="0043389A">
              <w:rPr>
                <w:rFonts w:ascii="Times New Roman" w:hAnsi="Times New Roman"/>
                <w:sz w:val="24"/>
                <w:szCs w:val="24"/>
              </w:rPr>
              <w:t xml:space="preserve"> постоянные эпитеты.</w:t>
            </w:r>
          </w:p>
          <w:p w:rsidR="0043389A" w:rsidRPr="0043389A" w:rsidRDefault="0043389A" w:rsidP="0043389A">
            <w:pPr>
              <w:jc w:val="both"/>
              <w:rPr>
                <w:rFonts w:ascii="Times New Roman" w:hAnsi="Times New Roman"/>
                <w:sz w:val="24"/>
                <w:szCs w:val="24"/>
              </w:rPr>
            </w:pPr>
            <w:r w:rsidRPr="0043389A">
              <w:rPr>
                <w:rFonts w:ascii="Times New Roman" w:hAnsi="Times New Roman"/>
                <w:sz w:val="24"/>
                <w:szCs w:val="24"/>
              </w:rPr>
              <w:t xml:space="preserve">6.Ударение: третий слог от начала </w:t>
            </w:r>
          </w:p>
          <w:p w:rsidR="0043389A" w:rsidRPr="0043389A" w:rsidRDefault="0043389A" w:rsidP="0043389A">
            <w:pPr>
              <w:jc w:val="both"/>
              <w:rPr>
                <w:rFonts w:ascii="Times New Roman" w:hAnsi="Times New Roman"/>
                <w:sz w:val="24"/>
                <w:szCs w:val="24"/>
              </w:rPr>
            </w:pPr>
            <w:r w:rsidRPr="0043389A">
              <w:rPr>
                <w:rFonts w:ascii="Times New Roman" w:hAnsi="Times New Roman"/>
                <w:sz w:val="24"/>
                <w:szCs w:val="24"/>
              </w:rPr>
              <w:t>и третий слог от конца стиха.</w:t>
            </w:r>
          </w:p>
          <w:p w:rsidR="00650DF2" w:rsidRPr="0043389A" w:rsidRDefault="00650DF2" w:rsidP="00C246FD">
            <w:pPr>
              <w:pStyle w:val="a5"/>
              <w:shd w:val="clear" w:color="auto" w:fill="FFFFFF"/>
              <w:spacing w:before="0" w:beforeAutospacing="0" w:after="0" w:afterAutospacing="0"/>
            </w:pPr>
          </w:p>
        </w:tc>
      </w:tr>
      <w:tr w:rsidR="00B07ABB" w:rsidRPr="0043389A" w:rsidTr="00801E82">
        <w:tc>
          <w:tcPr>
            <w:tcW w:w="2268" w:type="dxa"/>
          </w:tcPr>
          <w:p w:rsidR="00B07ABB" w:rsidRPr="0043389A" w:rsidRDefault="00B07ABB" w:rsidP="00C246FD">
            <w:pPr>
              <w:rPr>
                <w:rFonts w:ascii="Times New Roman" w:eastAsia="Times New Roman" w:hAnsi="Times New Roman"/>
                <w:b/>
                <w:sz w:val="24"/>
                <w:szCs w:val="24"/>
                <w:lang w:eastAsia="ru-RU"/>
              </w:rPr>
            </w:pPr>
            <w:r w:rsidRPr="0043389A">
              <w:rPr>
                <w:rFonts w:ascii="Times New Roman" w:eastAsia="Times New Roman" w:hAnsi="Times New Roman"/>
                <w:b/>
                <w:sz w:val="24"/>
                <w:szCs w:val="24"/>
                <w:lang w:eastAsia="ru-RU"/>
              </w:rPr>
              <w:t>Домашнее задание</w:t>
            </w:r>
          </w:p>
        </w:tc>
        <w:tc>
          <w:tcPr>
            <w:tcW w:w="13575" w:type="dxa"/>
          </w:tcPr>
          <w:p w:rsidR="00B07ABB" w:rsidRPr="0043389A" w:rsidRDefault="0043389A" w:rsidP="00C246FD">
            <w:pPr>
              <w:rPr>
                <w:rFonts w:ascii="Times New Roman" w:hAnsi="Times New Roman"/>
                <w:sz w:val="24"/>
                <w:szCs w:val="24"/>
              </w:rPr>
            </w:pPr>
            <w:r w:rsidRPr="0043389A">
              <w:rPr>
                <w:rFonts w:ascii="Times New Roman" w:hAnsi="Times New Roman"/>
                <w:sz w:val="24"/>
                <w:szCs w:val="24"/>
              </w:rPr>
              <w:t>Выразительное чтение</w:t>
            </w:r>
            <w:r w:rsidR="00DE22D8" w:rsidRPr="0043389A">
              <w:rPr>
                <w:rFonts w:ascii="Times New Roman" w:hAnsi="Times New Roman"/>
                <w:sz w:val="24"/>
                <w:szCs w:val="24"/>
              </w:rPr>
              <w:t xml:space="preserve"> былины</w:t>
            </w:r>
            <w:r w:rsidRPr="0043389A">
              <w:rPr>
                <w:rFonts w:ascii="Times New Roman" w:hAnsi="Times New Roman"/>
                <w:sz w:val="24"/>
                <w:szCs w:val="24"/>
              </w:rPr>
              <w:t>, иллюстрация по желанию</w:t>
            </w:r>
            <w:r w:rsidR="00DE22D8" w:rsidRPr="0043389A">
              <w:rPr>
                <w:rFonts w:ascii="Times New Roman" w:hAnsi="Times New Roman"/>
                <w:sz w:val="24"/>
                <w:szCs w:val="24"/>
              </w:rPr>
              <w:t xml:space="preserve"> </w:t>
            </w:r>
          </w:p>
        </w:tc>
      </w:tr>
    </w:tbl>
    <w:p w:rsidR="00140F4C" w:rsidRPr="0043389A" w:rsidRDefault="00C01136" w:rsidP="00C246FD">
      <w:pPr>
        <w:spacing w:after="0" w:line="240" w:lineRule="auto"/>
        <w:rPr>
          <w:rFonts w:ascii="Times New Roman" w:hAnsi="Times New Roman"/>
          <w:sz w:val="24"/>
          <w:szCs w:val="24"/>
        </w:rPr>
      </w:pPr>
    </w:p>
    <w:sectPr w:rsidR="00140F4C" w:rsidRPr="0043389A" w:rsidSect="00801E82">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6526B"/>
    <w:multiLevelType w:val="multilevel"/>
    <w:tmpl w:val="4882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481ABE"/>
    <w:multiLevelType w:val="multilevel"/>
    <w:tmpl w:val="391A1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847B35"/>
    <w:multiLevelType w:val="multilevel"/>
    <w:tmpl w:val="0D060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C71CC9"/>
    <w:multiLevelType w:val="multilevel"/>
    <w:tmpl w:val="0E3C6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837DB7"/>
    <w:multiLevelType w:val="multilevel"/>
    <w:tmpl w:val="3BDA9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C1C3BFD"/>
    <w:multiLevelType w:val="multilevel"/>
    <w:tmpl w:val="46406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D82924"/>
    <w:multiLevelType w:val="hybridMultilevel"/>
    <w:tmpl w:val="7DE4EFB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575770D8"/>
    <w:multiLevelType w:val="multilevel"/>
    <w:tmpl w:val="B5D8A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B74259"/>
    <w:multiLevelType w:val="hybridMultilevel"/>
    <w:tmpl w:val="45E84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0D22C61"/>
    <w:multiLevelType w:val="multilevel"/>
    <w:tmpl w:val="67E41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EB55E5"/>
    <w:multiLevelType w:val="hybridMultilevel"/>
    <w:tmpl w:val="0F0ED39A"/>
    <w:lvl w:ilvl="0" w:tplc="527842DC">
      <w:start w:val="1"/>
      <w:numFmt w:val="decimal"/>
      <w:lvlText w:val="%1."/>
      <w:lvlJc w:val="left"/>
      <w:pPr>
        <w:tabs>
          <w:tab w:val="num" w:pos="720"/>
        </w:tabs>
        <w:ind w:left="720" w:hanging="360"/>
      </w:pPr>
    </w:lvl>
    <w:lvl w:ilvl="1" w:tplc="86060FDA" w:tentative="1">
      <w:start w:val="1"/>
      <w:numFmt w:val="decimal"/>
      <w:lvlText w:val="%2."/>
      <w:lvlJc w:val="left"/>
      <w:pPr>
        <w:tabs>
          <w:tab w:val="num" w:pos="1440"/>
        </w:tabs>
        <w:ind w:left="1440" w:hanging="360"/>
      </w:pPr>
    </w:lvl>
    <w:lvl w:ilvl="2" w:tplc="A0CAF3FE" w:tentative="1">
      <w:start w:val="1"/>
      <w:numFmt w:val="decimal"/>
      <w:lvlText w:val="%3."/>
      <w:lvlJc w:val="left"/>
      <w:pPr>
        <w:tabs>
          <w:tab w:val="num" w:pos="2160"/>
        </w:tabs>
        <w:ind w:left="2160" w:hanging="360"/>
      </w:pPr>
    </w:lvl>
    <w:lvl w:ilvl="3" w:tplc="EF4E34DC" w:tentative="1">
      <w:start w:val="1"/>
      <w:numFmt w:val="decimal"/>
      <w:lvlText w:val="%4."/>
      <w:lvlJc w:val="left"/>
      <w:pPr>
        <w:tabs>
          <w:tab w:val="num" w:pos="2880"/>
        </w:tabs>
        <w:ind w:left="2880" w:hanging="360"/>
      </w:pPr>
    </w:lvl>
    <w:lvl w:ilvl="4" w:tplc="673A98EE" w:tentative="1">
      <w:start w:val="1"/>
      <w:numFmt w:val="decimal"/>
      <w:lvlText w:val="%5."/>
      <w:lvlJc w:val="left"/>
      <w:pPr>
        <w:tabs>
          <w:tab w:val="num" w:pos="3600"/>
        </w:tabs>
        <w:ind w:left="3600" w:hanging="360"/>
      </w:pPr>
    </w:lvl>
    <w:lvl w:ilvl="5" w:tplc="7D88309A" w:tentative="1">
      <w:start w:val="1"/>
      <w:numFmt w:val="decimal"/>
      <w:lvlText w:val="%6."/>
      <w:lvlJc w:val="left"/>
      <w:pPr>
        <w:tabs>
          <w:tab w:val="num" w:pos="4320"/>
        </w:tabs>
        <w:ind w:left="4320" w:hanging="360"/>
      </w:pPr>
    </w:lvl>
    <w:lvl w:ilvl="6" w:tplc="E1BCAEB0" w:tentative="1">
      <w:start w:val="1"/>
      <w:numFmt w:val="decimal"/>
      <w:lvlText w:val="%7."/>
      <w:lvlJc w:val="left"/>
      <w:pPr>
        <w:tabs>
          <w:tab w:val="num" w:pos="5040"/>
        </w:tabs>
        <w:ind w:left="5040" w:hanging="360"/>
      </w:pPr>
    </w:lvl>
    <w:lvl w:ilvl="7" w:tplc="0BF65166" w:tentative="1">
      <w:start w:val="1"/>
      <w:numFmt w:val="decimal"/>
      <w:lvlText w:val="%8."/>
      <w:lvlJc w:val="left"/>
      <w:pPr>
        <w:tabs>
          <w:tab w:val="num" w:pos="5760"/>
        </w:tabs>
        <w:ind w:left="5760" w:hanging="360"/>
      </w:pPr>
    </w:lvl>
    <w:lvl w:ilvl="8" w:tplc="40D0C380" w:tentative="1">
      <w:start w:val="1"/>
      <w:numFmt w:val="decimal"/>
      <w:lvlText w:val="%9."/>
      <w:lvlJc w:val="left"/>
      <w:pPr>
        <w:tabs>
          <w:tab w:val="num" w:pos="6480"/>
        </w:tabs>
        <w:ind w:left="6480" w:hanging="360"/>
      </w:pPr>
    </w:lvl>
  </w:abstractNum>
  <w:abstractNum w:abstractNumId="11">
    <w:nsid w:val="65B75FA7"/>
    <w:multiLevelType w:val="multilevel"/>
    <w:tmpl w:val="CF52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4C0A6D"/>
    <w:multiLevelType w:val="hybridMultilevel"/>
    <w:tmpl w:val="73E8068A"/>
    <w:lvl w:ilvl="0" w:tplc="0419000F">
      <w:start w:val="1"/>
      <w:numFmt w:val="decimal"/>
      <w:lvlText w:val="%1."/>
      <w:lvlJc w:val="left"/>
      <w:pPr>
        <w:ind w:left="67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4602E5"/>
    <w:multiLevelType w:val="multilevel"/>
    <w:tmpl w:val="66205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7E90AEF"/>
    <w:multiLevelType w:val="multilevel"/>
    <w:tmpl w:val="3BBAA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12"/>
  </w:num>
  <w:num w:numId="4">
    <w:abstractNumId w:val="10"/>
  </w:num>
  <w:num w:numId="5">
    <w:abstractNumId w:val="4"/>
  </w:num>
  <w:num w:numId="6">
    <w:abstractNumId w:val="3"/>
  </w:num>
  <w:num w:numId="7">
    <w:abstractNumId w:val="5"/>
  </w:num>
  <w:num w:numId="8">
    <w:abstractNumId w:val="0"/>
  </w:num>
  <w:num w:numId="9">
    <w:abstractNumId w:val="14"/>
  </w:num>
  <w:num w:numId="10">
    <w:abstractNumId w:val="1"/>
  </w:num>
  <w:num w:numId="11">
    <w:abstractNumId w:val="2"/>
  </w:num>
  <w:num w:numId="12">
    <w:abstractNumId w:val="11"/>
  </w:num>
  <w:num w:numId="13">
    <w:abstractNumId w:val="9"/>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B16"/>
    <w:rsid w:val="00000DF3"/>
    <w:rsid w:val="00006851"/>
    <w:rsid w:val="00024ECA"/>
    <w:rsid w:val="00030ACA"/>
    <w:rsid w:val="00054E6C"/>
    <w:rsid w:val="00072ED7"/>
    <w:rsid w:val="000C5EA0"/>
    <w:rsid w:val="000C7B60"/>
    <w:rsid w:val="000F4105"/>
    <w:rsid w:val="001169F8"/>
    <w:rsid w:val="00117F42"/>
    <w:rsid w:val="001235A5"/>
    <w:rsid w:val="00130A13"/>
    <w:rsid w:val="00141548"/>
    <w:rsid w:val="00141778"/>
    <w:rsid w:val="0016277D"/>
    <w:rsid w:val="001743C8"/>
    <w:rsid w:val="0018010B"/>
    <w:rsid w:val="00186DCE"/>
    <w:rsid w:val="001956B7"/>
    <w:rsid w:val="001B4A2A"/>
    <w:rsid w:val="001D298F"/>
    <w:rsid w:val="00205346"/>
    <w:rsid w:val="00207933"/>
    <w:rsid w:val="00232157"/>
    <w:rsid w:val="002456E0"/>
    <w:rsid w:val="002462CF"/>
    <w:rsid w:val="00276584"/>
    <w:rsid w:val="00292650"/>
    <w:rsid w:val="002D6C91"/>
    <w:rsid w:val="002F0DD8"/>
    <w:rsid w:val="00300E24"/>
    <w:rsid w:val="003179D9"/>
    <w:rsid w:val="00343D7A"/>
    <w:rsid w:val="003546F5"/>
    <w:rsid w:val="003637B1"/>
    <w:rsid w:val="00364BC9"/>
    <w:rsid w:val="0036769E"/>
    <w:rsid w:val="003B1037"/>
    <w:rsid w:val="003D6667"/>
    <w:rsid w:val="003E3639"/>
    <w:rsid w:val="003F1142"/>
    <w:rsid w:val="004048C0"/>
    <w:rsid w:val="00404DBA"/>
    <w:rsid w:val="0041004C"/>
    <w:rsid w:val="0043389A"/>
    <w:rsid w:val="00444957"/>
    <w:rsid w:val="00485131"/>
    <w:rsid w:val="00487343"/>
    <w:rsid w:val="00493A3A"/>
    <w:rsid w:val="004A0D01"/>
    <w:rsid w:val="004A6915"/>
    <w:rsid w:val="004E2B17"/>
    <w:rsid w:val="004E3946"/>
    <w:rsid w:val="005048F0"/>
    <w:rsid w:val="005133D6"/>
    <w:rsid w:val="00513DD3"/>
    <w:rsid w:val="005205AE"/>
    <w:rsid w:val="005262E5"/>
    <w:rsid w:val="005469BC"/>
    <w:rsid w:val="005527BB"/>
    <w:rsid w:val="00553FF4"/>
    <w:rsid w:val="0057209A"/>
    <w:rsid w:val="0057586D"/>
    <w:rsid w:val="00584B26"/>
    <w:rsid w:val="00595BE3"/>
    <w:rsid w:val="005A5C0B"/>
    <w:rsid w:val="005C03EA"/>
    <w:rsid w:val="005D7DBD"/>
    <w:rsid w:val="005E6F53"/>
    <w:rsid w:val="00605241"/>
    <w:rsid w:val="00642708"/>
    <w:rsid w:val="00650DF2"/>
    <w:rsid w:val="00682F55"/>
    <w:rsid w:val="006932F7"/>
    <w:rsid w:val="006C17DE"/>
    <w:rsid w:val="006C3320"/>
    <w:rsid w:val="006D7084"/>
    <w:rsid w:val="006D76F1"/>
    <w:rsid w:val="006E2CE1"/>
    <w:rsid w:val="006F2DC8"/>
    <w:rsid w:val="006F53BC"/>
    <w:rsid w:val="007057EC"/>
    <w:rsid w:val="007231FC"/>
    <w:rsid w:val="00737F0E"/>
    <w:rsid w:val="00746824"/>
    <w:rsid w:val="00752959"/>
    <w:rsid w:val="00757B85"/>
    <w:rsid w:val="007658D6"/>
    <w:rsid w:val="00776D07"/>
    <w:rsid w:val="007943FC"/>
    <w:rsid w:val="007A1544"/>
    <w:rsid w:val="007B2AEB"/>
    <w:rsid w:val="007C7A0F"/>
    <w:rsid w:val="007D0BC4"/>
    <w:rsid w:val="007D3994"/>
    <w:rsid w:val="00801E82"/>
    <w:rsid w:val="00836268"/>
    <w:rsid w:val="00846B75"/>
    <w:rsid w:val="008D1A00"/>
    <w:rsid w:val="008D39D4"/>
    <w:rsid w:val="008D7A4C"/>
    <w:rsid w:val="008E55B4"/>
    <w:rsid w:val="00905615"/>
    <w:rsid w:val="00915CD8"/>
    <w:rsid w:val="00923D01"/>
    <w:rsid w:val="00931B99"/>
    <w:rsid w:val="0096061F"/>
    <w:rsid w:val="00966176"/>
    <w:rsid w:val="00974835"/>
    <w:rsid w:val="009817EC"/>
    <w:rsid w:val="00982FEC"/>
    <w:rsid w:val="009959BB"/>
    <w:rsid w:val="009A3A15"/>
    <w:rsid w:val="009A4B3C"/>
    <w:rsid w:val="009B2455"/>
    <w:rsid w:val="009B7B16"/>
    <w:rsid w:val="009C320D"/>
    <w:rsid w:val="00A31C02"/>
    <w:rsid w:val="00A50CB0"/>
    <w:rsid w:val="00A51529"/>
    <w:rsid w:val="00A64C58"/>
    <w:rsid w:val="00A8123A"/>
    <w:rsid w:val="00AD15E3"/>
    <w:rsid w:val="00AE6962"/>
    <w:rsid w:val="00B07ABB"/>
    <w:rsid w:val="00B169F9"/>
    <w:rsid w:val="00B5504D"/>
    <w:rsid w:val="00B72B93"/>
    <w:rsid w:val="00BD7E0B"/>
    <w:rsid w:val="00BF0CEC"/>
    <w:rsid w:val="00C01136"/>
    <w:rsid w:val="00C0638C"/>
    <w:rsid w:val="00C135A1"/>
    <w:rsid w:val="00C246FD"/>
    <w:rsid w:val="00C345BD"/>
    <w:rsid w:val="00C35B23"/>
    <w:rsid w:val="00C86575"/>
    <w:rsid w:val="00C86BC7"/>
    <w:rsid w:val="00CA1598"/>
    <w:rsid w:val="00CA2777"/>
    <w:rsid w:val="00CC3BF3"/>
    <w:rsid w:val="00CC5623"/>
    <w:rsid w:val="00CD255E"/>
    <w:rsid w:val="00CD6367"/>
    <w:rsid w:val="00CE22A1"/>
    <w:rsid w:val="00CF30D7"/>
    <w:rsid w:val="00D0184E"/>
    <w:rsid w:val="00D12DEC"/>
    <w:rsid w:val="00D5527F"/>
    <w:rsid w:val="00D55E4F"/>
    <w:rsid w:val="00D734FD"/>
    <w:rsid w:val="00D87E39"/>
    <w:rsid w:val="00D9351C"/>
    <w:rsid w:val="00DA5455"/>
    <w:rsid w:val="00DB5A1C"/>
    <w:rsid w:val="00DB6CF6"/>
    <w:rsid w:val="00DC2DF0"/>
    <w:rsid w:val="00DD4915"/>
    <w:rsid w:val="00DE22D8"/>
    <w:rsid w:val="00DF46C4"/>
    <w:rsid w:val="00E20F0B"/>
    <w:rsid w:val="00E215EB"/>
    <w:rsid w:val="00E23A3B"/>
    <w:rsid w:val="00E23E6A"/>
    <w:rsid w:val="00E442A9"/>
    <w:rsid w:val="00E63873"/>
    <w:rsid w:val="00E8059D"/>
    <w:rsid w:val="00E84A3D"/>
    <w:rsid w:val="00E92A04"/>
    <w:rsid w:val="00E93B94"/>
    <w:rsid w:val="00EA31E5"/>
    <w:rsid w:val="00EB101D"/>
    <w:rsid w:val="00EB417E"/>
    <w:rsid w:val="00EC4E5C"/>
    <w:rsid w:val="00ED74D1"/>
    <w:rsid w:val="00EE685F"/>
    <w:rsid w:val="00F00AAE"/>
    <w:rsid w:val="00F1691A"/>
    <w:rsid w:val="00F30BB9"/>
    <w:rsid w:val="00F5373A"/>
    <w:rsid w:val="00F6246C"/>
    <w:rsid w:val="00F7200F"/>
    <w:rsid w:val="00F73B46"/>
    <w:rsid w:val="00FA1B8B"/>
    <w:rsid w:val="00FB63CB"/>
    <w:rsid w:val="00FD2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E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3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Emphasis"/>
    <w:basedOn w:val="a0"/>
    <w:uiPriority w:val="20"/>
    <w:qFormat/>
    <w:rsid w:val="003F1142"/>
    <w:rPr>
      <w:i/>
      <w:iCs/>
    </w:rPr>
  </w:style>
  <w:style w:type="paragraph" w:styleId="a5">
    <w:name w:val="Normal (Web)"/>
    <w:basedOn w:val="a"/>
    <w:uiPriority w:val="99"/>
    <w:rsid w:val="003F1142"/>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DB6CF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B6CF6"/>
    <w:rPr>
      <w:rFonts w:ascii="Tahoma" w:eastAsia="Calibri" w:hAnsi="Tahoma" w:cs="Tahoma"/>
      <w:sz w:val="16"/>
      <w:szCs w:val="16"/>
    </w:rPr>
  </w:style>
  <w:style w:type="paragraph" w:styleId="a8">
    <w:name w:val="List Paragraph"/>
    <w:basedOn w:val="a"/>
    <w:uiPriority w:val="34"/>
    <w:qFormat/>
    <w:rsid w:val="007231FC"/>
    <w:pPr>
      <w:ind w:left="720"/>
      <w:contextualSpacing/>
    </w:pPr>
  </w:style>
  <w:style w:type="character" w:styleId="a9">
    <w:name w:val="Strong"/>
    <w:basedOn w:val="a0"/>
    <w:uiPriority w:val="22"/>
    <w:qFormat/>
    <w:rsid w:val="007658D6"/>
    <w:rPr>
      <w:rFonts w:cs="Times New Roman"/>
      <w:b/>
      <w:bCs/>
    </w:rPr>
  </w:style>
  <w:style w:type="paragraph" w:styleId="aa">
    <w:name w:val="No Spacing"/>
    <w:uiPriority w:val="99"/>
    <w:qFormat/>
    <w:rsid w:val="007658D6"/>
    <w:pPr>
      <w:spacing w:after="0" w:line="240" w:lineRule="auto"/>
    </w:pPr>
    <w:rPr>
      <w:rFonts w:ascii="Calibri" w:eastAsia="Times New Roman" w:hAnsi="Calibri" w:cs="Times New Roman"/>
      <w:lang w:eastAsia="ru-RU"/>
    </w:rPr>
  </w:style>
  <w:style w:type="paragraph" w:customStyle="1" w:styleId="c0">
    <w:name w:val="c0"/>
    <w:basedOn w:val="a"/>
    <w:rsid w:val="005262E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5262E5"/>
  </w:style>
  <w:style w:type="character" w:customStyle="1" w:styleId="c3">
    <w:name w:val="c3"/>
    <w:basedOn w:val="a0"/>
    <w:rsid w:val="005262E5"/>
  </w:style>
  <w:style w:type="paragraph" w:customStyle="1" w:styleId="c2">
    <w:name w:val="c2"/>
    <w:basedOn w:val="a"/>
    <w:rsid w:val="00EB417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
    <w:name w:val="c14"/>
    <w:basedOn w:val="a"/>
    <w:rsid w:val="00D0184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vl">
    <w:name w:val="vl"/>
    <w:basedOn w:val="a0"/>
    <w:rsid w:val="001956B7"/>
  </w:style>
  <w:style w:type="character" w:customStyle="1" w:styleId="rl">
    <w:name w:val="rl"/>
    <w:basedOn w:val="a0"/>
    <w:rsid w:val="001956B7"/>
  </w:style>
  <w:style w:type="paragraph" w:customStyle="1" w:styleId="c8">
    <w:name w:val="c8"/>
    <w:basedOn w:val="a"/>
    <w:rsid w:val="0023215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basedOn w:val="a0"/>
    <w:rsid w:val="00232157"/>
  </w:style>
  <w:style w:type="character" w:customStyle="1" w:styleId="c10">
    <w:name w:val="c10"/>
    <w:basedOn w:val="a0"/>
    <w:rsid w:val="00232157"/>
  </w:style>
  <w:style w:type="character" w:customStyle="1" w:styleId="c7">
    <w:name w:val="c7"/>
    <w:basedOn w:val="a0"/>
    <w:rsid w:val="00DB5A1C"/>
  </w:style>
  <w:style w:type="character" w:customStyle="1" w:styleId="c4">
    <w:name w:val="c4"/>
    <w:basedOn w:val="a0"/>
    <w:rsid w:val="00DB5A1C"/>
  </w:style>
  <w:style w:type="paragraph" w:customStyle="1" w:styleId="c9">
    <w:name w:val="c9"/>
    <w:basedOn w:val="a"/>
    <w:rsid w:val="00DB5A1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2">
    <w:name w:val="c12"/>
    <w:basedOn w:val="a0"/>
    <w:rsid w:val="00A31C02"/>
  </w:style>
  <w:style w:type="character" w:styleId="ab">
    <w:name w:val="Hyperlink"/>
    <w:basedOn w:val="a0"/>
    <w:uiPriority w:val="99"/>
    <w:semiHidden/>
    <w:unhideWhenUsed/>
    <w:rsid w:val="00C35B23"/>
    <w:rPr>
      <w:color w:val="0000FF"/>
      <w:u w:val="single"/>
    </w:rPr>
  </w:style>
  <w:style w:type="paragraph" w:customStyle="1" w:styleId="c29">
    <w:name w:val="c29"/>
    <w:basedOn w:val="a"/>
    <w:rsid w:val="00C345B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4">
    <w:name w:val="c24"/>
    <w:basedOn w:val="a"/>
    <w:rsid w:val="00C345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1">
    <w:name w:val="c11"/>
    <w:basedOn w:val="a0"/>
    <w:rsid w:val="00982FEC"/>
  </w:style>
  <w:style w:type="paragraph" w:customStyle="1" w:styleId="c30">
    <w:name w:val="c30"/>
    <w:basedOn w:val="a"/>
    <w:rsid w:val="00D5527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basedOn w:val="a0"/>
    <w:rsid w:val="00D5527F"/>
  </w:style>
  <w:style w:type="character" w:customStyle="1" w:styleId="number">
    <w:name w:val="number"/>
    <w:basedOn w:val="a0"/>
    <w:rsid w:val="00650DF2"/>
  </w:style>
  <w:style w:type="character" w:customStyle="1" w:styleId="double-underline">
    <w:name w:val="double-underline"/>
    <w:basedOn w:val="a0"/>
    <w:rsid w:val="00650DF2"/>
  </w:style>
  <w:style w:type="character" w:customStyle="1" w:styleId="bar-dotted-underline">
    <w:name w:val="bar-dotted-underline"/>
    <w:basedOn w:val="a0"/>
    <w:rsid w:val="00650D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E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3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Emphasis"/>
    <w:basedOn w:val="a0"/>
    <w:uiPriority w:val="20"/>
    <w:qFormat/>
    <w:rsid w:val="003F1142"/>
    <w:rPr>
      <w:i/>
      <w:iCs/>
    </w:rPr>
  </w:style>
  <w:style w:type="paragraph" w:styleId="a5">
    <w:name w:val="Normal (Web)"/>
    <w:basedOn w:val="a"/>
    <w:uiPriority w:val="99"/>
    <w:rsid w:val="003F1142"/>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DB6CF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B6CF6"/>
    <w:rPr>
      <w:rFonts w:ascii="Tahoma" w:eastAsia="Calibri" w:hAnsi="Tahoma" w:cs="Tahoma"/>
      <w:sz w:val="16"/>
      <w:szCs w:val="16"/>
    </w:rPr>
  </w:style>
  <w:style w:type="paragraph" w:styleId="a8">
    <w:name w:val="List Paragraph"/>
    <w:basedOn w:val="a"/>
    <w:uiPriority w:val="34"/>
    <w:qFormat/>
    <w:rsid w:val="007231FC"/>
    <w:pPr>
      <w:ind w:left="720"/>
      <w:contextualSpacing/>
    </w:pPr>
  </w:style>
  <w:style w:type="character" w:styleId="a9">
    <w:name w:val="Strong"/>
    <w:basedOn w:val="a0"/>
    <w:uiPriority w:val="22"/>
    <w:qFormat/>
    <w:rsid w:val="007658D6"/>
    <w:rPr>
      <w:rFonts w:cs="Times New Roman"/>
      <w:b/>
      <w:bCs/>
    </w:rPr>
  </w:style>
  <w:style w:type="paragraph" w:styleId="aa">
    <w:name w:val="No Spacing"/>
    <w:uiPriority w:val="99"/>
    <w:qFormat/>
    <w:rsid w:val="007658D6"/>
    <w:pPr>
      <w:spacing w:after="0" w:line="240" w:lineRule="auto"/>
    </w:pPr>
    <w:rPr>
      <w:rFonts w:ascii="Calibri" w:eastAsia="Times New Roman" w:hAnsi="Calibri" w:cs="Times New Roman"/>
      <w:lang w:eastAsia="ru-RU"/>
    </w:rPr>
  </w:style>
  <w:style w:type="paragraph" w:customStyle="1" w:styleId="c0">
    <w:name w:val="c0"/>
    <w:basedOn w:val="a"/>
    <w:rsid w:val="005262E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5262E5"/>
  </w:style>
  <w:style w:type="character" w:customStyle="1" w:styleId="c3">
    <w:name w:val="c3"/>
    <w:basedOn w:val="a0"/>
    <w:rsid w:val="005262E5"/>
  </w:style>
  <w:style w:type="paragraph" w:customStyle="1" w:styleId="c2">
    <w:name w:val="c2"/>
    <w:basedOn w:val="a"/>
    <w:rsid w:val="00EB417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
    <w:name w:val="c14"/>
    <w:basedOn w:val="a"/>
    <w:rsid w:val="00D0184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vl">
    <w:name w:val="vl"/>
    <w:basedOn w:val="a0"/>
    <w:rsid w:val="001956B7"/>
  </w:style>
  <w:style w:type="character" w:customStyle="1" w:styleId="rl">
    <w:name w:val="rl"/>
    <w:basedOn w:val="a0"/>
    <w:rsid w:val="001956B7"/>
  </w:style>
  <w:style w:type="paragraph" w:customStyle="1" w:styleId="c8">
    <w:name w:val="c8"/>
    <w:basedOn w:val="a"/>
    <w:rsid w:val="0023215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basedOn w:val="a0"/>
    <w:rsid w:val="00232157"/>
  </w:style>
  <w:style w:type="character" w:customStyle="1" w:styleId="c10">
    <w:name w:val="c10"/>
    <w:basedOn w:val="a0"/>
    <w:rsid w:val="00232157"/>
  </w:style>
  <w:style w:type="character" w:customStyle="1" w:styleId="c7">
    <w:name w:val="c7"/>
    <w:basedOn w:val="a0"/>
    <w:rsid w:val="00DB5A1C"/>
  </w:style>
  <w:style w:type="character" w:customStyle="1" w:styleId="c4">
    <w:name w:val="c4"/>
    <w:basedOn w:val="a0"/>
    <w:rsid w:val="00DB5A1C"/>
  </w:style>
  <w:style w:type="paragraph" w:customStyle="1" w:styleId="c9">
    <w:name w:val="c9"/>
    <w:basedOn w:val="a"/>
    <w:rsid w:val="00DB5A1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2">
    <w:name w:val="c12"/>
    <w:basedOn w:val="a0"/>
    <w:rsid w:val="00A31C02"/>
  </w:style>
  <w:style w:type="character" w:styleId="ab">
    <w:name w:val="Hyperlink"/>
    <w:basedOn w:val="a0"/>
    <w:uiPriority w:val="99"/>
    <w:semiHidden/>
    <w:unhideWhenUsed/>
    <w:rsid w:val="00C35B23"/>
    <w:rPr>
      <w:color w:val="0000FF"/>
      <w:u w:val="single"/>
    </w:rPr>
  </w:style>
  <w:style w:type="paragraph" w:customStyle="1" w:styleId="c29">
    <w:name w:val="c29"/>
    <w:basedOn w:val="a"/>
    <w:rsid w:val="00C345B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4">
    <w:name w:val="c24"/>
    <w:basedOn w:val="a"/>
    <w:rsid w:val="00C345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1">
    <w:name w:val="c11"/>
    <w:basedOn w:val="a0"/>
    <w:rsid w:val="00982FEC"/>
  </w:style>
  <w:style w:type="paragraph" w:customStyle="1" w:styleId="c30">
    <w:name w:val="c30"/>
    <w:basedOn w:val="a"/>
    <w:rsid w:val="00D5527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basedOn w:val="a0"/>
    <w:rsid w:val="00D5527F"/>
  </w:style>
  <w:style w:type="character" w:customStyle="1" w:styleId="number">
    <w:name w:val="number"/>
    <w:basedOn w:val="a0"/>
    <w:rsid w:val="00650DF2"/>
  </w:style>
  <w:style w:type="character" w:customStyle="1" w:styleId="double-underline">
    <w:name w:val="double-underline"/>
    <w:basedOn w:val="a0"/>
    <w:rsid w:val="00650DF2"/>
  </w:style>
  <w:style w:type="character" w:customStyle="1" w:styleId="bar-dotted-underline">
    <w:name w:val="bar-dotted-underline"/>
    <w:basedOn w:val="a0"/>
    <w:rsid w:val="00650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452">
      <w:bodyDiv w:val="1"/>
      <w:marLeft w:val="0"/>
      <w:marRight w:val="0"/>
      <w:marTop w:val="0"/>
      <w:marBottom w:val="0"/>
      <w:divBdr>
        <w:top w:val="none" w:sz="0" w:space="0" w:color="auto"/>
        <w:left w:val="none" w:sz="0" w:space="0" w:color="auto"/>
        <w:bottom w:val="none" w:sz="0" w:space="0" w:color="auto"/>
        <w:right w:val="none" w:sz="0" w:space="0" w:color="auto"/>
      </w:divBdr>
    </w:div>
    <w:div w:id="17975816">
      <w:bodyDiv w:val="1"/>
      <w:marLeft w:val="0"/>
      <w:marRight w:val="0"/>
      <w:marTop w:val="0"/>
      <w:marBottom w:val="0"/>
      <w:divBdr>
        <w:top w:val="none" w:sz="0" w:space="0" w:color="auto"/>
        <w:left w:val="none" w:sz="0" w:space="0" w:color="auto"/>
        <w:bottom w:val="none" w:sz="0" w:space="0" w:color="auto"/>
        <w:right w:val="none" w:sz="0" w:space="0" w:color="auto"/>
      </w:divBdr>
    </w:div>
    <w:div w:id="72971221">
      <w:bodyDiv w:val="1"/>
      <w:marLeft w:val="0"/>
      <w:marRight w:val="0"/>
      <w:marTop w:val="0"/>
      <w:marBottom w:val="0"/>
      <w:divBdr>
        <w:top w:val="none" w:sz="0" w:space="0" w:color="auto"/>
        <w:left w:val="none" w:sz="0" w:space="0" w:color="auto"/>
        <w:bottom w:val="none" w:sz="0" w:space="0" w:color="auto"/>
        <w:right w:val="none" w:sz="0" w:space="0" w:color="auto"/>
      </w:divBdr>
    </w:div>
    <w:div w:id="77676306">
      <w:bodyDiv w:val="1"/>
      <w:marLeft w:val="0"/>
      <w:marRight w:val="0"/>
      <w:marTop w:val="0"/>
      <w:marBottom w:val="0"/>
      <w:divBdr>
        <w:top w:val="none" w:sz="0" w:space="0" w:color="auto"/>
        <w:left w:val="none" w:sz="0" w:space="0" w:color="auto"/>
        <w:bottom w:val="none" w:sz="0" w:space="0" w:color="auto"/>
        <w:right w:val="none" w:sz="0" w:space="0" w:color="auto"/>
      </w:divBdr>
    </w:div>
    <w:div w:id="109594257">
      <w:bodyDiv w:val="1"/>
      <w:marLeft w:val="0"/>
      <w:marRight w:val="0"/>
      <w:marTop w:val="0"/>
      <w:marBottom w:val="0"/>
      <w:divBdr>
        <w:top w:val="none" w:sz="0" w:space="0" w:color="auto"/>
        <w:left w:val="none" w:sz="0" w:space="0" w:color="auto"/>
        <w:bottom w:val="none" w:sz="0" w:space="0" w:color="auto"/>
        <w:right w:val="none" w:sz="0" w:space="0" w:color="auto"/>
      </w:divBdr>
    </w:div>
    <w:div w:id="126626343">
      <w:bodyDiv w:val="1"/>
      <w:marLeft w:val="0"/>
      <w:marRight w:val="0"/>
      <w:marTop w:val="0"/>
      <w:marBottom w:val="0"/>
      <w:divBdr>
        <w:top w:val="none" w:sz="0" w:space="0" w:color="auto"/>
        <w:left w:val="none" w:sz="0" w:space="0" w:color="auto"/>
        <w:bottom w:val="none" w:sz="0" w:space="0" w:color="auto"/>
        <w:right w:val="none" w:sz="0" w:space="0" w:color="auto"/>
      </w:divBdr>
    </w:div>
    <w:div w:id="164790082">
      <w:bodyDiv w:val="1"/>
      <w:marLeft w:val="0"/>
      <w:marRight w:val="0"/>
      <w:marTop w:val="0"/>
      <w:marBottom w:val="0"/>
      <w:divBdr>
        <w:top w:val="none" w:sz="0" w:space="0" w:color="auto"/>
        <w:left w:val="none" w:sz="0" w:space="0" w:color="auto"/>
        <w:bottom w:val="none" w:sz="0" w:space="0" w:color="auto"/>
        <w:right w:val="none" w:sz="0" w:space="0" w:color="auto"/>
      </w:divBdr>
    </w:div>
    <w:div w:id="218589392">
      <w:bodyDiv w:val="1"/>
      <w:marLeft w:val="0"/>
      <w:marRight w:val="0"/>
      <w:marTop w:val="0"/>
      <w:marBottom w:val="0"/>
      <w:divBdr>
        <w:top w:val="none" w:sz="0" w:space="0" w:color="auto"/>
        <w:left w:val="none" w:sz="0" w:space="0" w:color="auto"/>
        <w:bottom w:val="none" w:sz="0" w:space="0" w:color="auto"/>
        <w:right w:val="none" w:sz="0" w:space="0" w:color="auto"/>
      </w:divBdr>
    </w:div>
    <w:div w:id="250159835">
      <w:bodyDiv w:val="1"/>
      <w:marLeft w:val="0"/>
      <w:marRight w:val="0"/>
      <w:marTop w:val="0"/>
      <w:marBottom w:val="0"/>
      <w:divBdr>
        <w:top w:val="none" w:sz="0" w:space="0" w:color="auto"/>
        <w:left w:val="none" w:sz="0" w:space="0" w:color="auto"/>
        <w:bottom w:val="none" w:sz="0" w:space="0" w:color="auto"/>
        <w:right w:val="none" w:sz="0" w:space="0" w:color="auto"/>
      </w:divBdr>
    </w:div>
    <w:div w:id="327173705">
      <w:bodyDiv w:val="1"/>
      <w:marLeft w:val="0"/>
      <w:marRight w:val="0"/>
      <w:marTop w:val="0"/>
      <w:marBottom w:val="0"/>
      <w:divBdr>
        <w:top w:val="none" w:sz="0" w:space="0" w:color="auto"/>
        <w:left w:val="none" w:sz="0" w:space="0" w:color="auto"/>
        <w:bottom w:val="none" w:sz="0" w:space="0" w:color="auto"/>
        <w:right w:val="none" w:sz="0" w:space="0" w:color="auto"/>
      </w:divBdr>
    </w:div>
    <w:div w:id="342634074">
      <w:bodyDiv w:val="1"/>
      <w:marLeft w:val="0"/>
      <w:marRight w:val="0"/>
      <w:marTop w:val="0"/>
      <w:marBottom w:val="0"/>
      <w:divBdr>
        <w:top w:val="none" w:sz="0" w:space="0" w:color="auto"/>
        <w:left w:val="none" w:sz="0" w:space="0" w:color="auto"/>
        <w:bottom w:val="none" w:sz="0" w:space="0" w:color="auto"/>
        <w:right w:val="none" w:sz="0" w:space="0" w:color="auto"/>
      </w:divBdr>
    </w:div>
    <w:div w:id="370811575">
      <w:bodyDiv w:val="1"/>
      <w:marLeft w:val="0"/>
      <w:marRight w:val="0"/>
      <w:marTop w:val="0"/>
      <w:marBottom w:val="0"/>
      <w:divBdr>
        <w:top w:val="none" w:sz="0" w:space="0" w:color="auto"/>
        <w:left w:val="none" w:sz="0" w:space="0" w:color="auto"/>
        <w:bottom w:val="none" w:sz="0" w:space="0" w:color="auto"/>
        <w:right w:val="none" w:sz="0" w:space="0" w:color="auto"/>
      </w:divBdr>
      <w:divsChild>
        <w:div w:id="1996103856">
          <w:marLeft w:val="0"/>
          <w:marRight w:val="0"/>
          <w:marTop w:val="0"/>
          <w:marBottom w:val="0"/>
          <w:divBdr>
            <w:top w:val="none" w:sz="0" w:space="0" w:color="auto"/>
            <w:left w:val="none" w:sz="0" w:space="0" w:color="auto"/>
            <w:bottom w:val="none" w:sz="0" w:space="0" w:color="auto"/>
            <w:right w:val="none" w:sz="0" w:space="0" w:color="auto"/>
          </w:divBdr>
        </w:div>
      </w:divsChild>
    </w:div>
    <w:div w:id="379329268">
      <w:bodyDiv w:val="1"/>
      <w:marLeft w:val="0"/>
      <w:marRight w:val="0"/>
      <w:marTop w:val="0"/>
      <w:marBottom w:val="0"/>
      <w:divBdr>
        <w:top w:val="none" w:sz="0" w:space="0" w:color="auto"/>
        <w:left w:val="none" w:sz="0" w:space="0" w:color="auto"/>
        <w:bottom w:val="none" w:sz="0" w:space="0" w:color="auto"/>
        <w:right w:val="none" w:sz="0" w:space="0" w:color="auto"/>
      </w:divBdr>
    </w:div>
    <w:div w:id="385564050">
      <w:bodyDiv w:val="1"/>
      <w:marLeft w:val="0"/>
      <w:marRight w:val="0"/>
      <w:marTop w:val="0"/>
      <w:marBottom w:val="0"/>
      <w:divBdr>
        <w:top w:val="none" w:sz="0" w:space="0" w:color="auto"/>
        <w:left w:val="none" w:sz="0" w:space="0" w:color="auto"/>
        <w:bottom w:val="none" w:sz="0" w:space="0" w:color="auto"/>
        <w:right w:val="none" w:sz="0" w:space="0" w:color="auto"/>
      </w:divBdr>
    </w:div>
    <w:div w:id="407075397">
      <w:bodyDiv w:val="1"/>
      <w:marLeft w:val="0"/>
      <w:marRight w:val="0"/>
      <w:marTop w:val="0"/>
      <w:marBottom w:val="0"/>
      <w:divBdr>
        <w:top w:val="none" w:sz="0" w:space="0" w:color="auto"/>
        <w:left w:val="none" w:sz="0" w:space="0" w:color="auto"/>
        <w:bottom w:val="none" w:sz="0" w:space="0" w:color="auto"/>
        <w:right w:val="none" w:sz="0" w:space="0" w:color="auto"/>
      </w:divBdr>
    </w:div>
    <w:div w:id="456920299">
      <w:bodyDiv w:val="1"/>
      <w:marLeft w:val="0"/>
      <w:marRight w:val="0"/>
      <w:marTop w:val="0"/>
      <w:marBottom w:val="0"/>
      <w:divBdr>
        <w:top w:val="none" w:sz="0" w:space="0" w:color="auto"/>
        <w:left w:val="none" w:sz="0" w:space="0" w:color="auto"/>
        <w:bottom w:val="none" w:sz="0" w:space="0" w:color="auto"/>
        <w:right w:val="none" w:sz="0" w:space="0" w:color="auto"/>
      </w:divBdr>
    </w:div>
    <w:div w:id="501624279">
      <w:bodyDiv w:val="1"/>
      <w:marLeft w:val="0"/>
      <w:marRight w:val="0"/>
      <w:marTop w:val="0"/>
      <w:marBottom w:val="0"/>
      <w:divBdr>
        <w:top w:val="none" w:sz="0" w:space="0" w:color="auto"/>
        <w:left w:val="none" w:sz="0" w:space="0" w:color="auto"/>
        <w:bottom w:val="none" w:sz="0" w:space="0" w:color="auto"/>
        <w:right w:val="none" w:sz="0" w:space="0" w:color="auto"/>
      </w:divBdr>
    </w:div>
    <w:div w:id="504057885">
      <w:bodyDiv w:val="1"/>
      <w:marLeft w:val="0"/>
      <w:marRight w:val="0"/>
      <w:marTop w:val="0"/>
      <w:marBottom w:val="0"/>
      <w:divBdr>
        <w:top w:val="none" w:sz="0" w:space="0" w:color="auto"/>
        <w:left w:val="none" w:sz="0" w:space="0" w:color="auto"/>
        <w:bottom w:val="none" w:sz="0" w:space="0" w:color="auto"/>
        <w:right w:val="none" w:sz="0" w:space="0" w:color="auto"/>
      </w:divBdr>
    </w:div>
    <w:div w:id="524516565">
      <w:bodyDiv w:val="1"/>
      <w:marLeft w:val="0"/>
      <w:marRight w:val="0"/>
      <w:marTop w:val="0"/>
      <w:marBottom w:val="0"/>
      <w:divBdr>
        <w:top w:val="none" w:sz="0" w:space="0" w:color="auto"/>
        <w:left w:val="none" w:sz="0" w:space="0" w:color="auto"/>
        <w:bottom w:val="none" w:sz="0" w:space="0" w:color="auto"/>
        <w:right w:val="none" w:sz="0" w:space="0" w:color="auto"/>
      </w:divBdr>
    </w:div>
    <w:div w:id="532422339">
      <w:bodyDiv w:val="1"/>
      <w:marLeft w:val="0"/>
      <w:marRight w:val="0"/>
      <w:marTop w:val="0"/>
      <w:marBottom w:val="0"/>
      <w:divBdr>
        <w:top w:val="none" w:sz="0" w:space="0" w:color="auto"/>
        <w:left w:val="none" w:sz="0" w:space="0" w:color="auto"/>
        <w:bottom w:val="none" w:sz="0" w:space="0" w:color="auto"/>
        <w:right w:val="none" w:sz="0" w:space="0" w:color="auto"/>
      </w:divBdr>
    </w:div>
    <w:div w:id="557858253">
      <w:bodyDiv w:val="1"/>
      <w:marLeft w:val="0"/>
      <w:marRight w:val="0"/>
      <w:marTop w:val="0"/>
      <w:marBottom w:val="0"/>
      <w:divBdr>
        <w:top w:val="none" w:sz="0" w:space="0" w:color="auto"/>
        <w:left w:val="none" w:sz="0" w:space="0" w:color="auto"/>
        <w:bottom w:val="none" w:sz="0" w:space="0" w:color="auto"/>
        <w:right w:val="none" w:sz="0" w:space="0" w:color="auto"/>
      </w:divBdr>
    </w:div>
    <w:div w:id="567154015">
      <w:bodyDiv w:val="1"/>
      <w:marLeft w:val="0"/>
      <w:marRight w:val="0"/>
      <w:marTop w:val="0"/>
      <w:marBottom w:val="0"/>
      <w:divBdr>
        <w:top w:val="none" w:sz="0" w:space="0" w:color="auto"/>
        <w:left w:val="none" w:sz="0" w:space="0" w:color="auto"/>
        <w:bottom w:val="none" w:sz="0" w:space="0" w:color="auto"/>
        <w:right w:val="none" w:sz="0" w:space="0" w:color="auto"/>
      </w:divBdr>
    </w:div>
    <w:div w:id="601495311">
      <w:bodyDiv w:val="1"/>
      <w:marLeft w:val="0"/>
      <w:marRight w:val="0"/>
      <w:marTop w:val="0"/>
      <w:marBottom w:val="0"/>
      <w:divBdr>
        <w:top w:val="none" w:sz="0" w:space="0" w:color="auto"/>
        <w:left w:val="none" w:sz="0" w:space="0" w:color="auto"/>
        <w:bottom w:val="none" w:sz="0" w:space="0" w:color="auto"/>
        <w:right w:val="none" w:sz="0" w:space="0" w:color="auto"/>
      </w:divBdr>
      <w:divsChild>
        <w:div w:id="1434471180">
          <w:marLeft w:val="806"/>
          <w:marRight w:val="0"/>
          <w:marTop w:val="144"/>
          <w:marBottom w:val="0"/>
          <w:divBdr>
            <w:top w:val="none" w:sz="0" w:space="0" w:color="auto"/>
            <w:left w:val="none" w:sz="0" w:space="0" w:color="auto"/>
            <w:bottom w:val="none" w:sz="0" w:space="0" w:color="auto"/>
            <w:right w:val="none" w:sz="0" w:space="0" w:color="auto"/>
          </w:divBdr>
        </w:div>
      </w:divsChild>
    </w:div>
    <w:div w:id="648174960">
      <w:bodyDiv w:val="1"/>
      <w:marLeft w:val="0"/>
      <w:marRight w:val="0"/>
      <w:marTop w:val="0"/>
      <w:marBottom w:val="0"/>
      <w:divBdr>
        <w:top w:val="none" w:sz="0" w:space="0" w:color="auto"/>
        <w:left w:val="none" w:sz="0" w:space="0" w:color="auto"/>
        <w:bottom w:val="none" w:sz="0" w:space="0" w:color="auto"/>
        <w:right w:val="none" w:sz="0" w:space="0" w:color="auto"/>
      </w:divBdr>
    </w:div>
    <w:div w:id="656148567">
      <w:bodyDiv w:val="1"/>
      <w:marLeft w:val="0"/>
      <w:marRight w:val="0"/>
      <w:marTop w:val="0"/>
      <w:marBottom w:val="0"/>
      <w:divBdr>
        <w:top w:val="none" w:sz="0" w:space="0" w:color="auto"/>
        <w:left w:val="none" w:sz="0" w:space="0" w:color="auto"/>
        <w:bottom w:val="none" w:sz="0" w:space="0" w:color="auto"/>
        <w:right w:val="none" w:sz="0" w:space="0" w:color="auto"/>
      </w:divBdr>
    </w:div>
    <w:div w:id="677317400">
      <w:bodyDiv w:val="1"/>
      <w:marLeft w:val="0"/>
      <w:marRight w:val="0"/>
      <w:marTop w:val="0"/>
      <w:marBottom w:val="0"/>
      <w:divBdr>
        <w:top w:val="none" w:sz="0" w:space="0" w:color="auto"/>
        <w:left w:val="none" w:sz="0" w:space="0" w:color="auto"/>
        <w:bottom w:val="none" w:sz="0" w:space="0" w:color="auto"/>
        <w:right w:val="none" w:sz="0" w:space="0" w:color="auto"/>
      </w:divBdr>
    </w:div>
    <w:div w:id="685863316">
      <w:bodyDiv w:val="1"/>
      <w:marLeft w:val="0"/>
      <w:marRight w:val="0"/>
      <w:marTop w:val="0"/>
      <w:marBottom w:val="0"/>
      <w:divBdr>
        <w:top w:val="none" w:sz="0" w:space="0" w:color="auto"/>
        <w:left w:val="none" w:sz="0" w:space="0" w:color="auto"/>
        <w:bottom w:val="none" w:sz="0" w:space="0" w:color="auto"/>
        <w:right w:val="none" w:sz="0" w:space="0" w:color="auto"/>
      </w:divBdr>
    </w:div>
    <w:div w:id="688720403">
      <w:bodyDiv w:val="1"/>
      <w:marLeft w:val="0"/>
      <w:marRight w:val="0"/>
      <w:marTop w:val="0"/>
      <w:marBottom w:val="0"/>
      <w:divBdr>
        <w:top w:val="none" w:sz="0" w:space="0" w:color="auto"/>
        <w:left w:val="none" w:sz="0" w:space="0" w:color="auto"/>
        <w:bottom w:val="none" w:sz="0" w:space="0" w:color="auto"/>
        <w:right w:val="none" w:sz="0" w:space="0" w:color="auto"/>
      </w:divBdr>
    </w:div>
    <w:div w:id="694427130">
      <w:bodyDiv w:val="1"/>
      <w:marLeft w:val="0"/>
      <w:marRight w:val="0"/>
      <w:marTop w:val="0"/>
      <w:marBottom w:val="0"/>
      <w:divBdr>
        <w:top w:val="none" w:sz="0" w:space="0" w:color="auto"/>
        <w:left w:val="none" w:sz="0" w:space="0" w:color="auto"/>
        <w:bottom w:val="none" w:sz="0" w:space="0" w:color="auto"/>
        <w:right w:val="none" w:sz="0" w:space="0" w:color="auto"/>
      </w:divBdr>
    </w:div>
    <w:div w:id="753548491">
      <w:bodyDiv w:val="1"/>
      <w:marLeft w:val="0"/>
      <w:marRight w:val="0"/>
      <w:marTop w:val="0"/>
      <w:marBottom w:val="0"/>
      <w:divBdr>
        <w:top w:val="none" w:sz="0" w:space="0" w:color="auto"/>
        <w:left w:val="none" w:sz="0" w:space="0" w:color="auto"/>
        <w:bottom w:val="none" w:sz="0" w:space="0" w:color="auto"/>
        <w:right w:val="none" w:sz="0" w:space="0" w:color="auto"/>
      </w:divBdr>
    </w:div>
    <w:div w:id="778181171">
      <w:bodyDiv w:val="1"/>
      <w:marLeft w:val="0"/>
      <w:marRight w:val="0"/>
      <w:marTop w:val="0"/>
      <w:marBottom w:val="0"/>
      <w:divBdr>
        <w:top w:val="none" w:sz="0" w:space="0" w:color="auto"/>
        <w:left w:val="none" w:sz="0" w:space="0" w:color="auto"/>
        <w:bottom w:val="none" w:sz="0" w:space="0" w:color="auto"/>
        <w:right w:val="none" w:sz="0" w:space="0" w:color="auto"/>
      </w:divBdr>
    </w:div>
    <w:div w:id="789057783">
      <w:bodyDiv w:val="1"/>
      <w:marLeft w:val="0"/>
      <w:marRight w:val="0"/>
      <w:marTop w:val="0"/>
      <w:marBottom w:val="0"/>
      <w:divBdr>
        <w:top w:val="none" w:sz="0" w:space="0" w:color="auto"/>
        <w:left w:val="none" w:sz="0" w:space="0" w:color="auto"/>
        <w:bottom w:val="none" w:sz="0" w:space="0" w:color="auto"/>
        <w:right w:val="none" w:sz="0" w:space="0" w:color="auto"/>
      </w:divBdr>
    </w:div>
    <w:div w:id="797645125">
      <w:bodyDiv w:val="1"/>
      <w:marLeft w:val="0"/>
      <w:marRight w:val="0"/>
      <w:marTop w:val="0"/>
      <w:marBottom w:val="0"/>
      <w:divBdr>
        <w:top w:val="none" w:sz="0" w:space="0" w:color="auto"/>
        <w:left w:val="none" w:sz="0" w:space="0" w:color="auto"/>
        <w:bottom w:val="none" w:sz="0" w:space="0" w:color="auto"/>
        <w:right w:val="none" w:sz="0" w:space="0" w:color="auto"/>
      </w:divBdr>
    </w:div>
    <w:div w:id="821892795">
      <w:bodyDiv w:val="1"/>
      <w:marLeft w:val="0"/>
      <w:marRight w:val="0"/>
      <w:marTop w:val="0"/>
      <w:marBottom w:val="0"/>
      <w:divBdr>
        <w:top w:val="none" w:sz="0" w:space="0" w:color="auto"/>
        <w:left w:val="none" w:sz="0" w:space="0" w:color="auto"/>
        <w:bottom w:val="none" w:sz="0" w:space="0" w:color="auto"/>
        <w:right w:val="none" w:sz="0" w:space="0" w:color="auto"/>
      </w:divBdr>
    </w:div>
    <w:div w:id="874736911">
      <w:bodyDiv w:val="1"/>
      <w:marLeft w:val="0"/>
      <w:marRight w:val="0"/>
      <w:marTop w:val="0"/>
      <w:marBottom w:val="0"/>
      <w:divBdr>
        <w:top w:val="none" w:sz="0" w:space="0" w:color="auto"/>
        <w:left w:val="none" w:sz="0" w:space="0" w:color="auto"/>
        <w:bottom w:val="none" w:sz="0" w:space="0" w:color="auto"/>
        <w:right w:val="none" w:sz="0" w:space="0" w:color="auto"/>
      </w:divBdr>
    </w:div>
    <w:div w:id="883949946">
      <w:bodyDiv w:val="1"/>
      <w:marLeft w:val="0"/>
      <w:marRight w:val="0"/>
      <w:marTop w:val="0"/>
      <w:marBottom w:val="0"/>
      <w:divBdr>
        <w:top w:val="none" w:sz="0" w:space="0" w:color="auto"/>
        <w:left w:val="none" w:sz="0" w:space="0" w:color="auto"/>
        <w:bottom w:val="none" w:sz="0" w:space="0" w:color="auto"/>
        <w:right w:val="none" w:sz="0" w:space="0" w:color="auto"/>
      </w:divBdr>
    </w:div>
    <w:div w:id="939340664">
      <w:bodyDiv w:val="1"/>
      <w:marLeft w:val="0"/>
      <w:marRight w:val="0"/>
      <w:marTop w:val="0"/>
      <w:marBottom w:val="0"/>
      <w:divBdr>
        <w:top w:val="none" w:sz="0" w:space="0" w:color="auto"/>
        <w:left w:val="none" w:sz="0" w:space="0" w:color="auto"/>
        <w:bottom w:val="none" w:sz="0" w:space="0" w:color="auto"/>
        <w:right w:val="none" w:sz="0" w:space="0" w:color="auto"/>
      </w:divBdr>
    </w:div>
    <w:div w:id="942349040">
      <w:bodyDiv w:val="1"/>
      <w:marLeft w:val="0"/>
      <w:marRight w:val="0"/>
      <w:marTop w:val="0"/>
      <w:marBottom w:val="0"/>
      <w:divBdr>
        <w:top w:val="none" w:sz="0" w:space="0" w:color="auto"/>
        <w:left w:val="none" w:sz="0" w:space="0" w:color="auto"/>
        <w:bottom w:val="none" w:sz="0" w:space="0" w:color="auto"/>
        <w:right w:val="none" w:sz="0" w:space="0" w:color="auto"/>
      </w:divBdr>
    </w:div>
    <w:div w:id="973412083">
      <w:bodyDiv w:val="1"/>
      <w:marLeft w:val="0"/>
      <w:marRight w:val="0"/>
      <w:marTop w:val="0"/>
      <w:marBottom w:val="0"/>
      <w:divBdr>
        <w:top w:val="none" w:sz="0" w:space="0" w:color="auto"/>
        <w:left w:val="none" w:sz="0" w:space="0" w:color="auto"/>
        <w:bottom w:val="none" w:sz="0" w:space="0" w:color="auto"/>
        <w:right w:val="none" w:sz="0" w:space="0" w:color="auto"/>
      </w:divBdr>
    </w:div>
    <w:div w:id="976035369">
      <w:bodyDiv w:val="1"/>
      <w:marLeft w:val="0"/>
      <w:marRight w:val="0"/>
      <w:marTop w:val="0"/>
      <w:marBottom w:val="0"/>
      <w:divBdr>
        <w:top w:val="none" w:sz="0" w:space="0" w:color="auto"/>
        <w:left w:val="none" w:sz="0" w:space="0" w:color="auto"/>
        <w:bottom w:val="none" w:sz="0" w:space="0" w:color="auto"/>
        <w:right w:val="none" w:sz="0" w:space="0" w:color="auto"/>
      </w:divBdr>
    </w:div>
    <w:div w:id="978530026">
      <w:bodyDiv w:val="1"/>
      <w:marLeft w:val="0"/>
      <w:marRight w:val="0"/>
      <w:marTop w:val="0"/>
      <w:marBottom w:val="0"/>
      <w:divBdr>
        <w:top w:val="none" w:sz="0" w:space="0" w:color="auto"/>
        <w:left w:val="none" w:sz="0" w:space="0" w:color="auto"/>
        <w:bottom w:val="none" w:sz="0" w:space="0" w:color="auto"/>
        <w:right w:val="none" w:sz="0" w:space="0" w:color="auto"/>
      </w:divBdr>
    </w:div>
    <w:div w:id="998851729">
      <w:bodyDiv w:val="1"/>
      <w:marLeft w:val="0"/>
      <w:marRight w:val="0"/>
      <w:marTop w:val="0"/>
      <w:marBottom w:val="0"/>
      <w:divBdr>
        <w:top w:val="none" w:sz="0" w:space="0" w:color="auto"/>
        <w:left w:val="none" w:sz="0" w:space="0" w:color="auto"/>
        <w:bottom w:val="none" w:sz="0" w:space="0" w:color="auto"/>
        <w:right w:val="none" w:sz="0" w:space="0" w:color="auto"/>
      </w:divBdr>
    </w:div>
    <w:div w:id="1002775047">
      <w:bodyDiv w:val="1"/>
      <w:marLeft w:val="0"/>
      <w:marRight w:val="0"/>
      <w:marTop w:val="0"/>
      <w:marBottom w:val="0"/>
      <w:divBdr>
        <w:top w:val="none" w:sz="0" w:space="0" w:color="auto"/>
        <w:left w:val="none" w:sz="0" w:space="0" w:color="auto"/>
        <w:bottom w:val="none" w:sz="0" w:space="0" w:color="auto"/>
        <w:right w:val="none" w:sz="0" w:space="0" w:color="auto"/>
      </w:divBdr>
    </w:div>
    <w:div w:id="1017544579">
      <w:bodyDiv w:val="1"/>
      <w:marLeft w:val="0"/>
      <w:marRight w:val="0"/>
      <w:marTop w:val="0"/>
      <w:marBottom w:val="0"/>
      <w:divBdr>
        <w:top w:val="none" w:sz="0" w:space="0" w:color="auto"/>
        <w:left w:val="none" w:sz="0" w:space="0" w:color="auto"/>
        <w:bottom w:val="none" w:sz="0" w:space="0" w:color="auto"/>
        <w:right w:val="none" w:sz="0" w:space="0" w:color="auto"/>
      </w:divBdr>
    </w:div>
    <w:div w:id="1046100660">
      <w:bodyDiv w:val="1"/>
      <w:marLeft w:val="0"/>
      <w:marRight w:val="0"/>
      <w:marTop w:val="0"/>
      <w:marBottom w:val="0"/>
      <w:divBdr>
        <w:top w:val="none" w:sz="0" w:space="0" w:color="auto"/>
        <w:left w:val="none" w:sz="0" w:space="0" w:color="auto"/>
        <w:bottom w:val="none" w:sz="0" w:space="0" w:color="auto"/>
        <w:right w:val="none" w:sz="0" w:space="0" w:color="auto"/>
      </w:divBdr>
    </w:div>
    <w:div w:id="1047416398">
      <w:bodyDiv w:val="1"/>
      <w:marLeft w:val="0"/>
      <w:marRight w:val="0"/>
      <w:marTop w:val="0"/>
      <w:marBottom w:val="0"/>
      <w:divBdr>
        <w:top w:val="none" w:sz="0" w:space="0" w:color="auto"/>
        <w:left w:val="none" w:sz="0" w:space="0" w:color="auto"/>
        <w:bottom w:val="none" w:sz="0" w:space="0" w:color="auto"/>
        <w:right w:val="none" w:sz="0" w:space="0" w:color="auto"/>
      </w:divBdr>
    </w:div>
    <w:div w:id="1050805033">
      <w:bodyDiv w:val="1"/>
      <w:marLeft w:val="0"/>
      <w:marRight w:val="0"/>
      <w:marTop w:val="0"/>
      <w:marBottom w:val="0"/>
      <w:divBdr>
        <w:top w:val="none" w:sz="0" w:space="0" w:color="auto"/>
        <w:left w:val="none" w:sz="0" w:space="0" w:color="auto"/>
        <w:bottom w:val="none" w:sz="0" w:space="0" w:color="auto"/>
        <w:right w:val="none" w:sz="0" w:space="0" w:color="auto"/>
      </w:divBdr>
    </w:div>
    <w:div w:id="1058087824">
      <w:bodyDiv w:val="1"/>
      <w:marLeft w:val="0"/>
      <w:marRight w:val="0"/>
      <w:marTop w:val="0"/>
      <w:marBottom w:val="0"/>
      <w:divBdr>
        <w:top w:val="none" w:sz="0" w:space="0" w:color="auto"/>
        <w:left w:val="none" w:sz="0" w:space="0" w:color="auto"/>
        <w:bottom w:val="none" w:sz="0" w:space="0" w:color="auto"/>
        <w:right w:val="none" w:sz="0" w:space="0" w:color="auto"/>
      </w:divBdr>
    </w:div>
    <w:div w:id="1065883326">
      <w:bodyDiv w:val="1"/>
      <w:marLeft w:val="0"/>
      <w:marRight w:val="0"/>
      <w:marTop w:val="0"/>
      <w:marBottom w:val="0"/>
      <w:divBdr>
        <w:top w:val="none" w:sz="0" w:space="0" w:color="auto"/>
        <w:left w:val="none" w:sz="0" w:space="0" w:color="auto"/>
        <w:bottom w:val="none" w:sz="0" w:space="0" w:color="auto"/>
        <w:right w:val="none" w:sz="0" w:space="0" w:color="auto"/>
      </w:divBdr>
    </w:div>
    <w:div w:id="1077559075">
      <w:bodyDiv w:val="1"/>
      <w:marLeft w:val="0"/>
      <w:marRight w:val="0"/>
      <w:marTop w:val="0"/>
      <w:marBottom w:val="0"/>
      <w:divBdr>
        <w:top w:val="none" w:sz="0" w:space="0" w:color="auto"/>
        <w:left w:val="none" w:sz="0" w:space="0" w:color="auto"/>
        <w:bottom w:val="none" w:sz="0" w:space="0" w:color="auto"/>
        <w:right w:val="none" w:sz="0" w:space="0" w:color="auto"/>
      </w:divBdr>
    </w:div>
    <w:div w:id="1080786506">
      <w:bodyDiv w:val="1"/>
      <w:marLeft w:val="0"/>
      <w:marRight w:val="0"/>
      <w:marTop w:val="0"/>
      <w:marBottom w:val="0"/>
      <w:divBdr>
        <w:top w:val="none" w:sz="0" w:space="0" w:color="auto"/>
        <w:left w:val="none" w:sz="0" w:space="0" w:color="auto"/>
        <w:bottom w:val="none" w:sz="0" w:space="0" w:color="auto"/>
        <w:right w:val="none" w:sz="0" w:space="0" w:color="auto"/>
      </w:divBdr>
    </w:div>
    <w:div w:id="1092552337">
      <w:bodyDiv w:val="1"/>
      <w:marLeft w:val="0"/>
      <w:marRight w:val="0"/>
      <w:marTop w:val="0"/>
      <w:marBottom w:val="0"/>
      <w:divBdr>
        <w:top w:val="none" w:sz="0" w:space="0" w:color="auto"/>
        <w:left w:val="none" w:sz="0" w:space="0" w:color="auto"/>
        <w:bottom w:val="none" w:sz="0" w:space="0" w:color="auto"/>
        <w:right w:val="none" w:sz="0" w:space="0" w:color="auto"/>
      </w:divBdr>
    </w:div>
    <w:div w:id="1095127764">
      <w:bodyDiv w:val="1"/>
      <w:marLeft w:val="0"/>
      <w:marRight w:val="0"/>
      <w:marTop w:val="0"/>
      <w:marBottom w:val="0"/>
      <w:divBdr>
        <w:top w:val="none" w:sz="0" w:space="0" w:color="auto"/>
        <w:left w:val="none" w:sz="0" w:space="0" w:color="auto"/>
        <w:bottom w:val="none" w:sz="0" w:space="0" w:color="auto"/>
        <w:right w:val="none" w:sz="0" w:space="0" w:color="auto"/>
      </w:divBdr>
    </w:div>
    <w:div w:id="1099984490">
      <w:bodyDiv w:val="1"/>
      <w:marLeft w:val="0"/>
      <w:marRight w:val="0"/>
      <w:marTop w:val="0"/>
      <w:marBottom w:val="0"/>
      <w:divBdr>
        <w:top w:val="none" w:sz="0" w:space="0" w:color="auto"/>
        <w:left w:val="none" w:sz="0" w:space="0" w:color="auto"/>
        <w:bottom w:val="none" w:sz="0" w:space="0" w:color="auto"/>
        <w:right w:val="none" w:sz="0" w:space="0" w:color="auto"/>
      </w:divBdr>
    </w:div>
    <w:div w:id="1135368505">
      <w:bodyDiv w:val="1"/>
      <w:marLeft w:val="0"/>
      <w:marRight w:val="0"/>
      <w:marTop w:val="0"/>
      <w:marBottom w:val="0"/>
      <w:divBdr>
        <w:top w:val="none" w:sz="0" w:space="0" w:color="auto"/>
        <w:left w:val="none" w:sz="0" w:space="0" w:color="auto"/>
        <w:bottom w:val="none" w:sz="0" w:space="0" w:color="auto"/>
        <w:right w:val="none" w:sz="0" w:space="0" w:color="auto"/>
      </w:divBdr>
    </w:div>
    <w:div w:id="1146314697">
      <w:bodyDiv w:val="1"/>
      <w:marLeft w:val="0"/>
      <w:marRight w:val="0"/>
      <w:marTop w:val="0"/>
      <w:marBottom w:val="0"/>
      <w:divBdr>
        <w:top w:val="none" w:sz="0" w:space="0" w:color="auto"/>
        <w:left w:val="none" w:sz="0" w:space="0" w:color="auto"/>
        <w:bottom w:val="none" w:sz="0" w:space="0" w:color="auto"/>
        <w:right w:val="none" w:sz="0" w:space="0" w:color="auto"/>
      </w:divBdr>
    </w:div>
    <w:div w:id="1157377170">
      <w:bodyDiv w:val="1"/>
      <w:marLeft w:val="0"/>
      <w:marRight w:val="0"/>
      <w:marTop w:val="0"/>
      <w:marBottom w:val="0"/>
      <w:divBdr>
        <w:top w:val="none" w:sz="0" w:space="0" w:color="auto"/>
        <w:left w:val="none" w:sz="0" w:space="0" w:color="auto"/>
        <w:bottom w:val="none" w:sz="0" w:space="0" w:color="auto"/>
        <w:right w:val="none" w:sz="0" w:space="0" w:color="auto"/>
      </w:divBdr>
    </w:div>
    <w:div w:id="1184707785">
      <w:bodyDiv w:val="1"/>
      <w:marLeft w:val="0"/>
      <w:marRight w:val="0"/>
      <w:marTop w:val="0"/>
      <w:marBottom w:val="0"/>
      <w:divBdr>
        <w:top w:val="none" w:sz="0" w:space="0" w:color="auto"/>
        <w:left w:val="none" w:sz="0" w:space="0" w:color="auto"/>
        <w:bottom w:val="none" w:sz="0" w:space="0" w:color="auto"/>
        <w:right w:val="none" w:sz="0" w:space="0" w:color="auto"/>
      </w:divBdr>
    </w:div>
    <w:div w:id="1201746861">
      <w:bodyDiv w:val="1"/>
      <w:marLeft w:val="0"/>
      <w:marRight w:val="0"/>
      <w:marTop w:val="0"/>
      <w:marBottom w:val="0"/>
      <w:divBdr>
        <w:top w:val="none" w:sz="0" w:space="0" w:color="auto"/>
        <w:left w:val="none" w:sz="0" w:space="0" w:color="auto"/>
        <w:bottom w:val="none" w:sz="0" w:space="0" w:color="auto"/>
        <w:right w:val="none" w:sz="0" w:space="0" w:color="auto"/>
      </w:divBdr>
    </w:div>
    <w:div w:id="1235168873">
      <w:bodyDiv w:val="1"/>
      <w:marLeft w:val="0"/>
      <w:marRight w:val="0"/>
      <w:marTop w:val="0"/>
      <w:marBottom w:val="0"/>
      <w:divBdr>
        <w:top w:val="none" w:sz="0" w:space="0" w:color="auto"/>
        <w:left w:val="none" w:sz="0" w:space="0" w:color="auto"/>
        <w:bottom w:val="none" w:sz="0" w:space="0" w:color="auto"/>
        <w:right w:val="none" w:sz="0" w:space="0" w:color="auto"/>
      </w:divBdr>
    </w:div>
    <w:div w:id="1283925675">
      <w:bodyDiv w:val="1"/>
      <w:marLeft w:val="0"/>
      <w:marRight w:val="0"/>
      <w:marTop w:val="0"/>
      <w:marBottom w:val="0"/>
      <w:divBdr>
        <w:top w:val="none" w:sz="0" w:space="0" w:color="auto"/>
        <w:left w:val="none" w:sz="0" w:space="0" w:color="auto"/>
        <w:bottom w:val="none" w:sz="0" w:space="0" w:color="auto"/>
        <w:right w:val="none" w:sz="0" w:space="0" w:color="auto"/>
      </w:divBdr>
    </w:div>
    <w:div w:id="1286890450">
      <w:bodyDiv w:val="1"/>
      <w:marLeft w:val="0"/>
      <w:marRight w:val="0"/>
      <w:marTop w:val="0"/>
      <w:marBottom w:val="0"/>
      <w:divBdr>
        <w:top w:val="none" w:sz="0" w:space="0" w:color="auto"/>
        <w:left w:val="none" w:sz="0" w:space="0" w:color="auto"/>
        <w:bottom w:val="none" w:sz="0" w:space="0" w:color="auto"/>
        <w:right w:val="none" w:sz="0" w:space="0" w:color="auto"/>
      </w:divBdr>
    </w:div>
    <w:div w:id="1334913267">
      <w:bodyDiv w:val="1"/>
      <w:marLeft w:val="0"/>
      <w:marRight w:val="0"/>
      <w:marTop w:val="0"/>
      <w:marBottom w:val="0"/>
      <w:divBdr>
        <w:top w:val="none" w:sz="0" w:space="0" w:color="auto"/>
        <w:left w:val="none" w:sz="0" w:space="0" w:color="auto"/>
        <w:bottom w:val="none" w:sz="0" w:space="0" w:color="auto"/>
        <w:right w:val="none" w:sz="0" w:space="0" w:color="auto"/>
      </w:divBdr>
    </w:div>
    <w:div w:id="1350521801">
      <w:bodyDiv w:val="1"/>
      <w:marLeft w:val="0"/>
      <w:marRight w:val="0"/>
      <w:marTop w:val="0"/>
      <w:marBottom w:val="0"/>
      <w:divBdr>
        <w:top w:val="none" w:sz="0" w:space="0" w:color="auto"/>
        <w:left w:val="none" w:sz="0" w:space="0" w:color="auto"/>
        <w:bottom w:val="none" w:sz="0" w:space="0" w:color="auto"/>
        <w:right w:val="none" w:sz="0" w:space="0" w:color="auto"/>
      </w:divBdr>
    </w:div>
    <w:div w:id="1358190483">
      <w:bodyDiv w:val="1"/>
      <w:marLeft w:val="0"/>
      <w:marRight w:val="0"/>
      <w:marTop w:val="0"/>
      <w:marBottom w:val="0"/>
      <w:divBdr>
        <w:top w:val="none" w:sz="0" w:space="0" w:color="auto"/>
        <w:left w:val="none" w:sz="0" w:space="0" w:color="auto"/>
        <w:bottom w:val="none" w:sz="0" w:space="0" w:color="auto"/>
        <w:right w:val="none" w:sz="0" w:space="0" w:color="auto"/>
      </w:divBdr>
    </w:div>
    <w:div w:id="1358698078">
      <w:bodyDiv w:val="1"/>
      <w:marLeft w:val="0"/>
      <w:marRight w:val="0"/>
      <w:marTop w:val="0"/>
      <w:marBottom w:val="0"/>
      <w:divBdr>
        <w:top w:val="none" w:sz="0" w:space="0" w:color="auto"/>
        <w:left w:val="none" w:sz="0" w:space="0" w:color="auto"/>
        <w:bottom w:val="none" w:sz="0" w:space="0" w:color="auto"/>
        <w:right w:val="none" w:sz="0" w:space="0" w:color="auto"/>
      </w:divBdr>
    </w:div>
    <w:div w:id="1362825054">
      <w:bodyDiv w:val="1"/>
      <w:marLeft w:val="0"/>
      <w:marRight w:val="0"/>
      <w:marTop w:val="0"/>
      <w:marBottom w:val="0"/>
      <w:divBdr>
        <w:top w:val="none" w:sz="0" w:space="0" w:color="auto"/>
        <w:left w:val="none" w:sz="0" w:space="0" w:color="auto"/>
        <w:bottom w:val="none" w:sz="0" w:space="0" w:color="auto"/>
        <w:right w:val="none" w:sz="0" w:space="0" w:color="auto"/>
      </w:divBdr>
    </w:div>
    <w:div w:id="1368020137">
      <w:bodyDiv w:val="1"/>
      <w:marLeft w:val="0"/>
      <w:marRight w:val="0"/>
      <w:marTop w:val="0"/>
      <w:marBottom w:val="0"/>
      <w:divBdr>
        <w:top w:val="none" w:sz="0" w:space="0" w:color="auto"/>
        <w:left w:val="none" w:sz="0" w:space="0" w:color="auto"/>
        <w:bottom w:val="none" w:sz="0" w:space="0" w:color="auto"/>
        <w:right w:val="none" w:sz="0" w:space="0" w:color="auto"/>
      </w:divBdr>
    </w:div>
    <w:div w:id="1381588108">
      <w:bodyDiv w:val="1"/>
      <w:marLeft w:val="0"/>
      <w:marRight w:val="0"/>
      <w:marTop w:val="0"/>
      <w:marBottom w:val="0"/>
      <w:divBdr>
        <w:top w:val="none" w:sz="0" w:space="0" w:color="auto"/>
        <w:left w:val="none" w:sz="0" w:space="0" w:color="auto"/>
        <w:bottom w:val="none" w:sz="0" w:space="0" w:color="auto"/>
        <w:right w:val="none" w:sz="0" w:space="0" w:color="auto"/>
      </w:divBdr>
    </w:div>
    <w:div w:id="1388727587">
      <w:bodyDiv w:val="1"/>
      <w:marLeft w:val="0"/>
      <w:marRight w:val="0"/>
      <w:marTop w:val="0"/>
      <w:marBottom w:val="0"/>
      <w:divBdr>
        <w:top w:val="none" w:sz="0" w:space="0" w:color="auto"/>
        <w:left w:val="none" w:sz="0" w:space="0" w:color="auto"/>
        <w:bottom w:val="none" w:sz="0" w:space="0" w:color="auto"/>
        <w:right w:val="none" w:sz="0" w:space="0" w:color="auto"/>
      </w:divBdr>
    </w:div>
    <w:div w:id="1431899766">
      <w:bodyDiv w:val="1"/>
      <w:marLeft w:val="0"/>
      <w:marRight w:val="0"/>
      <w:marTop w:val="0"/>
      <w:marBottom w:val="0"/>
      <w:divBdr>
        <w:top w:val="none" w:sz="0" w:space="0" w:color="auto"/>
        <w:left w:val="none" w:sz="0" w:space="0" w:color="auto"/>
        <w:bottom w:val="none" w:sz="0" w:space="0" w:color="auto"/>
        <w:right w:val="none" w:sz="0" w:space="0" w:color="auto"/>
      </w:divBdr>
    </w:div>
    <w:div w:id="1446849669">
      <w:bodyDiv w:val="1"/>
      <w:marLeft w:val="0"/>
      <w:marRight w:val="0"/>
      <w:marTop w:val="0"/>
      <w:marBottom w:val="0"/>
      <w:divBdr>
        <w:top w:val="none" w:sz="0" w:space="0" w:color="auto"/>
        <w:left w:val="none" w:sz="0" w:space="0" w:color="auto"/>
        <w:bottom w:val="none" w:sz="0" w:space="0" w:color="auto"/>
        <w:right w:val="none" w:sz="0" w:space="0" w:color="auto"/>
      </w:divBdr>
    </w:div>
    <w:div w:id="1454595665">
      <w:bodyDiv w:val="1"/>
      <w:marLeft w:val="0"/>
      <w:marRight w:val="0"/>
      <w:marTop w:val="0"/>
      <w:marBottom w:val="0"/>
      <w:divBdr>
        <w:top w:val="none" w:sz="0" w:space="0" w:color="auto"/>
        <w:left w:val="none" w:sz="0" w:space="0" w:color="auto"/>
        <w:bottom w:val="none" w:sz="0" w:space="0" w:color="auto"/>
        <w:right w:val="none" w:sz="0" w:space="0" w:color="auto"/>
      </w:divBdr>
    </w:div>
    <w:div w:id="1455444521">
      <w:bodyDiv w:val="1"/>
      <w:marLeft w:val="0"/>
      <w:marRight w:val="0"/>
      <w:marTop w:val="0"/>
      <w:marBottom w:val="0"/>
      <w:divBdr>
        <w:top w:val="none" w:sz="0" w:space="0" w:color="auto"/>
        <w:left w:val="none" w:sz="0" w:space="0" w:color="auto"/>
        <w:bottom w:val="none" w:sz="0" w:space="0" w:color="auto"/>
        <w:right w:val="none" w:sz="0" w:space="0" w:color="auto"/>
      </w:divBdr>
    </w:div>
    <w:div w:id="1470518737">
      <w:bodyDiv w:val="1"/>
      <w:marLeft w:val="0"/>
      <w:marRight w:val="0"/>
      <w:marTop w:val="0"/>
      <w:marBottom w:val="0"/>
      <w:divBdr>
        <w:top w:val="none" w:sz="0" w:space="0" w:color="auto"/>
        <w:left w:val="none" w:sz="0" w:space="0" w:color="auto"/>
        <w:bottom w:val="none" w:sz="0" w:space="0" w:color="auto"/>
        <w:right w:val="none" w:sz="0" w:space="0" w:color="auto"/>
      </w:divBdr>
    </w:div>
    <w:div w:id="1481071573">
      <w:bodyDiv w:val="1"/>
      <w:marLeft w:val="0"/>
      <w:marRight w:val="0"/>
      <w:marTop w:val="0"/>
      <w:marBottom w:val="0"/>
      <w:divBdr>
        <w:top w:val="none" w:sz="0" w:space="0" w:color="auto"/>
        <w:left w:val="none" w:sz="0" w:space="0" w:color="auto"/>
        <w:bottom w:val="none" w:sz="0" w:space="0" w:color="auto"/>
        <w:right w:val="none" w:sz="0" w:space="0" w:color="auto"/>
      </w:divBdr>
    </w:div>
    <w:div w:id="1487435744">
      <w:bodyDiv w:val="1"/>
      <w:marLeft w:val="0"/>
      <w:marRight w:val="0"/>
      <w:marTop w:val="0"/>
      <w:marBottom w:val="0"/>
      <w:divBdr>
        <w:top w:val="none" w:sz="0" w:space="0" w:color="auto"/>
        <w:left w:val="none" w:sz="0" w:space="0" w:color="auto"/>
        <w:bottom w:val="none" w:sz="0" w:space="0" w:color="auto"/>
        <w:right w:val="none" w:sz="0" w:space="0" w:color="auto"/>
      </w:divBdr>
    </w:div>
    <w:div w:id="1573587918">
      <w:bodyDiv w:val="1"/>
      <w:marLeft w:val="0"/>
      <w:marRight w:val="0"/>
      <w:marTop w:val="0"/>
      <w:marBottom w:val="0"/>
      <w:divBdr>
        <w:top w:val="none" w:sz="0" w:space="0" w:color="auto"/>
        <w:left w:val="none" w:sz="0" w:space="0" w:color="auto"/>
        <w:bottom w:val="none" w:sz="0" w:space="0" w:color="auto"/>
        <w:right w:val="none" w:sz="0" w:space="0" w:color="auto"/>
      </w:divBdr>
    </w:div>
    <w:div w:id="1584799804">
      <w:bodyDiv w:val="1"/>
      <w:marLeft w:val="0"/>
      <w:marRight w:val="0"/>
      <w:marTop w:val="0"/>
      <w:marBottom w:val="0"/>
      <w:divBdr>
        <w:top w:val="none" w:sz="0" w:space="0" w:color="auto"/>
        <w:left w:val="none" w:sz="0" w:space="0" w:color="auto"/>
        <w:bottom w:val="none" w:sz="0" w:space="0" w:color="auto"/>
        <w:right w:val="none" w:sz="0" w:space="0" w:color="auto"/>
      </w:divBdr>
    </w:div>
    <w:div w:id="1608124843">
      <w:bodyDiv w:val="1"/>
      <w:marLeft w:val="0"/>
      <w:marRight w:val="0"/>
      <w:marTop w:val="0"/>
      <w:marBottom w:val="0"/>
      <w:divBdr>
        <w:top w:val="none" w:sz="0" w:space="0" w:color="auto"/>
        <w:left w:val="none" w:sz="0" w:space="0" w:color="auto"/>
        <w:bottom w:val="none" w:sz="0" w:space="0" w:color="auto"/>
        <w:right w:val="none" w:sz="0" w:space="0" w:color="auto"/>
      </w:divBdr>
    </w:div>
    <w:div w:id="1612979082">
      <w:bodyDiv w:val="1"/>
      <w:marLeft w:val="0"/>
      <w:marRight w:val="0"/>
      <w:marTop w:val="0"/>
      <w:marBottom w:val="0"/>
      <w:divBdr>
        <w:top w:val="none" w:sz="0" w:space="0" w:color="auto"/>
        <w:left w:val="none" w:sz="0" w:space="0" w:color="auto"/>
        <w:bottom w:val="none" w:sz="0" w:space="0" w:color="auto"/>
        <w:right w:val="none" w:sz="0" w:space="0" w:color="auto"/>
      </w:divBdr>
    </w:div>
    <w:div w:id="1617517409">
      <w:bodyDiv w:val="1"/>
      <w:marLeft w:val="0"/>
      <w:marRight w:val="0"/>
      <w:marTop w:val="0"/>
      <w:marBottom w:val="0"/>
      <w:divBdr>
        <w:top w:val="none" w:sz="0" w:space="0" w:color="auto"/>
        <w:left w:val="none" w:sz="0" w:space="0" w:color="auto"/>
        <w:bottom w:val="none" w:sz="0" w:space="0" w:color="auto"/>
        <w:right w:val="none" w:sz="0" w:space="0" w:color="auto"/>
      </w:divBdr>
    </w:div>
    <w:div w:id="1626348109">
      <w:bodyDiv w:val="1"/>
      <w:marLeft w:val="0"/>
      <w:marRight w:val="0"/>
      <w:marTop w:val="0"/>
      <w:marBottom w:val="0"/>
      <w:divBdr>
        <w:top w:val="none" w:sz="0" w:space="0" w:color="auto"/>
        <w:left w:val="none" w:sz="0" w:space="0" w:color="auto"/>
        <w:bottom w:val="none" w:sz="0" w:space="0" w:color="auto"/>
        <w:right w:val="none" w:sz="0" w:space="0" w:color="auto"/>
      </w:divBdr>
    </w:div>
    <w:div w:id="1637298759">
      <w:bodyDiv w:val="1"/>
      <w:marLeft w:val="0"/>
      <w:marRight w:val="0"/>
      <w:marTop w:val="0"/>
      <w:marBottom w:val="0"/>
      <w:divBdr>
        <w:top w:val="none" w:sz="0" w:space="0" w:color="auto"/>
        <w:left w:val="none" w:sz="0" w:space="0" w:color="auto"/>
        <w:bottom w:val="none" w:sz="0" w:space="0" w:color="auto"/>
        <w:right w:val="none" w:sz="0" w:space="0" w:color="auto"/>
      </w:divBdr>
    </w:div>
    <w:div w:id="1661690817">
      <w:bodyDiv w:val="1"/>
      <w:marLeft w:val="0"/>
      <w:marRight w:val="0"/>
      <w:marTop w:val="0"/>
      <w:marBottom w:val="0"/>
      <w:divBdr>
        <w:top w:val="none" w:sz="0" w:space="0" w:color="auto"/>
        <w:left w:val="none" w:sz="0" w:space="0" w:color="auto"/>
        <w:bottom w:val="none" w:sz="0" w:space="0" w:color="auto"/>
        <w:right w:val="none" w:sz="0" w:space="0" w:color="auto"/>
      </w:divBdr>
    </w:div>
    <w:div w:id="1672179426">
      <w:bodyDiv w:val="1"/>
      <w:marLeft w:val="0"/>
      <w:marRight w:val="0"/>
      <w:marTop w:val="0"/>
      <w:marBottom w:val="0"/>
      <w:divBdr>
        <w:top w:val="none" w:sz="0" w:space="0" w:color="auto"/>
        <w:left w:val="none" w:sz="0" w:space="0" w:color="auto"/>
        <w:bottom w:val="none" w:sz="0" w:space="0" w:color="auto"/>
        <w:right w:val="none" w:sz="0" w:space="0" w:color="auto"/>
      </w:divBdr>
    </w:div>
    <w:div w:id="1716664242">
      <w:bodyDiv w:val="1"/>
      <w:marLeft w:val="0"/>
      <w:marRight w:val="0"/>
      <w:marTop w:val="0"/>
      <w:marBottom w:val="0"/>
      <w:divBdr>
        <w:top w:val="none" w:sz="0" w:space="0" w:color="auto"/>
        <w:left w:val="none" w:sz="0" w:space="0" w:color="auto"/>
        <w:bottom w:val="none" w:sz="0" w:space="0" w:color="auto"/>
        <w:right w:val="none" w:sz="0" w:space="0" w:color="auto"/>
      </w:divBdr>
    </w:div>
    <w:div w:id="1784886403">
      <w:bodyDiv w:val="1"/>
      <w:marLeft w:val="0"/>
      <w:marRight w:val="0"/>
      <w:marTop w:val="0"/>
      <w:marBottom w:val="0"/>
      <w:divBdr>
        <w:top w:val="none" w:sz="0" w:space="0" w:color="auto"/>
        <w:left w:val="none" w:sz="0" w:space="0" w:color="auto"/>
        <w:bottom w:val="none" w:sz="0" w:space="0" w:color="auto"/>
        <w:right w:val="none" w:sz="0" w:space="0" w:color="auto"/>
      </w:divBdr>
    </w:div>
    <w:div w:id="1790660246">
      <w:bodyDiv w:val="1"/>
      <w:marLeft w:val="0"/>
      <w:marRight w:val="0"/>
      <w:marTop w:val="0"/>
      <w:marBottom w:val="0"/>
      <w:divBdr>
        <w:top w:val="none" w:sz="0" w:space="0" w:color="auto"/>
        <w:left w:val="none" w:sz="0" w:space="0" w:color="auto"/>
        <w:bottom w:val="none" w:sz="0" w:space="0" w:color="auto"/>
        <w:right w:val="none" w:sz="0" w:space="0" w:color="auto"/>
      </w:divBdr>
    </w:div>
    <w:div w:id="1795713184">
      <w:bodyDiv w:val="1"/>
      <w:marLeft w:val="0"/>
      <w:marRight w:val="0"/>
      <w:marTop w:val="0"/>
      <w:marBottom w:val="0"/>
      <w:divBdr>
        <w:top w:val="none" w:sz="0" w:space="0" w:color="auto"/>
        <w:left w:val="none" w:sz="0" w:space="0" w:color="auto"/>
        <w:bottom w:val="none" w:sz="0" w:space="0" w:color="auto"/>
        <w:right w:val="none" w:sz="0" w:space="0" w:color="auto"/>
      </w:divBdr>
    </w:div>
    <w:div w:id="1797406395">
      <w:bodyDiv w:val="1"/>
      <w:marLeft w:val="0"/>
      <w:marRight w:val="0"/>
      <w:marTop w:val="0"/>
      <w:marBottom w:val="0"/>
      <w:divBdr>
        <w:top w:val="none" w:sz="0" w:space="0" w:color="auto"/>
        <w:left w:val="none" w:sz="0" w:space="0" w:color="auto"/>
        <w:bottom w:val="none" w:sz="0" w:space="0" w:color="auto"/>
        <w:right w:val="none" w:sz="0" w:space="0" w:color="auto"/>
      </w:divBdr>
    </w:div>
    <w:div w:id="1812364189">
      <w:bodyDiv w:val="1"/>
      <w:marLeft w:val="0"/>
      <w:marRight w:val="0"/>
      <w:marTop w:val="0"/>
      <w:marBottom w:val="0"/>
      <w:divBdr>
        <w:top w:val="none" w:sz="0" w:space="0" w:color="auto"/>
        <w:left w:val="none" w:sz="0" w:space="0" w:color="auto"/>
        <w:bottom w:val="none" w:sz="0" w:space="0" w:color="auto"/>
        <w:right w:val="none" w:sz="0" w:space="0" w:color="auto"/>
      </w:divBdr>
    </w:div>
    <w:div w:id="1852253518">
      <w:bodyDiv w:val="1"/>
      <w:marLeft w:val="0"/>
      <w:marRight w:val="0"/>
      <w:marTop w:val="0"/>
      <w:marBottom w:val="0"/>
      <w:divBdr>
        <w:top w:val="none" w:sz="0" w:space="0" w:color="auto"/>
        <w:left w:val="none" w:sz="0" w:space="0" w:color="auto"/>
        <w:bottom w:val="none" w:sz="0" w:space="0" w:color="auto"/>
        <w:right w:val="none" w:sz="0" w:space="0" w:color="auto"/>
      </w:divBdr>
    </w:div>
    <w:div w:id="1873107994">
      <w:bodyDiv w:val="1"/>
      <w:marLeft w:val="0"/>
      <w:marRight w:val="0"/>
      <w:marTop w:val="0"/>
      <w:marBottom w:val="0"/>
      <w:divBdr>
        <w:top w:val="none" w:sz="0" w:space="0" w:color="auto"/>
        <w:left w:val="none" w:sz="0" w:space="0" w:color="auto"/>
        <w:bottom w:val="none" w:sz="0" w:space="0" w:color="auto"/>
        <w:right w:val="none" w:sz="0" w:space="0" w:color="auto"/>
      </w:divBdr>
      <w:divsChild>
        <w:div w:id="1604462504">
          <w:marLeft w:val="806"/>
          <w:marRight w:val="0"/>
          <w:marTop w:val="144"/>
          <w:marBottom w:val="0"/>
          <w:divBdr>
            <w:top w:val="none" w:sz="0" w:space="0" w:color="auto"/>
            <w:left w:val="none" w:sz="0" w:space="0" w:color="auto"/>
            <w:bottom w:val="none" w:sz="0" w:space="0" w:color="auto"/>
            <w:right w:val="none" w:sz="0" w:space="0" w:color="auto"/>
          </w:divBdr>
        </w:div>
      </w:divsChild>
    </w:div>
    <w:div w:id="1876237005">
      <w:bodyDiv w:val="1"/>
      <w:marLeft w:val="0"/>
      <w:marRight w:val="0"/>
      <w:marTop w:val="0"/>
      <w:marBottom w:val="0"/>
      <w:divBdr>
        <w:top w:val="none" w:sz="0" w:space="0" w:color="auto"/>
        <w:left w:val="none" w:sz="0" w:space="0" w:color="auto"/>
        <w:bottom w:val="none" w:sz="0" w:space="0" w:color="auto"/>
        <w:right w:val="none" w:sz="0" w:space="0" w:color="auto"/>
      </w:divBdr>
    </w:div>
    <w:div w:id="1902473754">
      <w:bodyDiv w:val="1"/>
      <w:marLeft w:val="0"/>
      <w:marRight w:val="0"/>
      <w:marTop w:val="0"/>
      <w:marBottom w:val="0"/>
      <w:divBdr>
        <w:top w:val="none" w:sz="0" w:space="0" w:color="auto"/>
        <w:left w:val="none" w:sz="0" w:space="0" w:color="auto"/>
        <w:bottom w:val="none" w:sz="0" w:space="0" w:color="auto"/>
        <w:right w:val="none" w:sz="0" w:space="0" w:color="auto"/>
      </w:divBdr>
    </w:div>
    <w:div w:id="1920433469">
      <w:bodyDiv w:val="1"/>
      <w:marLeft w:val="0"/>
      <w:marRight w:val="0"/>
      <w:marTop w:val="0"/>
      <w:marBottom w:val="0"/>
      <w:divBdr>
        <w:top w:val="none" w:sz="0" w:space="0" w:color="auto"/>
        <w:left w:val="none" w:sz="0" w:space="0" w:color="auto"/>
        <w:bottom w:val="none" w:sz="0" w:space="0" w:color="auto"/>
        <w:right w:val="none" w:sz="0" w:space="0" w:color="auto"/>
      </w:divBdr>
    </w:div>
    <w:div w:id="1936130544">
      <w:bodyDiv w:val="1"/>
      <w:marLeft w:val="0"/>
      <w:marRight w:val="0"/>
      <w:marTop w:val="0"/>
      <w:marBottom w:val="0"/>
      <w:divBdr>
        <w:top w:val="none" w:sz="0" w:space="0" w:color="auto"/>
        <w:left w:val="none" w:sz="0" w:space="0" w:color="auto"/>
        <w:bottom w:val="none" w:sz="0" w:space="0" w:color="auto"/>
        <w:right w:val="none" w:sz="0" w:space="0" w:color="auto"/>
      </w:divBdr>
    </w:div>
    <w:div w:id="1992631869">
      <w:bodyDiv w:val="1"/>
      <w:marLeft w:val="0"/>
      <w:marRight w:val="0"/>
      <w:marTop w:val="0"/>
      <w:marBottom w:val="0"/>
      <w:divBdr>
        <w:top w:val="none" w:sz="0" w:space="0" w:color="auto"/>
        <w:left w:val="none" w:sz="0" w:space="0" w:color="auto"/>
        <w:bottom w:val="none" w:sz="0" w:space="0" w:color="auto"/>
        <w:right w:val="none" w:sz="0" w:space="0" w:color="auto"/>
      </w:divBdr>
    </w:div>
    <w:div w:id="2027361878">
      <w:bodyDiv w:val="1"/>
      <w:marLeft w:val="0"/>
      <w:marRight w:val="0"/>
      <w:marTop w:val="0"/>
      <w:marBottom w:val="0"/>
      <w:divBdr>
        <w:top w:val="none" w:sz="0" w:space="0" w:color="auto"/>
        <w:left w:val="none" w:sz="0" w:space="0" w:color="auto"/>
        <w:bottom w:val="none" w:sz="0" w:space="0" w:color="auto"/>
        <w:right w:val="none" w:sz="0" w:space="0" w:color="auto"/>
      </w:divBdr>
    </w:div>
    <w:div w:id="2050183675">
      <w:bodyDiv w:val="1"/>
      <w:marLeft w:val="0"/>
      <w:marRight w:val="0"/>
      <w:marTop w:val="0"/>
      <w:marBottom w:val="0"/>
      <w:divBdr>
        <w:top w:val="none" w:sz="0" w:space="0" w:color="auto"/>
        <w:left w:val="none" w:sz="0" w:space="0" w:color="auto"/>
        <w:bottom w:val="none" w:sz="0" w:space="0" w:color="auto"/>
        <w:right w:val="none" w:sz="0" w:space="0" w:color="auto"/>
      </w:divBdr>
    </w:div>
    <w:div w:id="2109545448">
      <w:bodyDiv w:val="1"/>
      <w:marLeft w:val="0"/>
      <w:marRight w:val="0"/>
      <w:marTop w:val="0"/>
      <w:marBottom w:val="0"/>
      <w:divBdr>
        <w:top w:val="none" w:sz="0" w:space="0" w:color="auto"/>
        <w:left w:val="none" w:sz="0" w:space="0" w:color="auto"/>
        <w:bottom w:val="none" w:sz="0" w:space="0" w:color="auto"/>
        <w:right w:val="none" w:sz="0" w:space="0" w:color="auto"/>
      </w:divBdr>
    </w:div>
    <w:div w:id="211454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C0EF0-341D-47B1-A58F-AFD2AB7EF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826</Words>
  <Characters>4714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Анна Семенович</cp:lastModifiedBy>
  <cp:revision>5</cp:revision>
  <cp:lastPrinted>2025-09-03T18:13:00Z</cp:lastPrinted>
  <dcterms:created xsi:type="dcterms:W3CDTF">2025-09-03T16:58:00Z</dcterms:created>
  <dcterms:modified xsi:type="dcterms:W3CDTF">2025-09-14T17:18:00Z</dcterms:modified>
</cp:coreProperties>
</file>