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2634CA" w14:textId="77777777" w:rsidR="000C058E" w:rsidRPr="000C058E" w:rsidRDefault="000C058E" w:rsidP="000C05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Cs w:val="28"/>
          <w14:ligatures w14:val="none"/>
        </w:rPr>
      </w:pPr>
      <w:bookmarkStart w:id="0" w:name="_Hlk39927907"/>
      <w:bookmarkEnd w:id="0"/>
      <w:r w:rsidRPr="000C058E">
        <w:rPr>
          <w:rFonts w:ascii="Times New Roman" w:eastAsia="Times New Roman" w:hAnsi="Times New Roman" w:cs="Times New Roman"/>
          <w:b/>
          <w:kern w:val="0"/>
          <w:szCs w:val="28"/>
          <w14:ligatures w14:val="none"/>
        </w:rPr>
        <w:t>Федеральное государственное бюджетное образовательное учреждение высшего образования</w:t>
      </w:r>
    </w:p>
    <w:p w14:paraId="7EC3FA87" w14:textId="77777777" w:rsidR="000C058E" w:rsidRPr="000C058E" w:rsidRDefault="000C058E" w:rsidP="000C05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Cs w:val="28"/>
          <w14:ligatures w14:val="none"/>
        </w:rPr>
      </w:pPr>
      <w:r w:rsidRPr="000C058E">
        <w:rPr>
          <w:rFonts w:ascii="Times New Roman" w:eastAsia="Times New Roman" w:hAnsi="Times New Roman" w:cs="Times New Roman"/>
          <w:b/>
          <w:kern w:val="0"/>
          <w:szCs w:val="28"/>
          <w14:ligatures w14:val="none"/>
        </w:rPr>
        <w:t xml:space="preserve">«РОССИЙСКАЯ АКАДЕМИЯ НАРОДНОГО ХОЗЯЙСТВА </w:t>
      </w:r>
    </w:p>
    <w:p w14:paraId="3F6F0262" w14:textId="77777777" w:rsidR="000C058E" w:rsidRPr="000C058E" w:rsidRDefault="000C058E" w:rsidP="000C05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Cs w:val="28"/>
          <w14:ligatures w14:val="none"/>
        </w:rPr>
      </w:pPr>
      <w:r w:rsidRPr="000C058E">
        <w:rPr>
          <w:rFonts w:ascii="Times New Roman" w:eastAsia="Times New Roman" w:hAnsi="Times New Roman" w:cs="Times New Roman"/>
          <w:b/>
          <w:kern w:val="0"/>
          <w:szCs w:val="28"/>
          <w14:ligatures w14:val="none"/>
        </w:rPr>
        <w:t xml:space="preserve">И ГОСУДАРСТВЕННОЙ СЛУЖБЫ </w:t>
      </w:r>
    </w:p>
    <w:p w14:paraId="20BB2E77" w14:textId="77777777" w:rsidR="000C058E" w:rsidRPr="000C058E" w:rsidRDefault="000C058E" w:rsidP="000C05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Cs w:val="28"/>
          <w14:ligatures w14:val="none"/>
        </w:rPr>
      </w:pPr>
      <w:r w:rsidRPr="000C058E">
        <w:rPr>
          <w:rFonts w:ascii="Times New Roman" w:eastAsia="Times New Roman" w:hAnsi="Times New Roman" w:cs="Times New Roman"/>
          <w:b/>
          <w:kern w:val="0"/>
          <w:szCs w:val="28"/>
          <w14:ligatures w14:val="none"/>
        </w:rPr>
        <w:t>при ПРЕЗИДЕНТЕ РОССИЙСКОЙ ФЕДЕРАЦИИ»</w:t>
      </w:r>
    </w:p>
    <w:p w14:paraId="47F23BEF" w14:textId="77777777" w:rsidR="000C058E" w:rsidRPr="000C058E" w:rsidRDefault="000C058E" w:rsidP="000C058E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Cs w:val="28"/>
          <w14:ligatures w14:val="none"/>
        </w:rPr>
      </w:pPr>
    </w:p>
    <w:p w14:paraId="32F21C36" w14:textId="77777777" w:rsidR="000C058E" w:rsidRPr="000C058E" w:rsidRDefault="000C058E" w:rsidP="000C05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Cs w:val="28"/>
          <w14:ligatures w14:val="none"/>
        </w:rPr>
      </w:pPr>
      <w:r w:rsidRPr="000C058E">
        <w:rPr>
          <w:rFonts w:ascii="Times New Roman" w:eastAsia="Times New Roman" w:hAnsi="Times New Roman" w:cs="Times New Roman"/>
          <w:b/>
          <w:kern w:val="0"/>
          <w:szCs w:val="28"/>
          <w14:ligatures w14:val="none"/>
        </w:rPr>
        <w:t>ЮЖНО-РОССИЙСКИЙ ИНСТИТУТ УПРАВЛЕНИЯ - ФИЛИАЛ</w:t>
      </w:r>
    </w:p>
    <w:p w14:paraId="0D311C09" w14:textId="77777777" w:rsidR="000C058E" w:rsidRPr="000C058E" w:rsidRDefault="000C058E" w:rsidP="000C058E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Cs w:val="28"/>
          <w14:ligatures w14:val="none"/>
        </w:rPr>
      </w:pPr>
    </w:p>
    <w:p w14:paraId="300D45A2" w14:textId="77777777" w:rsidR="000C058E" w:rsidRPr="000C058E" w:rsidRDefault="000C058E" w:rsidP="000C058E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Cs w:val="28"/>
          <w14:ligatures w14:val="none"/>
        </w:rPr>
      </w:pPr>
      <w:r w:rsidRPr="000C058E">
        <w:rPr>
          <w:rFonts w:ascii="Times New Roman" w:eastAsia="Times New Roman" w:hAnsi="Times New Roman" w:cs="Times New Roman"/>
          <w:b/>
          <w:kern w:val="0"/>
          <w:szCs w:val="28"/>
          <w14:ligatures w14:val="none"/>
        </w:rPr>
        <w:t>Факультет экономики</w:t>
      </w:r>
    </w:p>
    <w:p w14:paraId="083532D1" w14:textId="77777777" w:rsidR="000C058E" w:rsidRPr="000C058E" w:rsidRDefault="000C058E" w:rsidP="000C058E">
      <w:pPr>
        <w:spacing w:after="0" w:line="240" w:lineRule="auto"/>
        <w:rPr>
          <w:rFonts w:ascii="Times New Roman" w:eastAsia="Times New Roman" w:hAnsi="Times New Roman" w:cs="Times New Roman"/>
          <w:kern w:val="0"/>
          <w:szCs w:val="28"/>
          <w14:ligatures w14:val="none"/>
        </w:rPr>
      </w:pPr>
      <w:r w:rsidRPr="000C058E">
        <w:rPr>
          <w:rFonts w:ascii="Times New Roman" w:eastAsia="Times New Roman" w:hAnsi="Times New Roman" w:cs="Times New Roman"/>
          <w:kern w:val="0"/>
          <w:szCs w:val="28"/>
          <w14:ligatures w14:val="none"/>
        </w:rPr>
        <w:t>Программа подготовки специалистов среднего звена 38.02.01 Экономика и бухгалтерский учет (по отраслям)</w:t>
      </w:r>
    </w:p>
    <w:p w14:paraId="7BEB4308" w14:textId="03F225AB" w:rsidR="000C058E" w:rsidRPr="000C058E" w:rsidRDefault="000C058E" w:rsidP="000C058E">
      <w:pPr>
        <w:spacing w:after="0" w:line="240" w:lineRule="auto"/>
        <w:rPr>
          <w:rFonts w:ascii="Times New Roman" w:eastAsia="Times New Roman" w:hAnsi="Times New Roman" w:cs="Times New Roman"/>
          <w:kern w:val="0"/>
          <w:szCs w:val="28"/>
          <w14:ligatures w14:val="none"/>
        </w:rPr>
      </w:pPr>
      <w:r w:rsidRPr="000C058E">
        <w:rPr>
          <w:rFonts w:ascii="Times New Roman" w:eastAsia="Times New Roman" w:hAnsi="Times New Roman" w:cs="Times New Roman"/>
          <w:kern w:val="0"/>
          <w:szCs w:val="28"/>
          <w14:ligatures w14:val="none"/>
        </w:rPr>
        <w:t>Дисциплина «</w:t>
      </w:r>
      <w:r>
        <w:rPr>
          <w:rFonts w:ascii="Times New Roman" w:eastAsia="Times New Roman" w:hAnsi="Times New Roman" w:cs="Times New Roman"/>
          <w:kern w:val="0"/>
          <w:szCs w:val="28"/>
          <w14:ligatures w14:val="none"/>
        </w:rPr>
        <w:t>Бухгалтерская технология проведения и оформления инвентаризации</w:t>
      </w:r>
      <w:r w:rsidRPr="000C058E">
        <w:rPr>
          <w:rFonts w:ascii="Times New Roman" w:eastAsia="Times New Roman" w:hAnsi="Times New Roman" w:cs="Times New Roman"/>
          <w:kern w:val="0"/>
          <w:szCs w:val="28"/>
          <w14:ligatures w14:val="none"/>
        </w:rPr>
        <w:t>»</w:t>
      </w:r>
    </w:p>
    <w:p w14:paraId="0B777236" w14:textId="77777777" w:rsidR="000C058E" w:rsidRPr="000C058E" w:rsidRDefault="000C058E" w:rsidP="000C058E">
      <w:pPr>
        <w:spacing w:after="0" w:line="240" w:lineRule="auto"/>
        <w:rPr>
          <w:rFonts w:ascii="Times New Roman" w:eastAsia="Times New Roman" w:hAnsi="Times New Roman" w:cs="Times New Roman"/>
          <w:kern w:val="0"/>
          <w:szCs w:val="28"/>
          <w14:ligatures w14:val="none"/>
        </w:rPr>
      </w:pPr>
    </w:p>
    <w:p w14:paraId="00652F1A" w14:textId="77777777" w:rsidR="000C058E" w:rsidRPr="000C058E" w:rsidRDefault="000C058E" w:rsidP="000C058E">
      <w:pPr>
        <w:spacing w:after="0" w:line="240" w:lineRule="auto"/>
        <w:rPr>
          <w:rFonts w:ascii="Times New Roman" w:eastAsia="Times New Roman" w:hAnsi="Times New Roman" w:cs="Times New Roman"/>
          <w:kern w:val="0"/>
          <w:szCs w:val="28"/>
          <w14:ligatures w14:val="none"/>
        </w:rPr>
      </w:pPr>
    </w:p>
    <w:p w14:paraId="44CCB5BD" w14:textId="77777777" w:rsidR="000C058E" w:rsidRPr="000C058E" w:rsidRDefault="000C058E" w:rsidP="000C058E">
      <w:pPr>
        <w:spacing w:after="0" w:line="240" w:lineRule="auto"/>
        <w:rPr>
          <w:rFonts w:ascii="Times New Roman" w:eastAsia="Times New Roman" w:hAnsi="Times New Roman" w:cs="Times New Roman"/>
          <w:kern w:val="0"/>
          <w:szCs w:val="28"/>
          <w14:ligatures w14:val="none"/>
        </w:rPr>
      </w:pPr>
    </w:p>
    <w:p w14:paraId="7C64DD76" w14:textId="77777777" w:rsidR="000C058E" w:rsidRPr="000C058E" w:rsidRDefault="000C058E" w:rsidP="000C058E">
      <w:pPr>
        <w:spacing w:after="0" w:line="240" w:lineRule="auto"/>
        <w:rPr>
          <w:rFonts w:ascii="Times New Roman" w:eastAsia="Times New Roman" w:hAnsi="Times New Roman" w:cs="Times New Roman"/>
          <w:kern w:val="0"/>
          <w:szCs w:val="28"/>
          <w14:ligatures w14:val="none"/>
        </w:rPr>
      </w:pPr>
    </w:p>
    <w:p w14:paraId="4491033C" w14:textId="77777777" w:rsidR="000C058E" w:rsidRPr="000C058E" w:rsidRDefault="000C058E" w:rsidP="000C058E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Cs w:val="28"/>
          <w14:ligatures w14:val="none"/>
        </w:rPr>
      </w:pPr>
    </w:p>
    <w:p w14:paraId="0A35E8F2" w14:textId="7664712E" w:rsidR="000C058E" w:rsidRPr="000C058E" w:rsidRDefault="000C058E" w:rsidP="000C05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32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32"/>
          <w14:ligatures w14:val="none"/>
        </w:rPr>
        <w:t>СТАТЬЯ</w:t>
      </w:r>
    </w:p>
    <w:p w14:paraId="2910D22A" w14:textId="15FE8585" w:rsidR="000C058E" w:rsidRPr="000C058E" w:rsidRDefault="000C058E" w:rsidP="000C05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32"/>
          <w14:ligatures w14:val="none"/>
        </w:rPr>
      </w:pPr>
      <w:r w:rsidRPr="000C058E">
        <w:rPr>
          <w:rFonts w:ascii="Times New Roman" w:eastAsia="Times New Roman" w:hAnsi="Times New Roman" w:cs="Times New Roman"/>
          <w:b/>
          <w:kern w:val="0"/>
          <w:sz w:val="28"/>
          <w:szCs w:val="32"/>
          <w14:ligatures w14:val="none"/>
        </w:rPr>
        <w:t>на тему:</w:t>
      </w:r>
    </w:p>
    <w:p w14:paraId="055B6D61" w14:textId="6317755E" w:rsidR="000C058E" w:rsidRPr="000C058E" w:rsidRDefault="000C058E" w:rsidP="000C058E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0C058E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«</w:t>
      </w:r>
      <w:r w:rsidRPr="000C058E">
        <w:rPr>
          <w:rFonts w:ascii="Times New Roman" w:eastAsia="Times New Roman" w:hAnsi="Times New Roman" w:cs="Times New Roman"/>
          <w:b/>
          <w:color w:val="0D0D0D" w:themeColor="text1" w:themeTint="F2"/>
          <w:kern w:val="0"/>
          <w:sz w:val="28"/>
          <w:szCs w:val="28"/>
          <w14:ligatures w14:val="none"/>
        </w:rPr>
        <w:t>История инвентаризации: от глиняных табличек шумеров до блокчейна</w:t>
      </w:r>
      <w:r w:rsidRPr="000C058E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»</w:t>
      </w:r>
    </w:p>
    <w:p w14:paraId="1F7FC6BB" w14:textId="77777777" w:rsidR="000C058E" w:rsidRPr="000C058E" w:rsidRDefault="000C058E" w:rsidP="000C058E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Cs w:val="28"/>
          <w14:ligatures w14:val="none"/>
        </w:rPr>
      </w:pPr>
    </w:p>
    <w:p w14:paraId="03F7B905" w14:textId="77777777" w:rsidR="000C058E" w:rsidRPr="000C058E" w:rsidRDefault="000C058E" w:rsidP="000C058E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Cs w:val="28"/>
          <w14:ligatures w14:val="none"/>
        </w:rPr>
      </w:pPr>
    </w:p>
    <w:p w14:paraId="5181BA6D" w14:textId="77777777" w:rsidR="000C058E" w:rsidRPr="000C058E" w:rsidRDefault="000C058E" w:rsidP="000C058E">
      <w:pPr>
        <w:tabs>
          <w:tab w:val="left" w:pos="7445"/>
        </w:tabs>
        <w:spacing w:after="0" w:line="240" w:lineRule="auto"/>
        <w:rPr>
          <w:rFonts w:ascii="Times New Roman" w:eastAsia="Times New Roman" w:hAnsi="Times New Roman" w:cs="Times New Roman"/>
          <w:kern w:val="0"/>
          <w:szCs w:val="28"/>
          <w14:ligatures w14:val="none"/>
        </w:rPr>
      </w:pPr>
      <w:r w:rsidRPr="000C058E">
        <w:rPr>
          <w:rFonts w:ascii="Times New Roman" w:eastAsia="Times New Roman" w:hAnsi="Times New Roman" w:cs="Times New Roman"/>
          <w:kern w:val="0"/>
          <w:szCs w:val="28"/>
          <w14:ligatures w14:val="none"/>
        </w:rPr>
        <w:tab/>
      </w:r>
    </w:p>
    <w:p w14:paraId="78D9B79E" w14:textId="77777777" w:rsidR="000C058E" w:rsidRPr="000C058E" w:rsidRDefault="000C058E" w:rsidP="000C058E">
      <w:pPr>
        <w:tabs>
          <w:tab w:val="left" w:pos="7445"/>
        </w:tabs>
        <w:spacing w:after="0" w:line="240" w:lineRule="auto"/>
        <w:rPr>
          <w:rFonts w:ascii="Times New Roman" w:eastAsia="Times New Roman" w:hAnsi="Times New Roman" w:cs="Times New Roman"/>
          <w:kern w:val="0"/>
          <w:szCs w:val="28"/>
          <w14:ligatures w14:val="none"/>
        </w:rPr>
      </w:pPr>
    </w:p>
    <w:p w14:paraId="5366284D" w14:textId="77777777" w:rsidR="000C058E" w:rsidRPr="000C058E" w:rsidRDefault="000C058E" w:rsidP="000C058E">
      <w:pPr>
        <w:tabs>
          <w:tab w:val="left" w:pos="7445"/>
        </w:tabs>
        <w:spacing w:after="0" w:line="240" w:lineRule="auto"/>
        <w:rPr>
          <w:rFonts w:ascii="Times New Roman" w:eastAsia="Times New Roman" w:hAnsi="Times New Roman" w:cs="Times New Roman"/>
          <w:kern w:val="0"/>
          <w:szCs w:val="28"/>
          <w14:ligatures w14:val="none"/>
        </w:rPr>
      </w:pPr>
    </w:p>
    <w:p w14:paraId="1124EE36" w14:textId="77777777" w:rsidR="000C058E" w:rsidRPr="000C058E" w:rsidRDefault="000C058E" w:rsidP="000C058E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Cs w:val="28"/>
          <w14:ligatures w14:val="none"/>
        </w:rPr>
      </w:pPr>
    </w:p>
    <w:p w14:paraId="7DAF147F" w14:textId="77777777" w:rsidR="000C058E" w:rsidRPr="000C058E" w:rsidRDefault="000C058E" w:rsidP="000C058E">
      <w:pPr>
        <w:spacing w:after="0" w:line="240" w:lineRule="auto"/>
        <w:ind w:left="5812"/>
        <w:rPr>
          <w:rFonts w:ascii="Times New Roman" w:eastAsia="Times New Roman" w:hAnsi="Times New Roman" w:cs="Times New Roman"/>
          <w:kern w:val="0"/>
          <w:szCs w:val="28"/>
          <w14:ligatures w14:val="none"/>
        </w:rPr>
      </w:pPr>
    </w:p>
    <w:p w14:paraId="7C1C4D70" w14:textId="1851A800" w:rsidR="000C058E" w:rsidRDefault="000C058E" w:rsidP="000C058E">
      <w:pPr>
        <w:spacing w:after="0" w:line="240" w:lineRule="auto"/>
        <w:ind w:left="5812"/>
        <w:rPr>
          <w:rFonts w:ascii="Times New Roman" w:eastAsia="Times New Roman" w:hAnsi="Times New Roman" w:cs="Times New Roman"/>
          <w:b/>
          <w:kern w:val="0"/>
          <w:szCs w:val="28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Cs w:val="28"/>
          <w14:ligatures w14:val="none"/>
        </w:rPr>
        <w:t xml:space="preserve"> </w:t>
      </w:r>
    </w:p>
    <w:p w14:paraId="0A508A8C" w14:textId="77777777" w:rsidR="000C058E" w:rsidRDefault="000C058E" w:rsidP="000C058E">
      <w:pPr>
        <w:spacing w:after="0" w:line="240" w:lineRule="auto"/>
        <w:ind w:left="5812"/>
        <w:rPr>
          <w:rFonts w:ascii="Times New Roman" w:eastAsia="Times New Roman" w:hAnsi="Times New Roman" w:cs="Times New Roman"/>
          <w:b/>
          <w:kern w:val="0"/>
          <w:szCs w:val="28"/>
          <w14:ligatures w14:val="none"/>
        </w:rPr>
      </w:pPr>
    </w:p>
    <w:p w14:paraId="7CE0728C" w14:textId="77777777" w:rsidR="000C058E" w:rsidRDefault="000C058E" w:rsidP="000C058E">
      <w:pPr>
        <w:spacing w:after="0" w:line="240" w:lineRule="auto"/>
        <w:ind w:left="5812"/>
        <w:rPr>
          <w:rFonts w:ascii="Times New Roman" w:eastAsia="Times New Roman" w:hAnsi="Times New Roman" w:cs="Times New Roman"/>
          <w:b/>
          <w:kern w:val="0"/>
          <w:szCs w:val="28"/>
          <w14:ligatures w14:val="none"/>
        </w:rPr>
      </w:pPr>
    </w:p>
    <w:p w14:paraId="4E85FA26" w14:textId="77777777" w:rsidR="000C058E" w:rsidRPr="000C058E" w:rsidRDefault="000C058E" w:rsidP="000C058E">
      <w:pPr>
        <w:spacing w:after="0" w:line="240" w:lineRule="auto"/>
        <w:ind w:left="5812"/>
        <w:rPr>
          <w:rFonts w:ascii="Times New Roman" w:eastAsia="Times New Roman" w:hAnsi="Times New Roman" w:cs="Times New Roman"/>
          <w:kern w:val="0"/>
          <w:szCs w:val="28"/>
          <w14:ligatures w14:val="none"/>
        </w:rPr>
      </w:pPr>
    </w:p>
    <w:p w14:paraId="78F3B4CE" w14:textId="77777777" w:rsidR="000C058E" w:rsidRPr="000C058E" w:rsidRDefault="000C058E" w:rsidP="000C058E">
      <w:pPr>
        <w:spacing w:after="0" w:line="240" w:lineRule="auto"/>
        <w:ind w:left="5812"/>
        <w:rPr>
          <w:rFonts w:ascii="Times New Roman" w:eastAsia="Times New Roman" w:hAnsi="Times New Roman" w:cs="Times New Roman"/>
          <w:b/>
          <w:kern w:val="0"/>
          <w:szCs w:val="28"/>
          <w14:ligatures w14:val="none"/>
        </w:rPr>
      </w:pPr>
      <w:r w:rsidRPr="000C058E">
        <w:rPr>
          <w:rFonts w:ascii="Times New Roman" w:eastAsia="Times New Roman" w:hAnsi="Times New Roman" w:cs="Times New Roman"/>
          <w:b/>
          <w:kern w:val="0"/>
          <w:szCs w:val="28"/>
          <w14:ligatures w14:val="none"/>
        </w:rPr>
        <w:t>Автор работы:</w:t>
      </w:r>
    </w:p>
    <w:p w14:paraId="386C3002" w14:textId="77777777" w:rsidR="000C058E" w:rsidRPr="000C058E" w:rsidRDefault="000C058E" w:rsidP="000C058E">
      <w:pPr>
        <w:spacing w:after="0" w:line="240" w:lineRule="auto"/>
        <w:ind w:left="5812"/>
        <w:rPr>
          <w:rFonts w:ascii="Times New Roman" w:eastAsia="Times New Roman" w:hAnsi="Times New Roman" w:cs="Times New Roman"/>
          <w:kern w:val="0"/>
          <w:szCs w:val="28"/>
          <w14:ligatures w14:val="none"/>
        </w:rPr>
      </w:pPr>
      <w:r w:rsidRPr="000C058E">
        <w:rPr>
          <w:rFonts w:ascii="Times New Roman" w:eastAsia="Times New Roman" w:hAnsi="Times New Roman" w:cs="Times New Roman"/>
          <w:kern w:val="0"/>
          <w:szCs w:val="28"/>
          <w14:ligatures w14:val="none"/>
        </w:rPr>
        <w:t xml:space="preserve">студент </w:t>
      </w:r>
      <w:r w:rsidRPr="000C058E">
        <w:rPr>
          <w:rFonts w:ascii="Times New Roman" w:eastAsia="Times New Roman" w:hAnsi="Times New Roman" w:cs="Times New Roman"/>
          <w:color w:val="0D0D0D" w:themeColor="text1" w:themeTint="F2"/>
          <w:kern w:val="0"/>
          <w:szCs w:val="28"/>
          <w14:ligatures w14:val="none"/>
        </w:rPr>
        <w:t>3</w:t>
      </w:r>
      <w:r w:rsidRPr="000C058E">
        <w:rPr>
          <w:rFonts w:ascii="Times New Roman" w:eastAsia="Times New Roman" w:hAnsi="Times New Roman" w:cs="Times New Roman"/>
          <w:kern w:val="0"/>
          <w:szCs w:val="28"/>
          <w14:ligatures w14:val="none"/>
        </w:rPr>
        <w:t xml:space="preserve"> курса</w:t>
      </w:r>
    </w:p>
    <w:p w14:paraId="297A893B" w14:textId="77777777" w:rsidR="000C058E" w:rsidRPr="000C058E" w:rsidRDefault="000C058E" w:rsidP="000C058E">
      <w:pPr>
        <w:spacing w:after="0" w:line="240" w:lineRule="auto"/>
        <w:ind w:left="5812"/>
        <w:rPr>
          <w:rFonts w:ascii="Times New Roman" w:eastAsia="Times New Roman" w:hAnsi="Times New Roman" w:cs="Times New Roman"/>
          <w:kern w:val="0"/>
          <w:szCs w:val="28"/>
          <w14:ligatures w14:val="none"/>
        </w:rPr>
      </w:pPr>
      <w:r w:rsidRPr="000C058E">
        <w:rPr>
          <w:rFonts w:ascii="Times New Roman" w:eastAsia="Times New Roman" w:hAnsi="Times New Roman" w:cs="Times New Roman"/>
          <w:kern w:val="0"/>
          <w:szCs w:val="28"/>
          <w14:ligatures w14:val="none"/>
        </w:rPr>
        <w:t>очной формы обучения</w:t>
      </w:r>
    </w:p>
    <w:p w14:paraId="5CEF615E" w14:textId="77777777" w:rsidR="000C058E" w:rsidRPr="000C058E" w:rsidRDefault="000C058E" w:rsidP="000C058E">
      <w:pPr>
        <w:spacing w:after="0" w:line="240" w:lineRule="auto"/>
        <w:ind w:left="5812"/>
        <w:rPr>
          <w:rFonts w:ascii="Times New Roman" w:eastAsia="Times New Roman" w:hAnsi="Times New Roman" w:cs="Times New Roman"/>
          <w:color w:val="0D0D0D" w:themeColor="text1" w:themeTint="F2"/>
          <w:kern w:val="0"/>
          <w:szCs w:val="28"/>
          <w14:ligatures w14:val="none"/>
        </w:rPr>
      </w:pPr>
      <w:r>
        <w:rPr>
          <w:rFonts w:ascii="Times New Roman" w:eastAsia="Times New Roman" w:hAnsi="Times New Roman" w:cs="Times New Roman"/>
          <w:color w:val="0D0D0D" w:themeColor="text1" w:themeTint="F2"/>
          <w:kern w:val="0"/>
          <w:szCs w:val="28"/>
          <w14:ligatures w14:val="none"/>
        </w:rPr>
        <w:t>Ермолова Екатерина Денисовна</w:t>
      </w:r>
    </w:p>
    <w:p w14:paraId="6677312E" w14:textId="77777777" w:rsidR="000C058E" w:rsidRPr="000C058E" w:rsidRDefault="000C058E" w:rsidP="000C058E">
      <w:pPr>
        <w:spacing w:after="0" w:line="240" w:lineRule="auto"/>
        <w:ind w:left="5812"/>
        <w:rPr>
          <w:rFonts w:ascii="Times New Roman" w:eastAsia="Times New Roman" w:hAnsi="Times New Roman" w:cs="Times New Roman"/>
          <w:kern w:val="0"/>
          <w:szCs w:val="28"/>
          <w14:ligatures w14:val="none"/>
        </w:rPr>
      </w:pPr>
      <w:r w:rsidRPr="000C058E">
        <w:rPr>
          <w:rFonts w:ascii="Times New Roman" w:eastAsia="Times New Roman" w:hAnsi="Times New Roman" w:cs="Times New Roman"/>
          <w:kern w:val="0"/>
          <w:szCs w:val="28"/>
          <w14:ligatures w14:val="none"/>
        </w:rPr>
        <w:t>подпись________________</w:t>
      </w:r>
    </w:p>
    <w:p w14:paraId="64D3AA23" w14:textId="77777777" w:rsidR="000C058E" w:rsidRPr="000C058E" w:rsidRDefault="000C058E" w:rsidP="000C058E">
      <w:pPr>
        <w:spacing w:after="0" w:line="240" w:lineRule="auto"/>
        <w:ind w:left="5812"/>
        <w:rPr>
          <w:rFonts w:ascii="Times New Roman" w:eastAsia="Times New Roman" w:hAnsi="Times New Roman" w:cs="Times New Roman"/>
          <w:kern w:val="0"/>
          <w:szCs w:val="28"/>
          <w14:ligatures w14:val="none"/>
        </w:rPr>
      </w:pPr>
    </w:p>
    <w:p w14:paraId="2732E2A6" w14:textId="77777777" w:rsidR="000C058E" w:rsidRPr="000C058E" w:rsidRDefault="000C058E" w:rsidP="000C05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Cs w:val="28"/>
          <w14:ligatures w14:val="none"/>
        </w:rPr>
      </w:pPr>
    </w:p>
    <w:p w14:paraId="662DBD4A" w14:textId="77777777" w:rsidR="000C058E" w:rsidRPr="000C058E" w:rsidRDefault="000C058E" w:rsidP="000C05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Cs w:val="28"/>
          <w14:ligatures w14:val="none"/>
        </w:rPr>
      </w:pPr>
    </w:p>
    <w:p w14:paraId="03C3A890" w14:textId="77777777" w:rsidR="000C058E" w:rsidRPr="000C058E" w:rsidRDefault="000C058E" w:rsidP="000C05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Cs w:val="28"/>
          <w14:ligatures w14:val="none"/>
        </w:rPr>
      </w:pPr>
    </w:p>
    <w:p w14:paraId="04264647" w14:textId="77777777" w:rsidR="000C058E" w:rsidRPr="000C058E" w:rsidRDefault="000C058E" w:rsidP="000C05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Cs w:val="28"/>
          <w14:ligatures w14:val="none"/>
        </w:rPr>
      </w:pPr>
    </w:p>
    <w:p w14:paraId="4B62BA7B" w14:textId="77777777" w:rsidR="000C058E" w:rsidRPr="000C058E" w:rsidRDefault="000C058E" w:rsidP="000C058E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Cs w:val="28"/>
          <w14:ligatures w14:val="none"/>
        </w:rPr>
      </w:pPr>
    </w:p>
    <w:p w14:paraId="2598CC5D" w14:textId="77777777" w:rsidR="000C058E" w:rsidRPr="000C058E" w:rsidRDefault="000C058E" w:rsidP="000C058E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Cs w:val="28"/>
          <w14:ligatures w14:val="none"/>
        </w:rPr>
      </w:pPr>
    </w:p>
    <w:p w14:paraId="71E4D0CB" w14:textId="77777777" w:rsidR="000C058E" w:rsidRPr="000C058E" w:rsidRDefault="000C058E" w:rsidP="000C058E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Cs w:val="28"/>
          <w14:ligatures w14:val="none"/>
        </w:rPr>
      </w:pPr>
    </w:p>
    <w:p w14:paraId="722AE0BF" w14:textId="77777777" w:rsidR="000C058E" w:rsidRPr="000C058E" w:rsidRDefault="000C058E" w:rsidP="000C058E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Cs w:val="28"/>
          <w14:ligatures w14:val="none"/>
        </w:rPr>
      </w:pPr>
    </w:p>
    <w:p w14:paraId="71FCF9E4" w14:textId="77777777" w:rsidR="000C058E" w:rsidRPr="000C058E" w:rsidRDefault="000C058E" w:rsidP="000C058E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Cs w:val="28"/>
          <w14:ligatures w14:val="none"/>
        </w:rPr>
      </w:pPr>
    </w:p>
    <w:p w14:paraId="110B9F6F" w14:textId="77777777" w:rsidR="000C058E" w:rsidRPr="000C058E" w:rsidRDefault="000C058E" w:rsidP="000C058E">
      <w:pPr>
        <w:spacing w:after="0" w:line="240" w:lineRule="auto"/>
        <w:rPr>
          <w:rFonts w:ascii="Times New Roman" w:eastAsia="Times New Roman" w:hAnsi="Times New Roman" w:cs="Times New Roman"/>
          <w:kern w:val="0"/>
          <w:szCs w:val="28"/>
          <w14:ligatures w14:val="none"/>
        </w:rPr>
      </w:pPr>
    </w:p>
    <w:p w14:paraId="05F025B1" w14:textId="77777777" w:rsidR="000C058E" w:rsidRPr="000C058E" w:rsidRDefault="000C058E" w:rsidP="000C058E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Cs w:val="28"/>
          <w14:ligatures w14:val="none"/>
        </w:rPr>
      </w:pPr>
    </w:p>
    <w:p w14:paraId="68E2ABE6" w14:textId="77777777" w:rsidR="000C058E" w:rsidRPr="000C058E" w:rsidRDefault="000C058E" w:rsidP="000C058E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Cs w:val="28"/>
          <w14:ligatures w14:val="none"/>
        </w:rPr>
      </w:pPr>
    </w:p>
    <w:p w14:paraId="5AE98406" w14:textId="77777777" w:rsidR="000C058E" w:rsidRPr="000C058E" w:rsidRDefault="000C058E" w:rsidP="000C058E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Cs w:val="28"/>
          <w14:ligatures w14:val="none"/>
        </w:rPr>
      </w:pPr>
    </w:p>
    <w:p w14:paraId="4B7AC27B" w14:textId="77777777" w:rsidR="000C058E" w:rsidRPr="000C058E" w:rsidRDefault="000C058E" w:rsidP="000C058E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Cs w:val="28"/>
          <w14:ligatures w14:val="none"/>
        </w:rPr>
      </w:pPr>
      <w:r w:rsidRPr="000C058E">
        <w:rPr>
          <w:rFonts w:ascii="Times New Roman" w:eastAsia="Times New Roman" w:hAnsi="Times New Roman" w:cs="Times New Roman"/>
          <w:kern w:val="0"/>
          <w:szCs w:val="28"/>
          <w14:ligatures w14:val="none"/>
        </w:rPr>
        <w:t>г. Ростов-на-Дону 2025 г.</w:t>
      </w:r>
    </w:p>
    <w:p w14:paraId="00816636" w14:textId="6766A4CA" w:rsidR="000C058E" w:rsidRPr="000C058E" w:rsidRDefault="00F7757A" w:rsidP="000C058E">
      <w:pPr>
        <w:pStyle w:val="1"/>
        <w:spacing w:line="360" w:lineRule="auto"/>
      </w:pPr>
      <w:r>
        <w:lastRenderedPageBreak/>
        <w:t>Введение: Инвентаризация как двигатель цивилизации</w:t>
      </w:r>
    </w:p>
    <w:p w14:paraId="4A9D39CE" w14:textId="35FEF406" w:rsidR="00F7757A" w:rsidRPr="000C058E" w:rsidRDefault="00F7757A" w:rsidP="000C058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58E">
        <w:rPr>
          <w:rFonts w:ascii="Times New Roman" w:hAnsi="Times New Roman" w:cs="Times New Roman"/>
          <w:sz w:val="28"/>
          <w:szCs w:val="28"/>
        </w:rPr>
        <w:t>Что общего между амбаром древнего Ура, складом средневековой Ганзы, заводом Генри Форда и современным фулфилмент-центром Amazon? Все они бесполезны без ответа на простые вопросы: «Что у нас есть? Где это лежит? И сколько этого?». Поиск ответов на эти вопросы и есть инвентаризация — не сухая бухгалтерская процедура, а фундаментальная практика, которая сделала возможной саму сложную экономику, торговлю и государственное управление.</w:t>
      </w:r>
    </w:p>
    <w:p w14:paraId="5F300DC7" w14:textId="7252A3E6" w:rsidR="000C058E" w:rsidRPr="000C058E" w:rsidRDefault="00F7757A" w:rsidP="000C058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58E">
        <w:rPr>
          <w:rFonts w:ascii="Times New Roman" w:hAnsi="Times New Roman" w:cs="Times New Roman"/>
          <w:sz w:val="28"/>
          <w:szCs w:val="28"/>
        </w:rPr>
        <w:t>История инвентаризации — это история технологий, доверия и управления сложностью. Это путь от учета реальных, осязаемых «пять овец» к управлению виртуальными активами и данными в реальном времени. Давайте совершим путешествие сквозь эпохи, чтобы увидеть, как менялись инструменты, цели и сама философия учета того, чем мы владеем.</w:t>
      </w:r>
    </w:p>
    <w:p w14:paraId="3C924B4D" w14:textId="3D4A9C15" w:rsidR="000C058E" w:rsidRPr="000C058E" w:rsidRDefault="00F7757A" w:rsidP="000C058E">
      <w:pPr>
        <w:pStyle w:val="1"/>
        <w:spacing w:line="360" w:lineRule="auto"/>
      </w:pPr>
      <w:r>
        <w:t xml:space="preserve">Глава 1: Зарождение. Глиняные таблички и костяные бирки (4 000 до </w:t>
      </w:r>
      <w:proofErr w:type="gramStart"/>
      <w:r>
        <w:t>н.э.</w:t>
      </w:r>
      <w:proofErr w:type="gramEnd"/>
      <w:r>
        <w:t xml:space="preserve"> — Античность)</w:t>
      </w:r>
    </w:p>
    <w:p w14:paraId="29423B66" w14:textId="24F7C454" w:rsidR="00F7757A" w:rsidRPr="000C058E" w:rsidRDefault="00F7757A" w:rsidP="000C058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58E">
        <w:rPr>
          <w:rFonts w:ascii="Times New Roman" w:hAnsi="Times New Roman" w:cs="Times New Roman"/>
          <w:sz w:val="28"/>
          <w:szCs w:val="28"/>
        </w:rPr>
        <w:t>Истоки инвентаризации неразрывно связаны с зарождением письменности. Археологические находки свидетельствуют, что сначала люди считали не абстрактно, а фиксировали конкретные объекты.</w:t>
      </w:r>
    </w:p>
    <w:p w14:paraId="6CED7A10" w14:textId="0867D87C" w:rsidR="00F7757A" w:rsidRPr="000C058E" w:rsidRDefault="00F7757A" w:rsidP="000C058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058E">
        <w:rPr>
          <w:rFonts w:ascii="Times New Roman" w:hAnsi="Times New Roman" w:cs="Times New Roman"/>
          <w:sz w:val="28"/>
          <w:szCs w:val="28"/>
        </w:rPr>
        <w:t>Прото</w:t>
      </w:r>
      <w:proofErr w:type="spellEnd"/>
      <w:r w:rsidRPr="000C058E">
        <w:rPr>
          <w:rFonts w:ascii="Times New Roman" w:hAnsi="Times New Roman" w:cs="Times New Roman"/>
          <w:sz w:val="28"/>
          <w:szCs w:val="28"/>
        </w:rPr>
        <w:t>-инвентаризация: Доисторические охотники могли делать зарубки на кости, отмечая добычу. Но настоящая революция произошла в Месопотамии.</w:t>
      </w:r>
    </w:p>
    <w:p w14:paraId="6D70B8FD" w14:textId="66C7D265" w:rsidR="00F7757A" w:rsidRPr="000C058E" w:rsidRDefault="00F7757A" w:rsidP="000C058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58E">
        <w:rPr>
          <w:rFonts w:ascii="Times New Roman" w:hAnsi="Times New Roman" w:cs="Times New Roman"/>
          <w:sz w:val="28"/>
          <w:szCs w:val="28"/>
        </w:rPr>
        <w:t>Шумеры и «токены»</w:t>
      </w:r>
      <w:r w:rsidR="000C058E" w:rsidRPr="000C058E">
        <w:rPr>
          <w:rFonts w:ascii="Times New Roman" w:hAnsi="Times New Roman" w:cs="Times New Roman"/>
          <w:sz w:val="28"/>
          <w:szCs w:val="28"/>
        </w:rPr>
        <w:t>: за</w:t>
      </w:r>
      <w:r w:rsidRPr="000C058E">
        <w:rPr>
          <w:rFonts w:ascii="Times New Roman" w:hAnsi="Times New Roman" w:cs="Times New Roman"/>
          <w:sz w:val="28"/>
          <w:szCs w:val="28"/>
        </w:rPr>
        <w:t xml:space="preserve"> 10 000 лет до </w:t>
      </w:r>
      <w:proofErr w:type="gramStart"/>
      <w:r w:rsidRPr="000C058E">
        <w:rPr>
          <w:rFonts w:ascii="Times New Roman" w:hAnsi="Times New Roman" w:cs="Times New Roman"/>
          <w:sz w:val="28"/>
          <w:szCs w:val="28"/>
        </w:rPr>
        <w:t>н.э.</w:t>
      </w:r>
      <w:proofErr w:type="gramEnd"/>
      <w:r w:rsidRPr="000C058E">
        <w:rPr>
          <w:rFonts w:ascii="Times New Roman" w:hAnsi="Times New Roman" w:cs="Times New Roman"/>
          <w:sz w:val="28"/>
          <w:szCs w:val="28"/>
        </w:rPr>
        <w:t xml:space="preserve"> для учета зерна, скота и масла использовали маленькие глиняные фигурки (токены), которые хранили в глиняных конвертах-буллах. Со временем, чтобы видеть содержимое, на буллах стали отпечатывать символы токенов, что эволюционировало в клинопись на глиняных табличках. Это были первые в мире инвентаризационные описи, складские журналы и контракты.</w:t>
      </w:r>
    </w:p>
    <w:p w14:paraId="1875A172" w14:textId="57D60942" w:rsidR="00F7757A" w:rsidRPr="000C058E" w:rsidRDefault="00F7757A" w:rsidP="000C058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58E">
        <w:rPr>
          <w:rFonts w:ascii="Times New Roman" w:hAnsi="Times New Roman" w:cs="Times New Roman"/>
          <w:sz w:val="28"/>
          <w:szCs w:val="28"/>
        </w:rPr>
        <w:t xml:space="preserve">Египет и папирус: В Древнем Египте инвентаризация стала инструментом государственного масштаба. Учету подлежало всё: зерно в </w:t>
      </w:r>
      <w:r w:rsidRPr="000C058E">
        <w:rPr>
          <w:rFonts w:ascii="Times New Roman" w:hAnsi="Times New Roman" w:cs="Times New Roman"/>
          <w:sz w:val="28"/>
          <w:szCs w:val="28"/>
        </w:rPr>
        <w:lastRenderedPageBreak/>
        <w:t xml:space="preserve">хранилищах, скот, рабочая сила (рабы, солдаты), драгоценности. Проводились регулярные «смотры» и «переписи». Знаменитый папирус </w:t>
      </w:r>
      <w:proofErr w:type="spellStart"/>
      <w:r w:rsidRPr="000C058E">
        <w:rPr>
          <w:rFonts w:ascii="Times New Roman" w:hAnsi="Times New Roman" w:cs="Times New Roman"/>
          <w:sz w:val="28"/>
          <w:szCs w:val="28"/>
        </w:rPr>
        <w:t>Анастази</w:t>
      </w:r>
      <w:proofErr w:type="spellEnd"/>
      <w:r w:rsidRPr="000C058E">
        <w:rPr>
          <w:rFonts w:ascii="Times New Roman" w:hAnsi="Times New Roman" w:cs="Times New Roman"/>
          <w:sz w:val="28"/>
          <w:szCs w:val="28"/>
        </w:rPr>
        <w:t xml:space="preserve"> содержит детальные отчеты о запасах на складах.</w:t>
      </w:r>
    </w:p>
    <w:p w14:paraId="73BF5CAA" w14:textId="1D657213" w:rsidR="00F7757A" w:rsidRPr="000C058E" w:rsidRDefault="00F7757A" w:rsidP="000C058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58E">
        <w:rPr>
          <w:rFonts w:ascii="Times New Roman" w:hAnsi="Times New Roman" w:cs="Times New Roman"/>
          <w:sz w:val="28"/>
          <w:szCs w:val="28"/>
        </w:rPr>
        <w:t>Римская точность: Римляне довели систематический учет до совершенства. В латифундиях велись «</w:t>
      </w:r>
      <w:proofErr w:type="spellStart"/>
      <w:r w:rsidRPr="000C058E">
        <w:rPr>
          <w:rFonts w:ascii="Times New Roman" w:hAnsi="Times New Roman" w:cs="Times New Roman"/>
          <w:sz w:val="28"/>
          <w:szCs w:val="28"/>
        </w:rPr>
        <w:t>Codex</w:t>
      </w:r>
      <w:proofErr w:type="spellEnd"/>
      <w:r w:rsidRPr="000C05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058E">
        <w:rPr>
          <w:rFonts w:ascii="Times New Roman" w:hAnsi="Times New Roman" w:cs="Times New Roman"/>
          <w:sz w:val="28"/>
          <w:szCs w:val="28"/>
        </w:rPr>
        <w:t>accepti</w:t>
      </w:r>
      <w:proofErr w:type="spellEnd"/>
      <w:r w:rsidRPr="000C05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058E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0C05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058E">
        <w:rPr>
          <w:rFonts w:ascii="Times New Roman" w:hAnsi="Times New Roman" w:cs="Times New Roman"/>
          <w:sz w:val="28"/>
          <w:szCs w:val="28"/>
        </w:rPr>
        <w:t>expensi</w:t>
      </w:r>
      <w:proofErr w:type="spellEnd"/>
      <w:r w:rsidRPr="000C058E">
        <w:rPr>
          <w:rFonts w:ascii="Times New Roman" w:hAnsi="Times New Roman" w:cs="Times New Roman"/>
          <w:sz w:val="28"/>
          <w:szCs w:val="28"/>
        </w:rPr>
        <w:t>» (книги прихода и расхода), а в армии каждый центурион отвечал за инвентарь своего подразделения (оружие, снаряжение, продукты). Потеря имущества каралась строго. Римское право заложило основы аудита.</w:t>
      </w:r>
    </w:p>
    <w:p w14:paraId="7A557FA6" w14:textId="77777777" w:rsidR="00F7757A" w:rsidRPr="000C058E" w:rsidRDefault="00F7757A" w:rsidP="000C058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58E">
        <w:rPr>
          <w:rFonts w:ascii="Times New Roman" w:hAnsi="Times New Roman" w:cs="Times New Roman"/>
          <w:sz w:val="28"/>
          <w:szCs w:val="28"/>
        </w:rPr>
        <w:t>Итог эпохи: Инвентаризация возникает как необходимость контроля в первых сложных обществах. Её инструменты — натуральные (глина, папирус, воск), а принцип — фиксация факта для отчетности перед вышестоящим (царю, жрецу, хозяину).</w:t>
      </w:r>
    </w:p>
    <w:p w14:paraId="628711D7" w14:textId="0197F2CF" w:rsidR="000C058E" w:rsidRPr="000C058E" w:rsidRDefault="00F7757A" w:rsidP="000C058E">
      <w:pPr>
        <w:pStyle w:val="1"/>
        <w:spacing w:line="360" w:lineRule="auto"/>
      </w:pPr>
      <w:r>
        <w:t>Глава 2: Средневековье и эпоха Великих открытий. От монастырских описей до двойной записи (</w:t>
      </w:r>
      <w:r w:rsidR="000C058E">
        <w:t>V–XVII</w:t>
      </w:r>
      <w:r>
        <w:t xml:space="preserve"> вв.)</w:t>
      </w:r>
    </w:p>
    <w:p w14:paraId="77CFB4BB" w14:textId="77777777" w:rsidR="00F7757A" w:rsidRPr="000C058E" w:rsidRDefault="00F7757A" w:rsidP="000C058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58E">
        <w:rPr>
          <w:rFonts w:ascii="Times New Roman" w:hAnsi="Times New Roman" w:cs="Times New Roman"/>
          <w:sz w:val="28"/>
          <w:szCs w:val="28"/>
        </w:rPr>
        <w:t>С падением Рима системный учет на Западе деградировал, но сохранился в двух ключевых институтах: монастырях и торговых городах.</w:t>
      </w:r>
    </w:p>
    <w:p w14:paraId="2A970120" w14:textId="77777777" w:rsidR="000C058E" w:rsidRPr="000C058E" w:rsidRDefault="00F7757A" w:rsidP="000C058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58E">
        <w:rPr>
          <w:rFonts w:ascii="Times New Roman" w:hAnsi="Times New Roman" w:cs="Times New Roman"/>
          <w:sz w:val="28"/>
          <w:szCs w:val="28"/>
        </w:rPr>
        <w:t>Монастырские описи: Каждый монастырь вел «картулярии» — подробные описи земель, урожая, церковной утвари и реликвий. Это была инвентаризация для сохранения имущества и планирования хозяйства.</w:t>
      </w:r>
    </w:p>
    <w:p w14:paraId="624C418B" w14:textId="29B89E20" w:rsidR="00F7757A" w:rsidRPr="000C058E" w:rsidRDefault="00F7757A" w:rsidP="000C058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58E">
        <w:rPr>
          <w:rFonts w:ascii="Times New Roman" w:hAnsi="Times New Roman" w:cs="Times New Roman"/>
          <w:sz w:val="28"/>
          <w:szCs w:val="28"/>
        </w:rPr>
        <w:t>Расцвет торговли и двойная запись: С расцветом Венеции, Генуи, Ганзы появилась новая сложность — многоходовые торговые операции с кредитами и партнерами. Требовался учет не просто имущества, а капитала и обязательств. В XV веке Лука Пачоли в «Трактате о счетах и записях» описал систему двойной записи (бухгалтерию). Теперь инвентаризация товаров на складе стала частью единого баланса, где «Актив» (то, что есть) должен был сходиться с «Пассивом» (откуда это взялось). Это был переход от учета «вещей» к учету стоимости.</w:t>
      </w:r>
    </w:p>
    <w:p w14:paraId="6AF052CC" w14:textId="77777777" w:rsidR="000C058E" w:rsidRPr="000C058E" w:rsidRDefault="00F7757A" w:rsidP="000C058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58E">
        <w:rPr>
          <w:rFonts w:ascii="Times New Roman" w:hAnsi="Times New Roman" w:cs="Times New Roman"/>
          <w:sz w:val="28"/>
          <w:szCs w:val="28"/>
        </w:rPr>
        <w:lastRenderedPageBreak/>
        <w:t>Колониальная инвентаризация: Эпоха Великих географических открытий породила новые вызовы. Как учесть груз на корабле, плывущем месяцами? Как распределить прибыль от экспедиции между инвесторами? Появились грузовые манифесты и сложные системы раздела долей, где точная опись награбленного и привезенного была вопросом жизни и смерти (и богатства).</w:t>
      </w:r>
    </w:p>
    <w:p w14:paraId="4326E6B2" w14:textId="2033E2FE" w:rsidR="000C058E" w:rsidRPr="000C058E" w:rsidRDefault="00F7757A" w:rsidP="000C058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58E">
        <w:rPr>
          <w:rFonts w:ascii="Times New Roman" w:hAnsi="Times New Roman" w:cs="Times New Roman"/>
          <w:sz w:val="28"/>
          <w:szCs w:val="28"/>
        </w:rPr>
        <w:t>Итог эпохи: Инвентаризация становится финансовым инструментом, вплетенным в систему учета прибылей и убытков. Фокус смещается с физического наличия на стоимостную оценку и расчет долей.</w:t>
      </w:r>
    </w:p>
    <w:p w14:paraId="6308BB67" w14:textId="0F8C9B70" w:rsidR="000C058E" w:rsidRPr="000C058E" w:rsidRDefault="00F7757A" w:rsidP="000C058E">
      <w:pPr>
        <w:pStyle w:val="1"/>
        <w:spacing w:line="360" w:lineRule="auto"/>
      </w:pPr>
      <w:r>
        <w:t>Глава 3: Промышленная революция. Конвейер, картотека и научный менеджмент (XVIII — нач. XX вв.)</w:t>
      </w:r>
    </w:p>
    <w:p w14:paraId="0E0919C6" w14:textId="2945CF5F" w:rsidR="00F7757A" w:rsidRPr="000C058E" w:rsidRDefault="00F7757A" w:rsidP="000C058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58E">
        <w:rPr>
          <w:rFonts w:ascii="Times New Roman" w:hAnsi="Times New Roman" w:cs="Times New Roman"/>
          <w:sz w:val="28"/>
          <w:szCs w:val="28"/>
        </w:rPr>
        <w:t>Массовое фабричное производство взорвало традиционные методы учета. Теперь нужно было учитывать не только сырье и готовый товар, но и незавершенное производство на конвейере.</w:t>
      </w:r>
    </w:p>
    <w:p w14:paraId="279EE6AB" w14:textId="76E07E98" w:rsidR="00F7757A" w:rsidRPr="000C058E" w:rsidRDefault="00F7757A" w:rsidP="000C058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58E">
        <w:rPr>
          <w:rFonts w:ascii="Times New Roman" w:hAnsi="Times New Roman" w:cs="Times New Roman"/>
          <w:sz w:val="28"/>
          <w:szCs w:val="28"/>
        </w:rPr>
        <w:t>Проблема масштаба</w:t>
      </w:r>
      <w:r w:rsidR="000C058E" w:rsidRPr="000C058E">
        <w:rPr>
          <w:rFonts w:ascii="Times New Roman" w:hAnsi="Times New Roman" w:cs="Times New Roman"/>
          <w:sz w:val="28"/>
          <w:szCs w:val="28"/>
        </w:rPr>
        <w:t>: на</w:t>
      </w:r>
      <w:r w:rsidRPr="000C058E">
        <w:rPr>
          <w:rFonts w:ascii="Times New Roman" w:hAnsi="Times New Roman" w:cs="Times New Roman"/>
          <w:sz w:val="28"/>
          <w:szCs w:val="28"/>
        </w:rPr>
        <w:t xml:space="preserve"> заводе с тысячами деталей и узлов ежедневная ручная перепись стала нереалистичной. Требовался непрерывный </w:t>
      </w:r>
      <w:proofErr w:type="spellStart"/>
      <w:r w:rsidRPr="000C058E">
        <w:rPr>
          <w:rFonts w:ascii="Times New Roman" w:hAnsi="Times New Roman" w:cs="Times New Roman"/>
          <w:sz w:val="28"/>
          <w:szCs w:val="28"/>
        </w:rPr>
        <w:t>процессучный</w:t>
      </w:r>
      <w:proofErr w:type="spellEnd"/>
      <w:r w:rsidRPr="000C058E">
        <w:rPr>
          <w:rFonts w:ascii="Times New Roman" w:hAnsi="Times New Roman" w:cs="Times New Roman"/>
          <w:sz w:val="28"/>
          <w:szCs w:val="28"/>
        </w:rPr>
        <w:t xml:space="preserve"> процесс.</w:t>
      </w:r>
    </w:p>
    <w:p w14:paraId="1604087D" w14:textId="35E4B21C" w:rsidR="00F7757A" w:rsidRPr="000C058E" w:rsidRDefault="00F7757A" w:rsidP="000C058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58E">
        <w:rPr>
          <w:rFonts w:ascii="Times New Roman" w:hAnsi="Times New Roman" w:cs="Times New Roman"/>
          <w:sz w:val="28"/>
          <w:szCs w:val="28"/>
        </w:rPr>
        <w:t>Технологический ответ:</w:t>
      </w:r>
    </w:p>
    <w:p w14:paraId="33C65923" w14:textId="2191B497" w:rsidR="00F7757A" w:rsidRPr="000C058E" w:rsidRDefault="00F7757A" w:rsidP="000C058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58E">
        <w:rPr>
          <w:rFonts w:ascii="Times New Roman" w:hAnsi="Times New Roman" w:cs="Times New Roman"/>
          <w:sz w:val="28"/>
          <w:szCs w:val="28"/>
        </w:rPr>
        <w:t>1. Карточные системы (картотека): Появление дешевой бумаги и печатных станков привело к созданию карточек на каждую единицу товара или номенклатурную позицию. Приход и расход фиксировались проводками на карточке. Это был прообраз базы данных.</w:t>
      </w:r>
    </w:p>
    <w:p w14:paraId="5B565041" w14:textId="68D41355" w:rsidR="00F7757A" w:rsidRPr="000C058E" w:rsidRDefault="00F7757A" w:rsidP="000C058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58E">
        <w:rPr>
          <w:rFonts w:ascii="Times New Roman" w:hAnsi="Times New Roman" w:cs="Times New Roman"/>
          <w:sz w:val="28"/>
          <w:szCs w:val="28"/>
        </w:rPr>
        <w:t>2. Конструктивный учет (учет партиями): Сырье и комплектующие учитывались не поштучно, а партиями, что упрощало калькуляцию себестоимости.</w:t>
      </w:r>
    </w:p>
    <w:p w14:paraId="1951C4D4" w14:textId="7B9BC172" w:rsidR="00F7757A" w:rsidRPr="000C058E" w:rsidRDefault="00F7757A" w:rsidP="000C058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58E">
        <w:rPr>
          <w:rFonts w:ascii="Times New Roman" w:hAnsi="Times New Roman" w:cs="Times New Roman"/>
          <w:sz w:val="28"/>
          <w:szCs w:val="28"/>
        </w:rPr>
        <w:t xml:space="preserve">«Научный менеджмент» Фредерика Тейлора: Подход к управлению как к науке распространился и на склад. Появились стандарты размещения </w:t>
      </w:r>
      <w:r w:rsidRPr="000C058E">
        <w:rPr>
          <w:rFonts w:ascii="Times New Roman" w:hAnsi="Times New Roman" w:cs="Times New Roman"/>
          <w:sz w:val="28"/>
          <w:szCs w:val="28"/>
        </w:rPr>
        <w:lastRenderedPageBreak/>
        <w:t>товаров, оптимальные маршруты отбора, первые системы адресного хранения. Инвентаризация стала частью логистики.</w:t>
      </w:r>
    </w:p>
    <w:p w14:paraId="65CD1DB2" w14:textId="5DF15D13" w:rsidR="000C058E" w:rsidRPr="000C058E" w:rsidRDefault="00F7757A" w:rsidP="000C058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58E">
        <w:rPr>
          <w:rFonts w:ascii="Times New Roman" w:hAnsi="Times New Roman" w:cs="Times New Roman"/>
          <w:sz w:val="28"/>
          <w:szCs w:val="28"/>
        </w:rPr>
        <w:t>Итог эпохи: Инвентаризация сталкивается с проблемой промышленного масштаба и отвечает переходом к системам непрерывного учета (картотекам). Акцент — на оптимизацию процессов и расчет себестоимости.</w:t>
      </w:r>
    </w:p>
    <w:p w14:paraId="71279F24" w14:textId="28E1150D" w:rsidR="000C058E" w:rsidRPr="000C058E" w:rsidRDefault="00F7757A" w:rsidP="000C058E">
      <w:pPr>
        <w:pStyle w:val="1"/>
        <w:spacing w:line="360" w:lineRule="auto"/>
      </w:pPr>
      <w:r>
        <w:t>Глава 4: Компьютерная эра. Штрихкоды, ERP и мнимая «точность» (середина XX — нач. XXI вв.)</w:t>
      </w:r>
    </w:p>
    <w:p w14:paraId="64F15725" w14:textId="77777777" w:rsidR="00F7757A" w:rsidRPr="000C058E" w:rsidRDefault="00F7757A" w:rsidP="000C058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58E">
        <w:rPr>
          <w:rFonts w:ascii="Times New Roman" w:hAnsi="Times New Roman" w:cs="Times New Roman"/>
          <w:sz w:val="28"/>
          <w:szCs w:val="28"/>
        </w:rPr>
        <w:t>Вторая половина XX века совершила переворот, сравнимый с изобретением письменности. Электроника и вычислительная техника изменили всё.</w:t>
      </w:r>
    </w:p>
    <w:p w14:paraId="070BD2D6" w14:textId="51ED5464" w:rsidR="00F7757A" w:rsidRPr="000C058E" w:rsidRDefault="00F7757A" w:rsidP="000C058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58E">
        <w:rPr>
          <w:rFonts w:ascii="Times New Roman" w:hAnsi="Times New Roman" w:cs="Times New Roman"/>
          <w:sz w:val="28"/>
          <w:szCs w:val="28"/>
        </w:rPr>
        <w:t>Магнитные ленты и мейнфреймы (1960-70-е): Первые системы автоматизированного учета работали в пакетном режиме. Данные с цехов и складов вводились с перфокарт или терминалов, а ночью компьютер формировал отчеты. Инвентаризация стала быстрее, но данные были не актуальными, а «на вчера».</w:t>
      </w:r>
    </w:p>
    <w:p w14:paraId="6BA40CBE" w14:textId="18CB579F" w:rsidR="00F7757A" w:rsidRPr="000C058E" w:rsidRDefault="00F7757A" w:rsidP="000C058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58E">
        <w:rPr>
          <w:rFonts w:ascii="Times New Roman" w:hAnsi="Times New Roman" w:cs="Times New Roman"/>
          <w:sz w:val="28"/>
          <w:szCs w:val="28"/>
        </w:rPr>
        <w:t xml:space="preserve">Революция штрихкода (1974): Первый товар (пачка жвачки </w:t>
      </w:r>
      <w:proofErr w:type="spellStart"/>
      <w:r w:rsidRPr="000C058E">
        <w:rPr>
          <w:rFonts w:ascii="Times New Roman" w:hAnsi="Times New Roman" w:cs="Times New Roman"/>
          <w:sz w:val="28"/>
          <w:szCs w:val="28"/>
        </w:rPr>
        <w:t>Wrigley</w:t>
      </w:r>
      <w:proofErr w:type="spellEnd"/>
      <w:r w:rsidRPr="000C058E">
        <w:rPr>
          <w:rFonts w:ascii="Times New Roman" w:hAnsi="Times New Roman" w:cs="Times New Roman"/>
          <w:sz w:val="28"/>
          <w:szCs w:val="28"/>
        </w:rPr>
        <w:t>), отсканированный на кассе, изменил мир ритейла и логистики. Штрихкод свел человеческую ошибку при вводе к минимуму и в сотни раз ускорил операции приема, отгрузки и переучета. Появились мобильные ТСД (терминалы сбора данных), позволившие проводить инвентаризацию без остановки работы склада.</w:t>
      </w:r>
    </w:p>
    <w:p w14:paraId="0F89CD49" w14:textId="6B9F3C57" w:rsidR="00F7757A" w:rsidRPr="000C058E" w:rsidRDefault="00F7757A" w:rsidP="000C058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58E">
        <w:rPr>
          <w:rFonts w:ascii="Times New Roman" w:hAnsi="Times New Roman" w:cs="Times New Roman"/>
          <w:sz w:val="28"/>
          <w:szCs w:val="28"/>
        </w:rPr>
        <w:t>Эра ERP-систем (1990-2000-е): Системы класса SAP R/3, Oracle и их аналоги объединили все бизнес-процессы компании (финансы, продажи, производство, снабжение, склад) в единую информационную среду. Инвентаризация перестала быть изолированной акцией. Теперь это модуль в системе, где остатки на складе автоматически связаны с заказами клиентов, производственным планом и финансовым учетом.</w:t>
      </w:r>
    </w:p>
    <w:p w14:paraId="34953187" w14:textId="75660FC7" w:rsidR="00F7757A" w:rsidRPr="000C058E" w:rsidRDefault="00F7757A" w:rsidP="000C058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58E">
        <w:rPr>
          <w:rFonts w:ascii="Times New Roman" w:hAnsi="Times New Roman" w:cs="Times New Roman"/>
          <w:sz w:val="28"/>
          <w:szCs w:val="28"/>
        </w:rPr>
        <w:lastRenderedPageBreak/>
        <w:t>Проблема «виртуальных» остатков</w:t>
      </w:r>
      <w:r w:rsidR="000C058E" w:rsidRPr="000C058E">
        <w:rPr>
          <w:rFonts w:ascii="Times New Roman" w:hAnsi="Times New Roman" w:cs="Times New Roman"/>
          <w:sz w:val="28"/>
          <w:szCs w:val="28"/>
        </w:rPr>
        <w:t>: несмотря</w:t>
      </w:r>
      <w:r w:rsidRPr="000C058E">
        <w:rPr>
          <w:rFonts w:ascii="Times New Roman" w:hAnsi="Times New Roman" w:cs="Times New Roman"/>
          <w:sz w:val="28"/>
          <w:szCs w:val="28"/>
        </w:rPr>
        <w:t xml:space="preserve"> на автоматизацию, возник разрыв между учетным остатком в системе и физическим остатком на полке. Причины: воровство, ошибки при приемке/отгрузке, порча. Периодическая полная инвентаризация с остановкой работы оставалась болезненной необходимостью.</w:t>
      </w:r>
    </w:p>
    <w:p w14:paraId="60CEECCE" w14:textId="3D13CF05" w:rsidR="000C058E" w:rsidRPr="000C058E" w:rsidRDefault="00F7757A" w:rsidP="000C058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58E">
        <w:rPr>
          <w:rFonts w:ascii="Times New Roman" w:hAnsi="Times New Roman" w:cs="Times New Roman"/>
          <w:sz w:val="28"/>
          <w:szCs w:val="28"/>
        </w:rPr>
        <w:t>Итог эпохи: Инвентаризация становится автоматизированной, быстрой и интегрированной в бизнес-процессы. Но сохраняется ключевая проблема расхождения данных между цифровым и физическим миром.</w:t>
      </w:r>
    </w:p>
    <w:p w14:paraId="540E6B5F" w14:textId="2C2FB3DC" w:rsidR="000C058E" w:rsidRPr="000C058E" w:rsidRDefault="00F7757A" w:rsidP="000C058E">
      <w:pPr>
        <w:pStyle w:val="1"/>
        <w:spacing w:line="360" w:lineRule="auto"/>
      </w:pPr>
      <w:r>
        <w:t xml:space="preserve">Глава 5: Настоящее и будущее. RFID, </w:t>
      </w:r>
      <w:proofErr w:type="spellStart"/>
      <w:r>
        <w:t>IoT</w:t>
      </w:r>
      <w:proofErr w:type="spellEnd"/>
      <w:r>
        <w:t>, блокчейн и «цифровой двойник» (XXI век и далее)</w:t>
      </w:r>
    </w:p>
    <w:p w14:paraId="5960FD58" w14:textId="07DBDB41" w:rsidR="00F7757A" w:rsidRPr="000C058E" w:rsidRDefault="00F7757A" w:rsidP="000C058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58E">
        <w:rPr>
          <w:rFonts w:ascii="Times New Roman" w:hAnsi="Times New Roman" w:cs="Times New Roman"/>
          <w:sz w:val="28"/>
          <w:szCs w:val="28"/>
        </w:rPr>
        <w:t>Сегодня мы находимся на пороге новой революции, цель которой — стереть грань между физическим и цифровым учетом.</w:t>
      </w:r>
    </w:p>
    <w:p w14:paraId="78E40935" w14:textId="7A2CEF31" w:rsidR="00F7757A" w:rsidRPr="000C058E" w:rsidRDefault="00F7757A" w:rsidP="000C058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58E">
        <w:rPr>
          <w:rFonts w:ascii="Times New Roman" w:hAnsi="Times New Roman" w:cs="Times New Roman"/>
          <w:sz w:val="28"/>
          <w:szCs w:val="28"/>
        </w:rPr>
        <w:t>RFID (радиочастотная идентификация)</w:t>
      </w:r>
      <w:r w:rsidR="000C058E" w:rsidRPr="000C058E">
        <w:rPr>
          <w:rFonts w:ascii="Times New Roman" w:hAnsi="Times New Roman" w:cs="Times New Roman"/>
          <w:sz w:val="28"/>
          <w:szCs w:val="28"/>
        </w:rPr>
        <w:t>: это</w:t>
      </w:r>
      <w:r w:rsidRPr="000C058E">
        <w:rPr>
          <w:rFonts w:ascii="Times New Roman" w:hAnsi="Times New Roman" w:cs="Times New Roman"/>
          <w:sz w:val="28"/>
          <w:szCs w:val="28"/>
        </w:rPr>
        <w:t xml:space="preserve"> логическое развитие штрихкода. Метка (тег) содержит микрочип и антенну, передавая данные без прямой видимости. Можно одномоментно считать сотни товаров в коробке или на паллете, просто проведя ридером рядом. Это мечта кладовщика: инвентаризация всего склада за считанные часы.</w:t>
      </w:r>
    </w:p>
    <w:p w14:paraId="5F423A33" w14:textId="18770D5B" w:rsidR="00F7757A" w:rsidRPr="000C058E" w:rsidRDefault="00F7757A" w:rsidP="000C058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58E">
        <w:rPr>
          <w:rFonts w:ascii="Times New Roman" w:hAnsi="Times New Roman" w:cs="Times New Roman"/>
          <w:sz w:val="28"/>
          <w:szCs w:val="28"/>
        </w:rPr>
        <w:t>Интернет вещей (</w:t>
      </w:r>
      <w:proofErr w:type="spellStart"/>
      <w:r w:rsidRPr="000C058E">
        <w:rPr>
          <w:rFonts w:ascii="Times New Roman" w:hAnsi="Times New Roman" w:cs="Times New Roman"/>
          <w:sz w:val="28"/>
          <w:szCs w:val="28"/>
        </w:rPr>
        <w:t>IoT</w:t>
      </w:r>
      <w:proofErr w:type="spellEnd"/>
      <w:r w:rsidRPr="000C058E">
        <w:rPr>
          <w:rFonts w:ascii="Times New Roman" w:hAnsi="Times New Roman" w:cs="Times New Roman"/>
          <w:sz w:val="28"/>
          <w:szCs w:val="28"/>
        </w:rPr>
        <w:t xml:space="preserve">): Датчики на стеллажах, «умные» полки, отслеживающие вес, камеры с компьютерным зрением — склады становятся «живыми». Данные об остатках и перемещениях обновляются в реальном времени. Концепция </w:t>
      </w:r>
      <w:proofErr w:type="spellStart"/>
      <w:r w:rsidRPr="000C058E">
        <w:rPr>
          <w:rFonts w:ascii="Times New Roman" w:hAnsi="Times New Roman" w:cs="Times New Roman"/>
          <w:sz w:val="28"/>
          <w:szCs w:val="28"/>
        </w:rPr>
        <w:t>Cycle</w:t>
      </w:r>
      <w:proofErr w:type="spellEnd"/>
      <w:r w:rsidRPr="000C05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058E">
        <w:rPr>
          <w:rFonts w:ascii="Times New Roman" w:hAnsi="Times New Roman" w:cs="Times New Roman"/>
          <w:sz w:val="28"/>
          <w:szCs w:val="28"/>
        </w:rPr>
        <w:t>Counting</w:t>
      </w:r>
      <w:proofErr w:type="spellEnd"/>
      <w:r w:rsidRPr="000C058E">
        <w:rPr>
          <w:rFonts w:ascii="Times New Roman" w:hAnsi="Times New Roman" w:cs="Times New Roman"/>
          <w:sz w:val="28"/>
          <w:szCs w:val="28"/>
        </w:rPr>
        <w:t xml:space="preserve"> (цикловой пересчет) вытесняет полную инвентаризацию.</w:t>
      </w:r>
    </w:p>
    <w:p w14:paraId="0ABFB1CA" w14:textId="0408F0EB" w:rsidR="00F7757A" w:rsidRPr="000C058E" w:rsidRDefault="00F7757A" w:rsidP="000C058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58E">
        <w:rPr>
          <w:rFonts w:ascii="Times New Roman" w:hAnsi="Times New Roman" w:cs="Times New Roman"/>
          <w:sz w:val="28"/>
          <w:szCs w:val="28"/>
        </w:rPr>
        <w:t>Блокчейн — технология доверия</w:t>
      </w:r>
      <w:r w:rsidR="000C058E" w:rsidRPr="000C058E">
        <w:rPr>
          <w:rFonts w:ascii="Times New Roman" w:hAnsi="Times New Roman" w:cs="Times New Roman"/>
          <w:sz w:val="28"/>
          <w:szCs w:val="28"/>
        </w:rPr>
        <w:t>: это</w:t>
      </w:r>
      <w:r w:rsidRPr="000C058E">
        <w:rPr>
          <w:rFonts w:ascii="Times New Roman" w:hAnsi="Times New Roman" w:cs="Times New Roman"/>
          <w:sz w:val="28"/>
          <w:szCs w:val="28"/>
        </w:rPr>
        <w:t xml:space="preserve"> самый радикальный прорыв в философии учета. Блокчейн — это децентрализованная, неизменяемая цифровая книга записей (реестр).</w:t>
      </w:r>
    </w:p>
    <w:p w14:paraId="77143E23" w14:textId="374AA7F1" w:rsidR="00F7757A" w:rsidRPr="000C058E" w:rsidRDefault="00F7757A" w:rsidP="000C058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58E">
        <w:rPr>
          <w:rFonts w:ascii="Times New Roman" w:hAnsi="Times New Roman" w:cs="Times New Roman"/>
          <w:sz w:val="28"/>
          <w:szCs w:val="28"/>
        </w:rPr>
        <w:t xml:space="preserve">Как это меняет инвентаризацию? Каждая единица товара (от килограмма кофе до партии микросхем) может иметь цифровой «сертификат </w:t>
      </w:r>
      <w:r w:rsidRPr="000C058E">
        <w:rPr>
          <w:rFonts w:ascii="Times New Roman" w:hAnsi="Times New Roman" w:cs="Times New Roman"/>
          <w:sz w:val="28"/>
          <w:szCs w:val="28"/>
        </w:rPr>
        <w:lastRenderedPageBreak/>
        <w:t>происхождения» в блокчейне. Все операции с ним (выпуск, отгрузка, приемка, продажа) фиксируются в виде транзакций в цепочке блоков.</w:t>
      </w:r>
    </w:p>
    <w:p w14:paraId="5EA0C7EA" w14:textId="46198ACA" w:rsidR="00F7757A" w:rsidRPr="000C058E" w:rsidRDefault="00F7757A" w:rsidP="000C058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58E">
        <w:rPr>
          <w:rFonts w:ascii="Times New Roman" w:hAnsi="Times New Roman" w:cs="Times New Roman"/>
          <w:sz w:val="28"/>
          <w:szCs w:val="28"/>
        </w:rPr>
        <w:t>Ключевые преимущества:</w:t>
      </w:r>
    </w:p>
    <w:p w14:paraId="592237F2" w14:textId="5CEE30BC" w:rsidR="00F7757A" w:rsidRPr="000C058E" w:rsidRDefault="00F7757A" w:rsidP="000C058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58E">
        <w:rPr>
          <w:rFonts w:ascii="Times New Roman" w:hAnsi="Times New Roman" w:cs="Times New Roman"/>
          <w:sz w:val="28"/>
          <w:szCs w:val="28"/>
        </w:rPr>
        <w:t>1. Неизменяемость: Запись нельзя подделать или задним числом исправить.</w:t>
      </w:r>
    </w:p>
    <w:p w14:paraId="10C913E3" w14:textId="38D095D5" w:rsidR="00F7757A" w:rsidRPr="000C058E" w:rsidRDefault="00F7757A" w:rsidP="000C058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58E">
        <w:rPr>
          <w:rFonts w:ascii="Times New Roman" w:hAnsi="Times New Roman" w:cs="Times New Roman"/>
          <w:sz w:val="28"/>
          <w:szCs w:val="28"/>
        </w:rPr>
        <w:t xml:space="preserve">2. Прозрачность и </w:t>
      </w:r>
      <w:proofErr w:type="spellStart"/>
      <w:r w:rsidRPr="000C058E">
        <w:rPr>
          <w:rFonts w:ascii="Times New Roman" w:hAnsi="Times New Roman" w:cs="Times New Roman"/>
          <w:sz w:val="28"/>
          <w:szCs w:val="28"/>
        </w:rPr>
        <w:t>отслеживаемость</w:t>
      </w:r>
      <w:proofErr w:type="spellEnd"/>
      <w:r w:rsidRPr="000C058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C058E">
        <w:rPr>
          <w:rFonts w:ascii="Times New Roman" w:hAnsi="Times New Roman" w:cs="Times New Roman"/>
          <w:sz w:val="28"/>
          <w:szCs w:val="28"/>
        </w:rPr>
        <w:t>track</w:t>
      </w:r>
      <w:proofErr w:type="spellEnd"/>
      <w:r w:rsidRPr="000C058E">
        <w:rPr>
          <w:rFonts w:ascii="Times New Roman" w:hAnsi="Times New Roman" w:cs="Times New Roman"/>
          <w:sz w:val="28"/>
          <w:szCs w:val="28"/>
        </w:rPr>
        <w:t xml:space="preserve"> &amp; </w:t>
      </w:r>
      <w:proofErr w:type="spellStart"/>
      <w:r w:rsidRPr="000C058E">
        <w:rPr>
          <w:rFonts w:ascii="Times New Roman" w:hAnsi="Times New Roman" w:cs="Times New Roman"/>
          <w:sz w:val="28"/>
          <w:szCs w:val="28"/>
        </w:rPr>
        <w:t>trace</w:t>
      </w:r>
      <w:proofErr w:type="spellEnd"/>
      <w:r w:rsidRPr="000C058E">
        <w:rPr>
          <w:rFonts w:ascii="Times New Roman" w:hAnsi="Times New Roman" w:cs="Times New Roman"/>
          <w:sz w:val="28"/>
          <w:szCs w:val="28"/>
        </w:rPr>
        <w:t>): Все участники цепочки поставок (производитель, логист, ритейлер) видят единую, доверенную историю движения товара.</w:t>
      </w:r>
    </w:p>
    <w:p w14:paraId="0D0C9E32" w14:textId="3510D7AF" w:rsidR="00F7757A" w:rsidRPr="000C058E" w:rsidRDefault="00F7757A" w:rsidP="000C058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58E">
        <w:rPr>
          <w:rFonts w:ascii="Times New Roman" w:hAnsi="Times New Roman" w:cs="Times New Roman"/>
          <w:sz w:val="28"/>
          <w:szCs w:val="28"/>
        </w:rPr>
        <w:t>3. Умные контракты: Автоматическое выполнение условий (например, автоматическая оплата при подтверждении датчиком прибытия товара на склад).</w:t>
      </w:r>
    </w:p>
    <w:p w14:paraId="381D9684" w14:textId="622F1D1A" w:rsidR="00F7757A" w:rsidRPr="000C058E" w:rsidRDefault="00F7757A" w:rsidP="000C058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58E">
        <w:rPr>
          <w:rFonts w:ascii="Times New Roman" w:hAnsi="Times New Roman" w:cs="Times New Roman"/>
          <w:sz w:val="28"/>
          <w:szCs w:val="28"/>
        </w:rPr>
        <w:t>Вызовы: Сложность внедрения, вопросы масштабируемости и энергоэффективности, необходимость отраслевых стандартов.</w:t>
      </w:r>
    </w:p>
    <w:p w14:paraId="62242230" w14:textId="447C680E" w:rsidR="00F7757A" w:rsidRPr="000C058E" w:rsidRDefault="00F7757A" w:rsidP="000C058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58E">
        <w:rPr>
          <w:rFonts w:ascii="Times New Roman" w:hAnsi="Times New Roman" w:cs="Times New Roman"/>
          <w:sz w:val="28"/>
          <w:szCs w:val="28"/>
        </w:rPr>
        <w:t xml:space="preserve"> «Цифровой двойник» склада: Следующий шаг — создание виртуальной, постоянно обновляемой копии всего склада, которая не просто отражает остатки, но и симулирует, оптимизирует и предсказывает работу (где будут «бутылочные горлышки», как лучше разместить товар).</w:t>
      </w:r>
    </w:p>
    <w:p w14:paraId="07EC9EC4" w14:textId="77777777" w:rsidR="00F7757A" w:rsidRPr="000C058E" w:rsidRDefault="00F7757A" w:rsidP="000C058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58E">
        <w:rPr>
          <w:rFonts w:ascii="Times New Roman" w:hAnsi="Times New Roman" w:cs="Times New Roman"/>
          <w:sz w:val="28"/>
          <w:szCs w:val="28"/>
        </w:rPr>
        <w:t>Итог эпохи: Современные технологии ведут к цели полной синхронизации физического и цифрового мира. Инвентаризация перестает быть периодическим мероприятием и становится непрерывным, прозрачным и доверенным процессом в режиме 24/7.</w:t>
      </w:r>
    </w:p>
    <w:p w14:paraId="73E8D4F1" w14:textId="69FF059A" w:rsidR="00F7757A" w:rsidRDefault="00F7757A" w:rsidP="000C058E">
      <w:pPr>
        <w:pStyle w:val="1"/>
        <w:spacing w:line="360" w:lineRule="auto"/>
      </w:pPr>
      <w:r>
        <w:t>Заключение</w:t>
      </w:r>
      <w:r w:rsidR="000C058E">
        <w:t>: от</w:t>
      </w:r>
      <w:r>
        <w:t xml:space="preserve"> учета вещей — к управлению ценностью</w:t>
      </w:r>
    </w:p>
    <w:p w14:paraId="572C0BAC" w14:textId="77777777" w:rsidR="00F7757A" w:rsidRPr="000C058E" w:rsidRDefault="00F7757A" w:rsidP="000C058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58E">
        <w:rPr>
          <w:rFonts w:ascii="Times New Roman" w:hAnsi="Times New Roman" w:cs="Times New Roman"/>
          <w:sz w:val="28"/>
          <w:szCs w:val="28"/>
        </w:rPr>
        <w:t>За шесть тысяч лет инвентаризация прошла путь от простого запоминания к сложному моделированию.</w:t>
      </w:r>
    </w:p>
    <w:p w14:paraId="5F5B5BE6" w14:textId="73B0B35B" w:rsidR="00F7757A" w:rsidRPr="000C058E" w:rsidRDefault="00F7757A" w:rsidP="000C058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58E">
        <w:rPr>
          <w:rFonts w:ascii="Times New Roman" w:hAnsi="Times New Roman" w:cs="Times New Roman"/>
          <w:sz w:val="28"/>
          <w:szCs w:val="28"/>
        </w:rPr>
        <w:lastRenderedPageBreak/>
        <w:t>Цель сместилась: от контроля (чтобы не украли) через учет стоимости (чтобы знать прибыль) к управлению цепочками создания ценности (чтобы оптимизировать все потоки в реальном времени).</w:t>
      </w:r>
    </w:p>
    <w:p w14:paraId="4EE1767F" w14:textId="5CDD94D4" w:rsidR="00F7757A" w:rsidRPr="000C058E" w:rsidRDefault="00F7757A" w:rsidP="000C058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58E">
        <w:rPr>
          <w:rFonts w:ascii="Times New Roman" w:hAnsi="Times New Roman" w:cs="Times New Roman"/>
          <w:sz w:val="28"/>
          <w:szCs w:val="28"/>
        </w:rPr>
        <w:t>Фокус сместился: с физического актива на информацию об этом активе, а теперь — на доверие к этой информации.</w:t>
      </w:r>
    </w:p>
    <w:p w14:paraId="2072D2EC" w14:textId="77777777" w:rsidR="00F7757A" w:rsidRPr="000C058E" w:rsidRDefault="00F7757A" w:rsidP="000C058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58E">
        <w:rPr>
          <w:rFonts w:ascii="Times New Roman" w:hAnsi="Times New Roman" w:cs="Times New Roman"/>
          <w:sz w:val="28"/>
          <w:szCs w:val="28"/>
        </w:rPr>
        <w:t xml:space="preserve">Блокчейн и </w:t>
      </w:r>
      <w:proofErr w:type="spellStart"/>
      <w:r w:rsidRPr="000C058E">
        <w:rPr>
          <w:rFonts w:ascii="Times New Roman" w:hAnsi="Times New Roman" w:cs="Times New Roman"/>
          <w:sz w:val="28"/>
          <w:szCs w:val="28"/>
        </w:rPr>
        <w:t>IoT</w:t>
      </w:r>
      <w:proofErr w:type="spellEnd"/>
      <w:r w:rsidRPr="000C058E">
        <w:rPr>
          <w:rFonts w:ascii="Times New Roman" w:hAnsi="Times New Roman" w:cs="Times New Roman"/>
          <w:sz w:val="28"/>
          <w:szCs w:val="28"/>
        </w:rPr>
        <w:t xml:space="preserve"> — не просто новые инструменты для старой задачи. Они представляют собой смену парадигмы: если раньше мы проверяли, совпадают ли цифры в системе с тем, что лежит на складе, то в будущем мы будем безоговорочно доверять цифровым записям, потому что они будут гарантированно отражать физическую реальность. История инвентаризации продолжается, и её следующая глава будет написана алгоритмами, датчиками и распределенными реестрами, делая мир учета абсолютно прозрачным и эффективным.</w:t>
      </w:r>
    </w:p>
    <w:sectPr w:rsidR="00F7757A" w:rsidRPr="000C05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57A"/>
    <w:rsid w:val="000C058E"/>
    <w:rsid w:val="009D5AB9"/>
    <w:rsid w:val="00A408D5"/>
    <w:rsid w:val="00C50400"/>
    <w:rsid w:val="00F7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A2AAD"/>
  <w15:chartTrackingRefBased/>
  <w15:docId w15:val="{5E0CF611-1A06-334D-B30F-539FA8F34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058E"/>
    <w:pPr>
      <w:keepNext/>
      <w:keepLines/>
      <w:spacing w:before="360" w:after="80"/>
      <w:jc w:val="center"/>
      <w:outlineLvl w:val="0"/>
    </w:pPr>
    <w:rPr>
      <w:rFonts w:ascii="Times New Roman" w:eastAsiaTheme="majorEastAsia" w:hAnsi="Times New Roman" w:cstheme="majorBidi"/>
      <w:b/>
      <w:color w:val="000000" w:themeColor="text1"/>
      <w:sz w:val="28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75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757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775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7757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775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775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775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775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058E"/>
    <w:rPr>
      <w:rFonts w:ascii="Times New Roman" w:eastAsiaTheme="majorEastAsia" w:hAnsi="Times New Roman" w:cstheme="majorBidi"/>
      <w:b/>
      <w:color w:val="000000" w:themeColor="text1"/>
      <w:sz w:val="28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775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7757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7757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7757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7757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7757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7757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7757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775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775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775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775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775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7757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7757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7757A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775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7757A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F7757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1611</Words>
  <Characters>9188</Characters>
  <Application>Microsoft Office Word</Application>
  <DocSecurity>0</DocSecurity>
  <Lines>76</Lines>
  <Paragraphs>21</Paragraphs>
  <ScaleCrop>false</ScaleCrop>
  <Company/>
  <LinksUpToDate>false</LinksUpToDate>
  <CharactersWithSpaces>10778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 KleVeer</dc:creator>
  <cp:keywords/>
  <dc:description/>
  <cp:lastModifiedBy>Катя KleVeer</cp:lastModifiedBy>
  <cp:revision>2</cp:revision>
  <dcterms:created xsi:type="dcterms:W3CDTF">2025-12-11T10:19:00Z</dcterms:created>
  <dcterms:modified xsi:type="dcterms:W3CDTF">2025-12-11T10:19:00Z</dcterms:modified>
</cp:coreProperties>
</file>