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-properties+xml" PartName="/docProps/custom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custom-properties" Target="docProps/custom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6" w:line="240" w:lineRule="auto"/>
        <w:ind w:left="0" w:right="0" w:firstLine="0"/>
        <w:jc w:val="center"/>
        <w:rPr>
          <w:sz w:val="28"/>
          <w:szCs w:val="28"/>
          <w:shd w:fill="auto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1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Г</w:t>
      </w:r>
      <w:r w:rsidDel="00000000" w:rsidR="00000000" w:rsidRPr="00000000">
        <w:rPr>
          <w:sz w:val="28"/>
          <w:szCs w:val="28"/>
          <w:shd w:fill="auto" w:val="clear"/>
          <w:rtl w:val="0"/>
        </w:rPr>
        <w:t xml:space="preserve">осударственное бюджетное учреждение дополнительного образования</w:t>
      </w:r>
    </w:p>
    <w:p w:rsidR="00000000" w:rsidDel="00000000" w:rsidP="00000000" w:rsidRDefault="00000000" w:rsidRPr="00000000" w14:paraId="00000002">
      <w:pPr>
        <w:widowControl w:val="0"/>
        <w:spacing w:before="0" w:line="276" w:lineRule="auto"/>
        <w:ind w:firstLine="0"/>
        <w:jc w:val="center"/>
        <w:rPr>
          <w:sz w:val="28"/>
          <w:szCs w:val="28"/>
          <w:shd w:fill="auto" w:val="clear"/>
        </w:rPr>
      </w:pPr>
      <w:r w:rsidDel="00000000" w:rsidR="00000000" w:rsidRPr="00000000">
        <w:rPr>
          <w:sz w:val="28"/>
          <w:szCs w:val="28"/>
          <w:shd w:fill="auto" w:val="clear"/>
          <w:rtl w:val="0"/>
        </w:rPr>
        <w:t xml:space="preserve"> Дворец творчества детей и молодежи </w:t>
      </w:r>
    </w:p>
    <w:p w:rsidR="00000000" w:rsidDel="00000000" w:rsidP="00000000" w:rsidRDefault="00000000" w:rsidRPr="00000000" w14:paraId="00000003">
      <w:pPr>
        <w:widowControl w:val="0"/>
        <w:spacing w:before="0" w:line="276" w:lineRule="auto"/>
        <w:ind w:firstLine="0"/>
        <w:jc w:val="center"/>
        <w:rPr>
          <w:smallCaps w:val="1"/>
          <w:sz w:val="28"/>
          <w:szCs w:val="28"/>
          <w:shd w:fill="auto" w:val="clear"/>
        </w:rPr>
      </w:pPr>
      <w:r w:rsidDel="00000000" w:rsidR="00000000" w:rsidRPr="00000000">
        <w:rPr>
          <w:sz w:val="28"/>
          <w:szCs w:val="28"/>
          <w:shd w:fill="auto" w:val="clear"/>
          <w:rtl w:val="0"/>
        </w:rPr>
        <w:t xml:space="preserve">«Молодежный творческий Форум Китеж плюс»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989" w:line="263.00000000000006" w:lineRule="auto"/>
        <w:ind w:left="1381" w:right="1362" w:firstLine="0"/>
        <w:jc w:val="center"/>
        <w:rPr>
          <w:rFonts w:ascii="Times" w:cs="Times" w:eastAsia="Times" w:hAnsi="Times"/>
          <w:b w:val="0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Times" w:cs="Times" w:eastAsia="Times" w:hAnsi="Times"/>
          <w:b w:val="0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Методическая разработка учебного занятия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«Слейв. Загадочное восточное украшение»</w:t>
      </w:r>
      <w:r w:rsidDel="00000000" w:rsidR="00000000" w:rsidRPr="00000000">
        <w:rPr>
          <w:rFonts w:ascii="Times" w:cs="Times" w:eastAsia="Times" w:hAnsi="Times"/>
          <w:b w:val="0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00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989" w:line="263.00000000000006" w:lineRule="auto"/>
        <w:ind w:left="1381" w:right="1362" w:firstLine="0"/>
        <w:jc w:val="center"/>
        <w:rPr>
          <w:rFonts w:ascii="Times" w:cs="Times" w:eastAsia="Times" w:hAnsi="Times"/>
          <w:b w:val="0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righ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Разработчик</w:t>
      </w:r>
    </w:p>
    <w:p w:rsidR="00000000" w:rsidDel="00000000" w:rsidP="00000000" w:rsidRDefault="00000000" w:rsidRPr="00000000" w14:paraId="0000000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righ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Педагог дополнительного образования:</w:t>
      </w:r>
    </w:p>
    <w:p w:rsidR="00000000" w:rsidDel="00000000" w:rsidP="00000000" w:rsidRDefault="00000000" w:rsidRPr="00000000" w14:paraId="0000000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" w:line="240" w:lineRule="auto"/>
        <w:ind w:left="0" w:right="96" w:firstLine="0"/>
        <w:jc w:val="right"/>
        <w:rPr>
          <w:rFonts w:ascii="Times" w:cs="Times" w:eastAsia="Times" w:hAnsi="Times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Кишенина Анастасия Сергеевна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" w:line="240" w:lineRule="auto"/>
        <w:ind w:left="0" w:right="96" w:firstLine="0"/>
        <w:jc w:val="left"/>
        <w:rPr>
          <w:rFonts w:ascii="Times" w:cs="Times" w:eastAsia="Times" w:hAnsi="Times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" w:line="240" w:lineRule="auto"/>
        <w:ind w:left="0" w:right="96" w:firstLine="0"/>
        <w:jc w:val="left"/>
        <w:rPr>
          <w:rFonts w:ascii="Times" w:cs="Times" w:eastAsia="Times" w:hAnsi="Times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" w:line="240" w:lineRule="auto"/>
        <w:ind w:left="0" w:right="96" w:firstLine="0"/>
        <w:jc w:val="left"/>
        <w:rPr>
          <w:rFonts w:ascii="Times" w:cs="Times" w:eastAsia="Times" w:hAnsi="Times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" w:line="240" w:lineRule="auto"/>
        <w:ind w:left="0" w:right="96" w:firstLine="0"/>
        <w:jc w:val="left"/>
        <w:rPr>
          <w:rFonts w:ascii="Times" w:cs="Times" w:eastAsia="Times" w:hAnsi="Times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" w:line="240" w:lineRule="auto"/>
        <w:ind w:left="0" w:right="96" w:firstLine="0"/>
        <w:jc w:val="left"/>
        <w:rPr>
          <w:rFonts w:ascii="Times" w:cs="Times" w:eastAsia="Times" w:hAnsi="Times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" w:line="240" w:lineRule="auto"/>
        <w:ind w:left="0" w:right="96" w:firstLine="0"/>
        <w:jc w:val="left"/>
        <w:rPr>
          <w:rFonts w:ascii="Times" w:cs="Times" w:eastAsia="Times" w:hAnsi="Times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" w:line="240" w:lineRule="auto"/>
        <w:ind w:left="0" w:right="96" w:firstLine="0"/>
        <w:jc w:val="left"/>
        <w:rPr>
          <w:rFonts w:ascii="Times" w:cs="Times" w:eastAsia="Times" w:hAnsi="Times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" w:line="240" w:lineRule="auto"/>
        <w:ind w:left="0" w:right="96" w:firstLine="0"/>
        <w:jc w:val="left"/>
        <w:rPr>
          <w:rFonts w:ascii="Times" w:cs="Times" w:eastAsia="Times" w:hAnsi="Times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" w:line="240" w:lineRule="auto"/>
        <w:ind w:left="0" w:right="96" w:firstLine="0"/>
        <w:jc w:val="left"/>
        <w:rPr>
          <w:rFonts w:ascii="Times" w:cs="Times" w:eastAsia="Times" w:hAnsi="Times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" w:line="240" w:lineRule="auto"/>
        <w:ind w:left="0" w:right="96" w:firstLine="0"/>
        <w:jc w:val="left"/>
        <w:rPr>
          <w:rFonts w:ascii="Times" w:cs="Times" w:eastAsia="Times" w:hAnsi="Times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" w:line="240" w:lineRule="auto"/>
        <w:ind w:left="0" w:right="96" w:firstLine="0"/>
        <w:jc w:val="left"/>
        <w:rPr>
          <w:rFonts w:ascii="Times" w:cs="Times" w:eastAsia="Times" w:hAnsi="Times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" w:line="240" w:lineRule="auto"/>
        <w:ind w:left="0" w:right="96" w:firstLine="0"/>
        <w:jc w:val="left"/>
        <w:rPr>
          <w:rFonts w:ascii="Times" w:cs="Times" w:eastAsia="Times" w:hAnsi="Times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" w:line="240" w:lineRule="auto"/>
        <w:ind w:left="0" w:right="96" w:firstLine="0"/>
        <w:jc w:val="center"/>
        <w:rPr>
          <w:rFonts w:ascii="Times" w:cs="Times" w:eastAsia="Times" w:hAnsi="Times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" w:cs="Times" w:eastAsia="Times" w:hAnsi="Times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Санкт-Петербург</w:t>
      </w:r>
    </w:p>
    <w:p w:rsidR="00000000" w:rsidDel="00000000" w:rsidP="00000000" w:rsidRDefault="00000000" w:rsidRPr="00000000" w14:paraId="0000001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" w:line="240" w:lineRule="auto"/>
        <w:ind w:left="0" w:right="96" w:firstLine="0"/>
        <w:jc w:val="center"/>
        <w:rPr>
          <w:rFonts w:ascii="Times" w:cs="Times" w:eastAsia="Times" w:hAnsi="Times"/>
          <w:sz w:val="28"/>
          <w:szCs w:val="28"/>
        </w:rPr>
      </w:pPr>
      <w:r w:rsidDel="00000000" w:rsidR="00000000" w:rsidRPr="00000000">
        <w:rPr>
          <w:rFonts w:ascii="Times" w:cs="Times" w:eastAsia="Times" w:hAnsi="Times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2024 год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Аннотация</w:t>
      </w:r>
    </w:p>
    <w:p w:rsidR="00000000" w:rsidDel="00000000" w:rsidP="00000000" w:rsidRDefault="00000000" w:rsidRPr="00000000" w14:paraId="0000001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5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Методическая разработка учебного занятия «Слейв. Загадочное восточное украшение» содержит теоретический материал по теме, алгоритм подготовки к занятию, раздаточный материал для практической  работы. Методический продукт может быть полезен педагогическим работникам направления «бисероплетение». </w:t>
      </w:r>
    </w:p>
    <w:p w:rsidR="00000000" w:rsidDel="00000000" w:rsidP="00000000" w:rsidRDefault="00000000" w:rsidRPr="00000000" w14:paraId="0000001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Содержание </w:t>
      </w:r>
    </w:p>
    <w:p w:rsidR="00000000" w:rsidDel="00000000" w:rsidP="00000000" w:rsidRDefault="00000000" w:rsidRPr="00000000" w14:paraId="0000001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keepNext w:val="0"/>
        <w:keepLines w:val="0"/>
        <w:pageBreakBefore w:val="0"/>
        <w:widowControl w:val="0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Аннотация.</w:t>
      </w:r>
    </w:p>
    <w:p w:rsidR="00000000" w:rsidDel="00000000" w:rsidP="00000000" w:rsidRDefault="00000000" w:rsidRPr="00000000" w14:paraId="0000001E">
      <w:pPr>
        <w:keepNext w:val="0"/>
        <w:keepLines w:val="0"/>
        <w:pageBreakBefore w:val="0"/>
        <w:widowControl w:val="0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Содержание.</w:t>
      </w:r>
    </w:p>
    <w:p w:rsidR="00000000" w:rsidDel="00000000" w:rsidP="00000000" w:rsidRDefault="00000000" w:rsidRPr="00000000" w14:paraId="0000001F">
      <w:pPr>
        <w:keepNext w:val="0"/>
        <w:keepLines w:val="0"/>
        <w:pageBreakBefore w:val="0"/>
        <w:widowControl w:val="0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Введение.</w:t>
      </w:r>
    </w:p>
    <w:p w:rsidR="00000000" w:rsidDel="00000000" w:rsidP="00000000" w:rsidRDefault="00000000" w:rsidRPr="00000000" w14:paraId="00000020">
      <w:pPr>
        <w:keepNext w:val="0"/>
        <w:keepLines w:val="0"/>
        <w:pageBreakBefore w:val="0"/>
        <w:widowControl w:val="0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Основная часть.</w:t>
      </w:r>
    </w:p>
    <w:p w:rsidR="00000000" w:rsidDel="00000000" w:rsidP="00000000" w:rsidRDefault="00000000" w:rsidRPr="00000000" w14:paraId="00000021">
      <w:pPr>
        <w:keepNext w:val="0"/>
        <w:keepLines w:val="0"/>
        <w:pageBreakBefore w:val="0"/>
        <w:widowControl w:val="0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Заключение.</w:t>
      </w:r>
    </w:p>
    <w:p w:rsidR="00000000" w:rsidDel="00000000" w:rsidP="00000000" w:rsidRDefault="00000000" w:rsidRPr="00000000" w14:paraId="00000022">
      <w:pPr>
        <w:keepNext w:val="0"/>
        <w:keepLines w:val="0"/>
        <w:pageBreakBefore w:val="0"/>
        <w:widowControl w:val="0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Список использованных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ресурс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ов.</w:t>
      </w:r>
    </w:p>
    <w:p w:rsidR="00000000" w:rsidDel="00000000" w:rsidP="00000000" w:rsidRDefault="00000000" w:rsidRPr="00000000" w14:paraId="00000023">
      <w:pPr>
        <w:keepNext w:val="0"/>
        <w:keepLines w:val="0"/>
        <w:pageBreakBefore w:val="0"/>
        <w:widowControl w:val="0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20" w:right="0" w:hanging="36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Приложени</w:t>
      </w:r>
      <w:r w:rsidDel="00000000" w:rsidR="00000000" w:rsidRPr="00000000">
        <w:rPr>
          <w:shd w:fill="auto" w:val="clear"/>
          <w:rtl w:val="0"/>
        </w:rPr>
        <w:t xml:space="preserve">я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.</w:t>
      </w:r>
    </w:p>
    <w:p w:rsidR="00000000" w:rsidDel="00000000" w:rsidP="00000000" w:rsidRDefault="00000000" w:rsidRPr="00000000" w14:paraId="0000002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Введение</w:t>
      </w:r>
    </w:p>
    <w:p w:rsidR="00000000" w:rsidDel="00000000" w:rsidP="00000000" w:rsidRDefault="00000000" w:rsidRPr="00000000" w14:paraId="0000002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Бисероплетение очень занимательное для детей направление. Бисер позволяет каждому ребенку проявлять свою фантазию и творческие способности благодаря многообразию форм и размеров материала, техник и способов работы с ним. </w:t>
      </w:r>
    </w:p>
    <w:p w:rsidR="00000000" w:rsidDel="00000000" w:rsidP="00000000" w:rsidRDefault="00000000" w:rsidRPr="00000000" w14:paraId="0000002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Программа «Бисероплетение» рассчитана на обучающихся в возрасте от 6 до 11 лет, срок реализации 3 года. У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частник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и 1 года обучения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(6-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7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лет)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данного направления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создают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простые фигурки,  колечки и браслетики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, осваивая базовые техники плетения. Занятие «Слейв. Загадочное восточное украшение» относится ко втором году обучения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(8-9 лет).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На втором году обучения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темы и задания становятся сложнее, базовые ф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ормы дополняются новыми элементами,  происходит переплетение различных техник между собой, благодаря чему расширяются возможности самовыражения обучающихся.</w:t>
      </w:r>
    </w:p>
    <w:p w:rsidR="00000000" w:rsidDel="00000000" w:rsidP="00000000" w:rsidRDefault="00000000" w:rsidRPr="00000000" w14:paraId="0000002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Целью данного материала является передача педагогического опыта  по теме  создания слейв-браслета. Он завораживает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своим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необычн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ым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внешнем вид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ом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и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вызывает особый интерес благодаря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истори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и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своего появления.  </w:t>
      </w:r>
    </w:p>
    <w:p w:rsidR="00000000" w:rsidDel="00000000" w:rsidP="00000000" w:rsidRDefault="00000000" w:rsidRPr="00000000" w14:paraId="0000002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57" w:right="0" w:firstLine="72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Основная часть</w:t>
      </w:r>
    </w:p>
    <w:p w:rsidR="00000000" w:rsidDel="00000000" w:rsidP="00000000" w:rsidRDefault="00000000" w:rsidRPr="00000000" w14:paraId="0000002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57" w:right="0" w:firstLine="72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02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Тема: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«Слейв. Загадочное восточное украшение» </w:t>
      </w:r>
    </w:p>
    <w:p w:rsidR="00000000" w:rsidDel="00000000" w:rsidP="00000000" w:rsidRDefault="00000000" w:rsidRPr="00000000" w14:paraId="0000002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Тип занятия: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изучение нового материала.</w:t>
      </w:r>
    </w:p>
    <w:p w:rsidR="00000000" w:rsidDel="00000000" w:rsidP="00000000" w:rsidRDefault="00000000" w:rsidRPr="00000000" w14:paraId="0000003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2" w:line="240" w:lineRule="auto"/>
        <w:ind w:left="0" w:right="0" w:firstLine="0"/>
        <w:jc w:val="lef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Вид занятия: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комбинированное занятие.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2" w:line="240" w:lineRule="auto"/>
        <w:ind w:left="0" w:right="0" w:firstLine="0"/>
        <w:jc w:val="lef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1" w:line="240" w:lineRule="auto"/>
        <w:ind w:left="0" w:right="28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Цель занятия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способствовать развитию самовыражения обучаемого через умение анализировать и структурировать ранее полученные им  навыки, с возможностью последующего комбинирования их с новой информацией, для достижения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удовлетворения от результата посильного занятия через систему дифференцированного метода обучения.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" w:line="240" w:lineRule="auto"/>
        <w:ind w:left="118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Задачи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:  </w:t>
      </w:r>
    </w:p>
    <w:p w:rsidR="00000000" w:rsidDel="00000000" w:rsidP="00000000" w:rsidRDefault="00000000" w:rsidRPr="00000000" w14:paraId="0000003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1" w:line="240" w:lineRule="auto"/>
        <w:ind w:left="129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Образовательные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: </w:t>
      </w:r>
    </w:p>
    <w:p w:rsidR="00000000" w:rsidDel="00000000" w:rsidP="00000000" w:rsidRDefault="00000000" w:rsidRPr="00000000" w14:paraId="0000003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1" w:line="240" w:lineRule="auto"/>
        <w:ind w:left="106" w:right="295" w:firstLine="397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1. Познакомить с историей появления слейв-браслета;</w:t>
      </w:r>
    </w:p>
    <w:p w:rsidR="00000000" w:rsidDel="00000000" w:rsidP="00000000" w:rsidRDefault="00000000" w:rsidRPr="00000000" w14:paraId="0000003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1" w:line="240" w:lineRule="auto"/>
        <w:ind w:left="106" w:right="295" w:firstLine="397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2. Дать представление о видах и способах соединения деталей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1" w:line="240" w:lineRule="auto"/>
        <w:ind w:left="106" w:right="295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Развивающие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: </w:t>
      </w:r>
    </w:p>
    <w:p w:rsidR="00000000" w:rsidDel="00000000" w:rsidP="00000000" w:rsidRDefault="00000000" w:rsidRPr="00000000" w14:paraId="0000003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" w:line="240" w:lineRule="auto"/>
        <w:ind w:left="503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Ознакомить с культурным наследием других стран;</w:t>
      </w:r>
    </w:p>
    <w:p w:rsidR="00000000" w:rsidDel="00000000" w:rsidP="00000000" w:rsidRDefault="00000000" w:rsidRPr="00000000" w14:paraId="0000003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" w:line="240" w:lineRule="auto"/>
        <w:ind w:left="503" w:right="0" w:firstLine="0"/>
        <w:jc w:val="lef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2. Развить способность применять теоретические знания для создания творческих работ;</w:t>
      </w:r>
    </w:p>
    <w:p w:rsidR="00000000" w:rsidDel="00000000" w:rsidP="00000000" w:rsidRDefault="00000000" w:rsidRPr="00000000" w14:paraId="0000003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" w:line="240" w:lineRule="auto"/>
        <w:ind w:left="503" w:right="0" w:firstLine="0"/>
        <w:jc w:val="lef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3. Формировать умение анализировать и структурировать материал;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" w:line="240" w:lineRule="auto"/>
        <w:ind w:left="503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4. Развивать умение работать по предложенному алгоритму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" w:line="240" w:lineRule="auto"/>
        <w:ind w:left="106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Воспитательные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: </w:t>
      </w:r>
    </w:p>
    <w:p w:rsidR="00000000" w:rsidDel="00000000" w:rsidP="00000000" w:rsidRDefault="00000000" w:rsidRPr="00000000" w14:paraId="0000003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1" w:line="240" w:lineRule="auto"/>
        <w:ind w:left="838" w:right="35" w:hanging="335"/>
        <w:jc w:val="lef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1. Воспит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ать художественный и эстетический вкус.</w:t>
      </w:r>
    </w:p>
    <w:p w:rsidR="00000000" w:rsidDel="00000000" w:rsidP="00000000" w:rsidRDefault="00000000" w:rsidRPr="00000000" w14:paraId="0000003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1" w:line="240" w:lineRule="auto"/>
        <w:ind w:left="838" w:right="35" w:hanging="335"/>
        <w:jc w:val="lef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1" w:line="240" w:lineRule="auto"/>
        <w:ind w:left="0" w:right="35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Методы работы педагога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:  </w:t>
      </w:r>
    </w:p>
    <w:p w:rsidR="00000000" w:rsidDel="00000000" w:rsidP="00000000" w:rsidRDefault="00000000" w:rsidRPr="00000000" w14:paraId="0000004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1" w:line="240" w:lineRule="auto"/>
        <w:ind w:left="123" w:right="82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-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объяснительно-иллюстративный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(беседа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демонстрация иллюстраций, схем, наглядных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пособий, обсуждение результатов практической работы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);</w:t>
      </w:r>
    </w:p>
    <w:p w:rsidR="00000000" w:rsidDel="00000000" w:rsidP="00000000" w:rsidRDefault="00000000" w:rsidRPr="00000000" w14:paraId="0000004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12" w:right="28" w:firstLine="10.999999999999996"/>
        <w:jc w:val="lef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-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репродуктивный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(анализ  конечного продукта  в соответствии с образцом, внесение  результатов обучающихся в таблицу)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;</w:t>
      </w:r>
    </w:p>
    <w:p w:rsidR="00000000" w:rsidDel="00000000" w:rsidP="00000000" w:rsidRDefault="00000000" w:rsidRPr="00000000" w14:paraId="0000004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12" w:right="28" w:firstLine="10.999999999999996"/>
        <w:jc w:val="lef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 частично-поисковый (разделение процесса на отдельные шаги, предоставление вариантов создания конечного продукта).</w:t>
      </w:r>
    </w:p>
    <w:p w:rsidR="00000000" w:rsidDel="00000000" w:rsidP="00000000" w:rsidRDefault="00000000" w:rsidRPr="00000000" w14:paraId="0000004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12" w:right="28" w:firstLine="10.999999999999996"/>
        <w:jc w:val="lef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" w:line="240" w:lineRule="auto"/>
        <w:ind w:left="0" w:right="29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Оборудование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: </w:t>
      </w:r>
    </w:p>
    <w:p w:rsidR="00000000" w:rsidDel="00000000" w:rsidP="00000000" w:rsidRDefault="00000000" w:rsidRPr="00000000" w14:paraId="0000004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" w:line="240" w:lineRule="auto"/>
        <w:ind w:left="141" w:right="29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- учебные места и оборудование по числу обучающихся;</w:t>
      </w:r>
    </w:p>
    <w:p w:rsidR="00000000" w:rsidDel="00000000" w:rsidP="00000000" w:rsidRDefault="00000000" w:rsidRPr="00000000" w14:paraId="0000004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" w:line="240" w:lineRule="auto"/>
        <w:ind w:left="141" w:right="29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- схемы плетения с использованием различных материалов;</w:t>
      </w:r>
    </w:p>
    <w:p w:rsidR="00000000" w:rsidDel="00000000" w:rsidP="00000000" w:rsidRDefault="00000000" w:rsidRPr="00000000" w14:paraId="0000004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" w:line="240" w:lineRule="auto"/>
        <w:ind w:left="141" w:right="29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- раздаточный материал для практической работы (карточки со схемами плетения);</w:t>
      </w:r>
    </w:p>
    <w:p w:rsidR="00000000" w:rsidDel="00000000" w:rsidP="00000000" w:rsidRDefault="00000000" w:rsidRPr="00000000" w14:paraId="0000004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 - доска для черчения схем.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Ожидаемый результат: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keepNext w:val="0"/>
        <w:keepLines w:val="0"/>
        <w:pageBreakBefore w:val="0"/>
        <w:widowControl w:val="0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83" w:right="295" w:hanging="141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учащиеся познакомятся с историей появления слейв-браслета и культур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ным наследием других стран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;</w:t>
      </w:r>
    </w:p>
    <w:p w:rsidR="00000000" w:rsidDel="00000000" w:rsidP="00000000" w:rsidRDefault="00000000" w:rsidRPr="00000000" w14:paraId="0000004C">
      <w:pPr>
        <w:keepNext w:val="0"/>
        <w:keepLines w:val="0"/>
        <w:pageBreakBefore w:val="0"/>
        <w:widowControl w:val="0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83" w:right="295" w:hanging="141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произойдет развитие способности применять теоретические знания для создания творческих работ;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keepNext w:val="0"/>
        <w:keepLines w:val="0"/>
        <w:pageBreakBefore w:val="0"/>
        <w:widowControl w:val="0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83" w:right="295" w:hanging="141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сформируют представление о видах и способах соединения деталей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keepNext w:val="0"/>
        <w:keepLines w:val="0"/>
        <w:pageBreakBefore w:val="0"/>
        <w:widowControl w:val="0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83" w:right="1401" w:hanging="141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сформиру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ют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умение анализировать и структурировать ранее полученные навыки, а также комбинировать их с новыми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знаниями;</w:t>
      </w:r>
    </w:p>
    <w:p w:rsidR="00000000" w:rsidDel="00000000" w:rsidP="00000000" w:rsidRDefault="00000000" w:rsidRPr="00000000" w14:paraId="0000004F">
      <w:pPr>
        <w:keepNext w:val="0"/>
        <w:keepLines w:val="0"/>
        <w:pageBreakBefore w:val="0"/>
        <w:widowControl w:val="0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83" w:right="1401" w:hanging="141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сформируют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умение работать по предложенному алгоритму;</w:t>
      </w:r>
    </w:p>
    <w:p w:rsidR="00000000" w:rsidDel="00000000" w:rsidP="00000000" w:rsidRDefault="00000000" w:rsidRPr="00000000" w14:paraId="00000050">
      <w:pPr>
        <w:keepNext w:val="0"/>
        <w:keepLines w:val="0"/>
        <w:pageBreakBefore w:val="0"/>
        <w:widowControl w:val="0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83" w:right="35" w:hanging="141"/>
        <w:jc w:val="left"/>
        <w:rPr>
          <w:rFonts w:ascii="Times" w:cs="Times" w:eastAsia="Times" w:hAnsi="Times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сформир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уют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ответственное отношение к процессу создания своей работы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,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настойчивость, усидчивость, стремление к достижению поставленных целей.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88" w:line="240" w:lineRule="auto"/>
        <w:ind w:left="124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Структура занятия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7" w:line="240" w:lineRule="auto"/>
        <w:ind w:left="503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1. Организационный момент (</w:t>
      </w:r>
      <w:r w:rsidDel="00000000" w:rsidR="00000000" w:rsidRPr="00000000">
        <w:rPr>
          <w:shd w:fill="auto" w:val="clear"/>
          <w:rtl w:val="0"/>
        </w:rPr>
        <w:t xml:space="preserve">2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мин)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" w:line="240" w:lineRule="auto"/>
        <w:ind w:left="481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2. Вводный (3 мин)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" w:line="240" w:lineRule="auto"/>
        <w:ind w:left="481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3. Теоретическая беседа (10 мин).</w:t>
      </w:r>
    </w:p>
    <w:p w:rsidR="00000000" w:rsidDel="00000000" w:rsidP="00000000" w:rsidRDefault="00000000" w:rsidRPr="00000000" w14:paraId="0000005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1" w:line="240" w:lineRule="auto"/>
        <w:ind w:left="839" w:right="28" w:hanging="354"/>
        <w:jc w:val="lef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3. Практическая работа.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Плетение изделия (25 мин).</w:t>
      </w:r>
    </w:p>
    <w:p w:rsidR="00000000" w:rsidDel="00000000" w:rsidP="00000000" w:rsidRDefault="00000000" w:rsidRPr="00000000" w14:paraId="0000005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1" w:line="240" w:lineRule="auto"/>
        <w:ind w:left="839" w:right="28" w:hanging="354"/>
        <w:jc w:val="lef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4. Заключительная часть. Проверка теоретических знаний (</w:t>
      </w:r>
      <w:r w:rsidDel="00000000" w:rsidR="00000000" w:rsidRPr="00000000">
        <w:rPr>
          <w:rtl w:val="0"/>
        </w:rPr>
        <w:t xml:space="preserve">3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мин).</w:t>
      </w:r>
    </w:p>
    <w:p w:rsidR="00000000" w:rsidDel="00000000" w:rsidP="00000000" w:rsidRDefault="00000000" w:rsidRPr="00000000" w14:paraId="0000005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" w:line="240" w:lineRule="auto"/>
        <w:ind w:left="476" w:right="0" w:firstLine="0"/>
        <w:jc w:val="lef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5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Обсуждение результатов работы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. Рефлексия (</w:t>
      </w:r>
      <w:r w:rsidDel="00000000" w:rsidR="00000000" w:rsidRPr="00000000">
        <w:rPr>
          <w:shd w:fill="auto" w:val="clear"/>
          <w:rtl w:val="0"/>
        </w:rPr>
        <w:t xml:space="preserve">2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мин)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.</w:t>
      </w:r>
    </w:p>
    <w:p w:rsidR="00000000" w:rsidDel="00000000" w:rsidP="00000000" w:rsidRDefault="00000000" w:rsidRPr="00000000" w14:paraId="0000005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" w:line="240" w:lineRule="auto"/>
        <w:ind w:left="476" w:right="0" w:firstLine="0"/>
        <w:jc w:val="lef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" w:line="240" w:lineRule="auto"/>
        <w:ind w:left="476" w:right="0" w:firstLine="0"/>
        <w:jc w:val="center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План проведения занятия</w:t>
      </w:r>
    </w:p>
    <w:tbl>
      <w:tblPr>
        <w:tblStyle w:val="Table1"/>
        <w:tblpPr w:leftFromText="0" w:rightFromText="0" w:topFromText="0" w:bottomFromText="0" w:vertAnchor="text" w:horzAnchor="text" w:tblpX="0" w:tblpY="0"/>
        <w:tblW w:w="10080.0" w:type="dxa"/>
        <w:jc w:val="left"/>
        <w:tblInd w:w="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1740"/>
        <w:gridCol w:w="4635"/>
        <w:gridCol w:w="3705"/>
        <w:tblGridChange w:id="0">
          <w:tblGrid>
            <w:gridCol w:w="1740"/>
            <w:gridCol w:w="4635"/>
            <w:gridCol w:w="3705"/>
          </w:tblGrid>
        </w:tblGridChange>
      </w:tblGrid>
      <w:tr>
        <w:trPr>
          <w:cantSplit w:val="0"/>
          <w:tblHeader w:val="1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40.0" w:type="dxa"/>
              <w:bottom w:w="0.0" w:type="dxa"/>
              <w:right w:w="40.0" w:type="dxa"/>
            </w:tcMar>
            <w:vAlign w:val="center"/>
          </w:tcPr>
          <w:p w:rsidR="00000000" w:rsidDel="00000000" w:rsidP="00000000" w:rsidRDefault="00000000" w:rsidRPr="00000000" w14:paraId="0000005A">
            <w:pPr>
              <w:ind w:left="22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Этапы занятия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40.0" w:type="dxa"/>
              <w:bottom w:w="0.0" w:type="dxa"/>
              <w:right w:w="40.0" w:type="dxa"/>
            </w:tcMar>
            <w:vAlign w:val="center"/>
          </w:tcPr>
          <w:p w:rsidR="00000000" w:rsidDel="00000000" w:rsidP="00000000" w:rsidRDefault="00000000" w:rsidRPr="00000000" w14:paraId="0000005B">
            <w:pPr>
              <w:ind w:left="22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Деятельность педагога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40.0" w:type="dxa"/>
              <w:bottom w:w="0.0" w:type="dxa"/>
              <w:right w:w="40.0" w:type="dxa"/>
            </w:tcMar>
            <w:vAlign w:val="center"/>
          </w:tcPr>
          <w:p w:rsidR="00000000" w:rsidDel="00000000" w:rsidP="00000000" w:rsidRDefault="00000000" w:rsidRPr="00000000" w14:paraId="0000005C">
            <w:pPr>
              <w:ind w:left="22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Деятельность обучающихся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4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tcMar>
              <w:top w:w="0.0" w:type="dxa"/>
              <w:left w:w="40.0" w:type="dxa"/>
              <w:bottom w:w="0.0" w:type="dxa"/>
              <w:right w:w="40.0" w:type="dxa"/>
            </w:tcMar>
            <w:vAlign w:val="center"/>
          </w:tcPr>
          <w:p w:rsidR="00000000" w:rsidDel="00000000" w:rsidP="00000000" w:rsidRDefault="00000000" w:rsidRPr="00000000" w14:paraId="0000005D">
            <w:pPr>
              <w:ind w:left="0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Организационный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tcMar>
              <w:top w:w="0.0" w:type="dxa"/>
              <w:left w:w="40.0" w:type="dxa"/>
              <w:bottom w:w="0.0" w:type="dxa"/>
              <w:right w:w="40.0" w:type="dxa"/>
            </w:tcMar>
            <w:vAlign w:val="center"/>
          </w:tcPr>
          <w:p w:rsidR="00000000" w:rsidDel="00000000" w:rsidP="00000000" w:rsidRDefault="00000000" w:rsidRPr="00000000" w14:paraId="0000005E">
            <w:pPr>
              <w:keepNext w:val="1"/>
              <w:keepLines w:val="1"/>
              <w:spacing w:before="0" w:line="240" w:lineRule="auto"/>
              <w:ind w:lef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Приветствует обучающихся. Подготавливает раздаточный материал и рабочие места. (</w:t>
            </w:r>
            <w:r w:rsidDel="00000000" w:rsidR="00000000" w:rsidRPr="00000000">
              <w:rPr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мин)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tcMar>
              <w:top w:w="0.0" w:type="dxa"/>
              <w:left w:w="40.0" w:type="dxa"/>
              <w:bottom w:w="0.0" w:type="dxa"/>
              <w:right w:w="40.0" w:type="dxa"/>
            </w:tcMar>
            <w:vAlign w:val="center"/>
          </w:tcPr>
          <w:p w:rsidR="00000000" w:rsidDel="00000000" w:rsidP="00000000" w:rsidRDefault="00000000" w:rsidRPr="00000000" w14:paraId="0000005F">
            <w:pPr>
              <w:keepNext w:val="1"/>
              <w:keepLines w:val="1"/>
              <w:spacing w:before="0" w:line="240" w:lineRule="auto"/>
              <w:ind w:lef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Слушают</w:t>
            </w:r>
            <w:r w:rsidDel="00000000" w:rsidR="00000000" w:rsidRPr="00000000">
              <w:rPr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педагога. Подготавливают рабочие места.</w:t>
            </w:r>
          </w:p>
        </w:tc>
      </w:tr>
      <w:tr>
        <w:trPr>
          <w:cantSplit w:val="0"/>
          <w:trHeight w:val="1931.835937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tcMar>
              <w:top w:w="0.0" w:type="dxa"/>
              <w:left w:w="40.0" w:type="dxa"/>
              <w:bottom w:w="0.0" w:type="dxa"/>
              <w:right w:w="40.0" w:type="dxa"/>
            </w:tcMar>
            <w:vAlign w:val="center"/>
          </w:tcPr>
          <w:p w:rsidR="00000000" w:rsidDel="00000000" w:rsidP="00000000" w:rsidRDefault="00000000" w:rsidRPr="00000000" w14:paraId="00000060">
            <w:pPr>
              <w:ind w:left="0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Вводный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1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tcMar>
              <w:top w:w="0.0" w:type="dxa"/>
              <w:left w:w="40.0" w:type="dxa"/>
              <w:bottom w:w="0.0" w:type="dxa"/>
              <w:right w:w="40.0" w:type="dxa"/>
            </w:tcMar>
            <w:vAlign w:val="center"/>
          </w:tcPr>
          <w:p w:rsidR="00000000" w:rsidDel="00000000" w:rsidP="00000000" w:rsidRDefault="00000000" w:rsidRPr="00000000" w14:paraId="00000062">
            <w:pPr>
              <w:keepNext w:val="1"/>
              <w:keepLines w:val="1"/>
              <w:spacing w:before="0" w:line="240" w:lineRule="auto"/>
              <w:ind w:lef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Проводит беседу с обучающимися.</w:t>
            </w:r>
          </w:p>
          <w:p w:rsidR="00000000" w:rsidDel="00000000" w:rsidP="00000000" w:rsidRDefault="00000000" w:rsidRPr="00000000" w14:paraId="00000063">
            <w:pPr>
              <w:keepNext w:val="1"/>
              <w:keepLines w:val="1"/>
              <w:spacing w:before="0" w:line="240" w:lineRule="auto"/>
              <w:ind w:lef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Задает вопросы для введения в тему:</w:t>
            </w:r>
          </w:p>
          <w:p w:rsidR="00000000" w:rsidDel="00000000" w:rsidP="00000000" w:rsidRDefault="00000000" w:rsidRPr="00000000" w14:paraId="00000064">
            <w:pPr>
              <w:keepNext w:val="1"/>
              <w:keepLines w:val="1"/>
              <w:spacing w:before="0" w:line="240" w:lineRule="auto"/>
              <w:ind w:lef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-Какие украшение носят на запястье?</w:t>
            </w:r>
          </w:p>
          <w:p w:rsidR="00000000" w:rsidDel="00000000" w:rsidP="00000000" w:rsidRDefault="00000000" w:rsidRPr="00000000" w14:paraId="00000065">
            <w:pPr>
              <w:keepNext w:val="1"/>
              <w:keepLines w:val="1"/>
              <w:spacing w:before="0" w:line="240" w:lineRule="auto"/>
              <w:ind w:lef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-Чем украшают пальцы рук?</w:t>
              <w:br w:type="textWrapping"/>
              <w:t xml:space="preserve">-Возможно ли соединить эти украшения?</w:t>
              <w:br w:type="textWrapping"/>
              <w:t xml:space="preserve">-Знаете ли вы что такой вид украшений существует и где он зародился?(</w:t>
            </w:r>
            <w:r w:rsidDel="00000000" w:rsidR="00000000" w:rsidRPr="00000000">
              <w:rPr>
                <w:rtl w:val="0"/>
              </w:rPr>
              <w:t xml:space="preserve">3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мин)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tcMar>
              <w:top w:w="0.0" w:type="dxa"/>
              <w:left w:w="40.0" w:type="dxa"/>
              <w:bottom w:w="0.0" w:type="dxa"/>
              <w:right w:w="40.0" w:type="dxa"/>
            </w:tcMar>
            <w:vAlign w:val="center"/>
          </w:tcPr>
          <w:p w:rsidR="00000000" w:rsidDel="00000000" w:rsidP="00000000" w:rsidRDefault="00000000" w:rsidRPr="00000000" w14:paraId="00000066">
            <w:pPr>
              <w:keepNext w:val="1"/>
              <w:keepLines w:val="1"/>
              <w:spacing w:before="0" w:line="240" w:lineRule="auto"/>
              <w:ind w:lef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Отвечают на вопросы.</w:t>
            </w:r>
          </w:p>
          <w:p w:rsidR="00000000" w:rsidDel="00000000" w:rsidP="00000000" w:rsidRDefault="00000000" w:rsidRPr="00000000" w14:paraId="00000067">
            <w:pPr>
              <w:keepNext w:val="1"/>
              <w:keepLines w:val="1"/>
              <w:spacing w:before="0" w:line="240" w:lineRule="auto"/>
              <w:ind w:lef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Примерные ответы:</w:t>
            </w:r>
          </w:p>
          <w:p w:rsidR="00000000" w:rsidDel="00000000" w:rsidP="00000000" w:rsidRDefault="00000000" w:rsidRPr="00000000" w14:paraId="00000068">
            <w:pPr>
              <w:keepNext w:val="1"/>
              <w:keepLines w:val="1"/>
              <w:spacing w:before="0" w:line="240" w:lineRule="auto"/>
              <w:ind w:lef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- Браслеты, часы</w:t>
            </w:r>
          </w:p>
          <w:p w:rsidR="00000000" w:rsidDel="00000000" w:rsidP="00000000" w:rsidRDefault="00000000" w:rsidRPr="00000000" w14:paraId="00000069">
            <w:pPr>
              <w:keepNext w:val="1"/>
              <w:keepLines w:val="1"/>
              <w:spacing w:before="0" w:line="240" w:lineRule="auto"/>
              <w:ind w:lef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-</w:t>
            </w:r>
            <w:r w:rsidDel="00000000" w:rsidR="00000000" w:rsidRPr="00000000">
              <w:rPr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Кольца</w:t>
            </w:r>
          </w:p>
          <w:p w:rsidR="00000000" w:rsidDel="00000000" w:rsidP="00000000" w:rsidRDefault="00000000" w:rsidRPr="00000000" w14:paraId="0000006A">
            <w:pPr>
              <w:keepNext w:val="1"/>
              <w:keepLines w:val="1"/>
              <w:spacing w:before="0" w:line="240" w:lineRule="auto"/>
              <w:ind w:lef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- Да, можно/нет, нельзя</w:t>
            </w:r>
          </w:p>
          <w:p w:rsidR="00000000" w:rsidDel="00000000" w:rsidP="00000000" w:rsidRDefault="00000000" w:rsidRPr="00000000" w14:paraId="0000006B">
            <w:pPr>
              <w:keepNext w:val="1"/>
              <w:keepLines w:val="1"/>
              <w:spacing w:before="0" w:line="240" w:lineRule="auto"/>
              <w:ind w:lef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- Нет</w:t>
            </w:r>
          </w:p>
        </w:tc>
      </w:tr>
      <w:tr>
        <w:trPr>
          <w:cantSplit w:val="0"/>
          <w:trHeight w:val="13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tcMar>
              <w:top w:w="0.0" w:type="dxa"/>
              <w:left w:w="40.0" w:type="dxa"/>
              <w:bottom w:w="0.0" w:type="dxa"/>
              <w:right w:w="40.0" w:type="dxa"/>
            </w:tcMar>
            <w:vAlign w:val="center"/>
          </w:tcPr>
          <w:p w:rsidR="00000000" w:rsidDel="00000000" w:rsidP="00000000" w:rsidRDefault="00000000" w:rsidRPr="00000000" w14:paraId="0000006C">
            <w:pPr>
              <w:ind w:left="0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Теоретическая беседа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tcMar>
              <w:top w:w="0.0" w:type="dxa"/>
              <w:left w:w="40.0" w:type="dxa"/>
              <w:bottom w:w="0.0" w:type="dxa"/>
              <w:right w:w="40.0" w:type="dxa"/>
            </w:tcMar>
            <w:vAlign w:val="center"/>
          </w:tcPr>
          <w:p w:rsidR="00000000" w:rsidDel="00000000" w:rsidP="00000000" w:rsidRDefault="00000000" w:rsidRPr="00000000" w14:paraId="0000006D">
            <w:pPr>
              <w:keepNext w:val="1"/>
              <w:keepLines w:val="1"/>
              <w:spacing w:before="0" w:line="240" w:lineRule="auto"/>
              <w:ind w:lef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Предоставляет теоретический материал</w:t>
            </w:r>
            <w:r w:rsidDel="00000000" w:rsidR="00000000" w:rsidRPr="00000000">
              <w:rPr>
                <w:rtl w:val="0"/>
              </w:rPr>
              <w:t xml:space="preserve">(Приложение №1)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с демонстрацией изображений и наглядных пособий</w:t>
            </w:r>
            <w:r w:rsidDel="00000000" w:rsidR="00000000" w:rsidRPr="00000000">
              <w:rPr>
                <w:rtl w:val="0"/>
              </w:rPr>
              <w:t xml:space="preserve">(Приложение №2)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(10 мин)</w:t>
            </w:r>
          </w:p>
          <w:p w:rsidR="00000000" w:rsidDel="00000000" w:rsidP="00000000" w:rsidRDefault="00000000" w:rsidRPr="00000000" w14:paraId="0000006E">
            <w:pPr>
              <w:keepNext w:val="1"/>
              <w:keepLines w:val="1"/>
              <w:spacing w:before="0" w:line="240" w:lineRule="auto"/>
              <w:ind w:left="0" w:firstLine="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Возможно использование презентации по теме. Ссылка для скачивания файла: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F">
            <w:pPr>
              <w:keepNext w:val="1"/>
              <w:keepLines w:val="1"/>
              <w:spacing w:before="0" w:line="240" w:lineRule="auto"/>
              <w:ind w:left="0" w:firstLine="0"/>
              <w:jc w:val="left"/>
              <w:rPr/>
            </w:pPr>
            <w:hyperlink r:id="rId7">
              <w:r w:rsidDel="00000000" w:rsidR="00000000" w:rsidRPr="00000000">
                <w:rPr>
                  <w:color w:val="0000ee"/>
                  <w:u w:val="single"/>
                  <w:shd w:fill="auto" w:val="clear"/>
                  <w:rtl w:val="0"/>
                </w:rPr>
                <w:t xml:space="preserve">«Слейв. Загадочное восточное украшение»</w:t>
              </w:r>
            </w:hyperlink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tcMar>
              <w:top w:w="0.0" w:type="dxa"/>
              <w:left w:w="40.0" w:type="dxa"/>
              <w:bottom w:w="0.0" w:type="dxa"/>
              <w:right w:w="40.0" w:type="dxa"/>
            </w:tcMar>
            <w:vAlign w:val="center"/>
          </w:tcPr>
          <w:p w:rsidR="00000000" w:rsidDel="00000000" w:rsidP="00000000" w:rsidRDefault="00000000" w:rsidRPr="00000000" w14:paraId="00000070">
            <w:pPr>
              <w:keepNext w:val="1"/>
              <w:keepLines w:val="1"/>
              <w:widowControl w:val="0"/>
              <w:spacing w:before="0" w:line="240" w:lineRule="auto"/>
              <w:ind w:left="0" w:right="45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Слушают теоретическую часть, фиксируют материал.</w:t>
            </w:r>
          </w:p>
        </w:tc>
      </w:tr>
      <w:tr>
        <w:trPr>
          <w:cantSplit w:val="0"/>
          <w:trHeight w:val="788.9062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tcMar>
              <w:top w:w="0.0" w:type="dxa"/>
              <w:left w:w="40.0" w:type="dxa"/>
              <w:bottom w:w="0.0" w:type="dxa"/>
              <w:right w:w="40.0" w:type="dxa"/>
            </w:tcMar>
            <w:vAlign w:val="center"/>
          </w:tcPr>
          <w:p w:rsidR="00000000" w:rsidDel="00000000" w:rsidP="00000000" w:rsidRDefault="00000000" w:rsidRPr="00000000" w14:paraId="00000071">
            <w:pPr>
              <w:ind w:left="0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Практическая часть.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2">
            <w:pPr>
              <w:ind w:left="0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Плетение изделия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tcMar>
              <w:top w:w="0.0" w:type="dxa"/>
              <w:left w:w="40.0" w:type="dxa"/>
              <w:bottom w:w="0.0" w:type="dxa"/>
              <w:right w:w="40.0" w:type="dxa"/>
            </w:tcMar>
            <w:vAlign w:val="center"/>
          </w:tcPr>
          <w:p w:rsidR="00000000" w:rsidDel="00000000" w:rsidP="00000000" w:rsidRDefault="00000000" w:rsidRPr="00000000" w14:paraId="00000073">
            <w:pPr>
              <w:keepNext w:val="1"/>
              <w:keepLines w:val="1"/>
              <w:spacing w:before="0" w:line="240" w:lineRule="auto"/>
              <w:ind w:lef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  <w:t xml:space="preserve">Д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емонстрирует иллюстрации, образцы возможных вариантов плетения изделий, схемы (Приложение №3), рисует подсказки на доске. </w:t>
            </w:r>
          </w:p>
          <w:p w:rsidR="00000000" w:rsidDel="00000000" w:rsidP="00000000" w:rsidRDefault="00000000" w:rsidRPr="00000000" w14:paraId="00000074">
            <w:pPr>
              <w:keepNext w:val="1"/>
              <w:keepLines w:val="1"/>
              <w:spacing w:before="0" w:line="240" w:lineRule="auto"/>
              <w:ind w:lef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Корректирует работу учащихся используя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333333"/>
                <w:sz w:val="24"/>
                <w:szCs w:val="24"/>
                <w:highlight w:val="white"/>
                <w:rtl w:val="0"/>
              </w:rPr>
              <w:t xml:space="preserve">д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333333"/>
                <w:sz w:val="24"/>
                <w:szCs w:val="24"/>
                <w:highlight w:val="white"/>
                <w:rtl w:val="0"/>
              </w:rPr>
              <w:t xml:space="preserve">ифференцированный подход в обучении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. (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25 минут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)</w:t>
            </w:r>
          </w:p>
          <w:p w:rsidR="00000000" w:rsidDel="00000000" w:rsidP="00000000" w:rsidRDefault="00000000" w:rsidRPr="00000000" w14:paraId="00000075">
            <w:pPr>
              <w:keepNext w:val="1"/>
              <w:keepLines w:val="1"/>
              <w:spacing w:before="0" w:lineRule="auto"/>
              <w:ind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Возможно использование презентации по теме. Ссылка для скачивания файла:</w:t>
            </w:r>
          </w:p>
          <w:p w:rsidR="00000000" w:rsidDel="00000000" w:rsidP="00000000" w:rsidRDefault="00000000" w:rsidRPr="00000000" w14:paraId="00000076">
            <w:pPr>
              <w:keepNext w:val="1"/>
              <w:keepLines w:val="1"/>
              <w:spacing w:before="0" w:lineRule="auto"/>
              <w:ind w:firstLine="0"/>
              <w:jc w:val="left"/>
              <w:rPr/>
            </w:pPr>
            <w:hyperlink r:id="rId8">
              <w:r w:rsidDel="00000000" w:rsidR="00000000" w:rsidRPr="00000000">
                <w:rPr>
                  <w:color w:val="0000ee"/>
                  <w:u w:val="single"/>
                  <w:shd w:fill="auto" w:val="clear"/>
                  <w:rtl w:val="0"/>
                </w:rPr>
                <w:t xml:space="preserve">«Слейв. Загадочное восточное украшение»</w:t>
              </w:r>
            </w:hyperlink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tcMar>
              <w:top w:w="0.0" w:type="dxa"/>
              <w:left w:w="40.0" w:type="dxa"/>
              <w:bottom w:w="0.0" w:type="dxa"/>
              <w:right w:w="40.0" w:type="dxa"/>
            </w:tcMar>
            <w:vAlign w:val="center"/>
          </w:tcPr>
          <w:p w:rsidR="00000000" w:rsidDel="00000000" w:rsidP="00000000" w:rsidRDefault="00000000" w:rsidRPr="00000000" w14:paraId="00000077">
            <w:pPr>
              <w:keepNext w:val="1"/>
              <w:keepLines w:val="1"/>
              <w:spacing w:before="0" w:line="240" w:lineRule="auto"/>
              <w:ind w:lef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Самостоятельная работа обучающихся.  Плетут изделия по образцу. Используют подсказки на доске и готовые схемы (Приложение №3). Рисуют собственные схемы изделий. </w:t>
            </w:r>
          </w:p>
        </w:tc>
      </w:tr>
      <w:tr>
        <w:trPr>
          <w:cantSplit w:val="0"/>
          <w:trHeight w:val="1700.742187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tcMar>
              <w:top w:w="0.0" w:type="dxa"/>
              <w:left w:w="40.0" w:type="dxa"/>
              <w:bottom w:w="0.0" w:type="dxa"/>
              <w:right w:w="40.0" w:type="dxa"/>
            </w:tcMar>
            <w:vAlign w:val="center"/>
          </w:tcPr>
          <w:p w:rsidR="00000000" w:rsidDel="00000000" w:rsidP="00000000" w:rsidRDefault="00000000" w:rsidRPr="00000000" w14:paraId="00000078">
            <w:pPr>
              <w:spacing w:line="259" w:lineRule="auto"/>
              <w:ind w:left="0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Заключительная</w:t>
            </w:r>
            <w:r w:rsidDel="00000000" w:rsidR="00000000" w:rsidRPr="00000000">
              <w:rPr>
                <w:b w:val="1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часть. Проверка теоретических знаний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9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tcMar>
              <w:top w:w="0.0" w:type="dxa"/>
              <w:left w:w="40.0" w:type="dxa"/>
              <w:bottom w:w="0.0" w:type="dxa"/>
              <w:right w:w="40.0" w:type="dxa"/>
            </w:tcMar>
            <w:vAlign w:val="center"/>
          </w:tcPr>
          <w:p w:rsidR="00000000" w:rsidDel="00000000" w:rsidP="00000000" w:rsidRDefault="00000000" w:rsidRPr="00000000" w14:paraId="0000007A">
            <w:pPr>
              <w:keepNext w:val="1"/>
              <w:keepLines w:val="1"/>
              <w:spacing w:before="0" w:line="240" w:lineRule="auto"/>
              <w:ind w:lef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Беседа с обучающимися. Вопросы для проверки теоретических знаний:</w:t>
            </w:r>
          </w:p>
          <w:p w:rsidR="00000000" w:rsidDel="00000000" w:rsidP="00000000" w:rsidRDefault="00000000" w:rsidRPr="00000000" w14:paraId="0000007B">
            <w:pPr>
              <w:keepNext w:val="1"/>
              <w:keepLines w:val="1"/>
              <w:spacing w:before="0" w:line="240" w:lineRule="auto"/>
              <w:ind w:lef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  <w:rtl w:val="0"/>
              </w:rPr>
              <w:t xml:space="preserve">- Как выглядит слейв-браслет?</w:t>
            </w:r>
          </w:p>
          <w:p w:rsidR="00000000" w:rsidDel="00000000" w:rsidP="00000000" w:rsidRDefault="00000000" w:rsidRPr="00000000" w14:paraId="0000007C">
            <w:pPr>
              <w:keepNext w:val="1"/>
              <w:keepLines w:val="1"/>
              <w:spacing w:before="0" w:line="240" w:lineRule="auto"/>
              <w:ind w:lef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-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  <w:rtl w:val="0"/>
              </w:rPr>
              <w:t xml:space="preserve"> Какая страна является родиной происхождения слейв-браслета?</w:t>
            </w:r>
          </w:p>
          <w:p w:rsidR="00000000" w:rsidDel="00000000" w:rsidP="00000000" w:rsidRDefault="00000000" w:rsidRPr="00000000" w14:paraId="0000007D">
            <w:pPr>
              <w:keepNext w:val="1"/>
              <w:keepLines w:val="1"/>
              <w:spacing w:before="0" w:line="240" w:lineRule="auto"/>
              <w:ind w:lef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  <w:rtl w:val="0"/>
              </w:rPr>
              <w:t xml:space="preserve">- Носят ли такие браслеты на ногах?</w:t>
            </w:r>
          </w:p>
          <w:p w:rsidR="00000000" w:rsidDel="00000000" w:rsidP="00000000" w:rsidRDefault="00000000" w:rsidRPr="00000000" w14:paraId="0000007E">
            <w:pPr>
              <w:keepNext w:val="1"/>
              <w:keepLines w:val="1"/>
              <w:spacing w:before="0" w:line="240" w:lineRule="auto"/>
              <w:ind w:lef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  <w:rtl w:val="0"/>
              </w:rPr>
              <w:t xml:space="preserve">- Что в переводе с индийского языка означает слово Hathphool?</w:t>
            </w:r>
          </w:p>
          <w:p w:rsidR="00000000" w:rsidDel="00000000" w:rsidP="00000000" w:rsidRDefault="00000000" w:rsidRPr="00000000" w14:paraId="0000007F">
            <w:pPr>
              <w:keepNext w:val="1"/>
              <w:keepLines w:val="1"/>
              <w:spacing w:before="0" w:line="240" w:lineRule="auto"/>
              <w:ind w:lef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  <w:rtl w:val="0"/>
              </w:rPr>
              <w:t xml:space="preserve">- Благодаря какому телесериалу стал популярен данный браслет в России?</w:t>
            </w:r>
          </w:p>
          <w:p w:rsidR="00000000" w:rsidDel="00000000" w:rsidP="00000000" w:rsidRDefault="00000000" w:rsidRPr="00000000" w14:paraId="00000080">
            <w:pPr>
              <w:keepNext w:val="1"/>
              <w:keepLines w:val="1"/>
              <w:spacing w:before="0" w:line="240" w:lineRule="auto"/>
              <w:ind w:left="0" w:firstLine="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  <w:rtl w:val="0"/>
              </w:rPr>
              <w:t xml:space="preserve">- Надели бы вы такой браслет? (</w:t>
            </w:r>
            <w:r w:rsidDel="00000000" w:rsidR="00000000" w:rsidRPr="00000000">
              <w:rPr>
                <w:rtl w:val="0"/>
              </w:rPr>
              <w:t xml:space="preserve">3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  <w:rtl w:val="0"/>
              </w:rPr>
              <w:t xml:space="preserve"> мин)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1">
            <w:pPr>
              <w:keepNext w:val="1"/>
              <w:keepLines w:val="1"/>
              <w:spacing w:before="0" w:line="240" w:lineRule="auto"/>
              <w:ind w:lef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2">
            <w:pPr>
              <w:keepNext w:val="1"/>
              <w:keepLines w:val="1"/>
              <w:spacing w:before="0" w:line="240" w:lineRule="auto"/>
              <w:ind w:lef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  <w:rtl w:val="0"/>
              </w:rPr>
              <w:t xml:space="preserve">Также возможен  вариант проверки полученных знаний </w:t>
            </w:r>
            <w:r w:rsidDel="00000000" w:rsidR="00000000" w:rsidRPr="00000000">
              <w:rPr>
                <w:rtl w:val="0"/>
              </w:rPr>
              <w:t xml:space="preserve">в виде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  <w:rtl w:val="0"/>
              </w:rPr>
              <w:t xml:space="preserve"> кроссворда. Распечатывается по количеству обучающихся или чертится на доске</w:t>
            </w:r>
            <w:r w:rsidDel="00000000" w:rsidR="00000000" w:rsidRPr="00000000">
              <w:rPr>
                <w:rtl w:val="0"/>
              </w:rPr>
              <w:t xml:space="preserve">(Приложение №4)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  <w:rtl w:val="0"/>
              </w:rPr>
              <w:t xml:space="preserve">.</w:t>
            </w:r>
          </w:p>
          <w:p w:rsidR="00000000" w:rsidDel="00000000" w:rsidP="00000000" w:rsidRDefault="00000000" w:rsidRPr="00000000" w14:paraId="00000083">
            <w:pPr>
              <w:keepNext w:val="1"/>
              <w:keepLines w:val="1"/>
              <w:spacing w:before="0" w:line="240" w:lineRule="auto"/>
              <w:ind w:lef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4">
            <w:pPr>
              <w:keepNext w:val="1"/>
              <w:keepLines w:val="1"/>
              <w:spacing w:before="0" w:line="240" w:lineRule="auto"/>
              <w:ind w:left="0" w:firstLine="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  <w:rtl w:val="0"/>
              </w:rPr>
              <w:t xml:space="preserve">Вариант самопроверки в домашних условиях. </w:t>
            </w:r>
            <w:r w:rsidDel="00000000" w:rsidR="00000000" w:rsidRPr="00000000">
              <w:rPr>
                <w:rtl w:val="0"/>
              </w:rPr>
              <w:t xml:space="preserve">Решение кроссворда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  <w:rtl w:val="0"/>
              </w:rPr>
              <w:t xml:space="preserve"> по ссылке: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5">
            <w:pPr>
              <w:keepNext w:val="1"/>
              <w:keepLines w:val="1"/>
              <w:spacing w:before="0" w:line="240" w:lineRule="auto"/>
              <w:ind w:left="0" w:firstLine="0"/>
              <w:jc w:val="left"/>
              <w:rPr/>
            </w:pPr>
            <w:hyperlink r:id="rId9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https://learningapps.org/watch?v=puyftbxic24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6">
            <w:pPr>
              <w:keepNext w:val="1"/>
              <w:keepLines w:val="1"/>
              <w:spacing w:before="0" w:line="240" w:lineRule="auto"/>
              <w:ind w:lef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tcMar>
              <w:top w:w="0.0" w:type="dxa"/>
              <w:left w:w="40.0" w:type="dxa"/>
              <w:bottom w:w="0.0" w:type="dxa"/>
              <w:right w:w="40.0" w:type="dxa"/>
            </w:tcMar>
            <w:vAlign w:val="center"/>
          </w:tcPr>
          <w:p w:rsidR="00000000" w:rsidDel="00000000" w:rsidP="00000000" w:rsidRDefault="00000000" w:rsidRPr="00000000" w14:paraId="00000087">
            <w:pPr>
              <w:keepNext w:val="1"/>
              <w:keepLines w:val="1"/>
              <w:spacing w:before="0" w:line="240" w:lineRule="auto"/>
              <w:ind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Отвечают на вопросы:</w:t>
            </w:r>
          </w:p>
          <w:p w:rsidR="00000000" w:rsidDel="00000000" w:rsidP="00000000" w:rsidRDefault="00000000" w:rsidRPr="00000000" w14:paraId="00000088">
            <w:pPr>
              <w:keepNext w:val="1"/>
              <w:keepLines w:val="1"/>
              <w:spacing w:before="0" w:line="240" w:lineRule="auto"/>
              <w:ind w:lef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- браслет соединяется с кольцом(кольцами) на пальце при помощи декоративного элемента (цепочки, розетки, сетки и пр.)</w:t>
            </w:r>
          </w:p>
          <w:p w:rsidR="00000000" w:rsidDel="00000000" w:rsidP="00000000" w:rsidRDefault="00000000" w:rsidRPr="00000000" w14:paraId="00000089">
            <w:pPr>
              <w:keepNext w:val="1"/>
              <w:keepLines w:val="1"/>
              <w:spacing w:before="0" w:line="240" w:lineRule="auto"/>
              <w:ind w:lef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- Индия</w:t>
            </w:r>
          </w:p>
          <w:p w:rsidR="00000000" w:rsidDel="00000000" w:rsidP="00000000" w:rsidRDefault="00000000" w:rsidRPr="00000000" w14:paraId="0000008A">
            <w:pPr>
              <w:keepNext w:val="1"/>
              <w:keepLines w:val="1"/>
              <w:spacing w:before="0" w:line="240" w:lineRule="auto"/>
              <w:ind w:lef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- Да,носят</w:t>
            </w:r>
          </w:p>
          <w:p w:rsidR="00000000" w:rsidDel="00000000" w:rsidP="00000000" w:rsidRDefault="00000000" w:rsidRPr="00000000" w14:paraId="0000008B">
            <w:pPr>
              <w:keepNext w:val="1"/>
              <w:keepLines w:val="1"/>
              <w:spacing w:before="0" w:line="240" w:lineRule="auto"/>
              <w:ind w:lef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-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  <w:rtl w:val="0"/>
              </w:rPr>
              <w:t xml:space="preserve">Цветок на руке</w:t>
            </w:r>
            <w:r w:rsidDel="00000000" w:rsidR="00000000" w:rsidRPr="00000000">
              <w:rPr>
                <w:rtl w:val="0"/>
              </w:rPr>
              <w:t xml:space="preserve">/цветы для рук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C">
            <w:pPr>
              <w:keepNext w:val="1"/>
              <w:keepLines w:val="1"/>
              <w:spacing w:before="0" w:line="240" w:lineRule="auto"/>
              <w:ind w:lef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  <w:rtl w:val="0"/>
              </w:rPr>
              <w:t xml:space="preserve">- Клон</w:t>
            </w:r>
          </w:p>
          <w:p w:rsidR="00000000" w:rsidDel="00000000" w:rsidP="00000000" w:rsidRDefault="00000000" w:rsidRPr="00000000" w14:paraId="0000008D">
            <w:pPr>
              <w:keepNext w:val="1"/>
              <w:keepLines w:val="1"/>
              <w:spacing w:before="0" w:line="240" w:lineRule="auto"/>
              <w:ind w:lef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  <w:rtl w:val="0"/>
              </w:rPr>
              <w:t xml:space="preserve">- Да</w:t>
            </w:r>
            <w:r w:rsidDel="00000000" w:rsidR="00000000" w:rsidRPr="00000000">
              <w:rPr>
                <w:rtl w:val="0"/>
              </w:rPr>
              <w:t xml:space="preserve">/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  <w:rtl w:val="0"/>
              </w:rPr>
              <w:t xml:space="preserve">нет</w:t>
            </w:r>
          </w:p>
        </w:tc>
      </w:tr>
      <w:tr>
        <w:trPr>
          <w:cantSplit w:val="0"/>
          <w:trHeight w:val="61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tcMar>
              <w:top w:w="0.0" w:type="dxa"/>
              <w:left w:w="40.0" w:type="dxa"/>
              <w:bottom w:w="0.0" w:type="dxa"/>
              <w:right w:w="40.0" w:type="dxa"/>
            </w:tcMar>
            <w:vAlign w:val="center"/>
          </w:tcPr>
          <w:p w:rsidR="00000000" w:rsidDel="00000000" w:rsidP="00000000" w:rsidRDefault="00000000" w:rsidRPr="00000000" w14:paraId="0000008E">
            <w:pPr>
              <w:ind w:left="0" w:firstLine="0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Обсуждение результатов работы.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Рефлексия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tcMar>
              <w:top w:w="0.0" w:type="dxa"/>
              <w:left w:w="40.0" w:type="dxa"/>
              <w:bottom w:w="0.0" w:type="dxa"/>
              <w:right w:w="40.0" w:type="dxa"/>
            </w:tcMar>
            <w:vAlign w:val="center"/>
          </w:tcPr>
          <w:p w:rsidR="00000000" w:rsidDel="00000000" w:rsidP="00000000" w:rsidRDefault="00000000" w:rsidRPr="00000000" w14:paraId="0000008F">
            <w:pPr>
              <w:keepNext w:val="1"/>
              <w:keepLines w:val="1"/>
              <w:spacing w:before="0" w:line="240" w:lineRule="auto"/>
              <w:ind w:lef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- Что нового и интересного я узнал сегодня на занятии?</w:t>
            </w:r>
          </w:p>
          <w:p w:rsidR="00000000" w:rsidDel="00000000" w:rsidP="00000000" w:rsidRDefault="00000000" w:rsidRPr="00000000" w14:paraId="00000090">
            <w:pPr>
              <w:keepNext w:val="1"/>
              <w:keepLines w:val="1"/>
              <w:spacing w:after="160" w:before="0" w:line="240" w:lineRule="auto"/>
              <w:ind w:lef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- Что было самым сложным при выполнении работы или всё было легко?</w:t>
            </w:r>
            <w:r w:rsidDel="00000000" w:rsidR="00000000" w:rsidRPr="00000000">
              <w:rPr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(</w:t>
            </w:r>
            <w:r w:rsidDel="00000000" w:rsidR="00000000" w:rsidRPr="00000000">
              <w:rPr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мин)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tcMar>
              <w:top w:w="0.0" w:type="dxa"/>
              <w:left w:w="40.0" w:type="dxa"/>
              <w:bottom w:w="0.0" w:type="dxa"/>
              <w:right w:w="40.0" w:type="dxa"/>
            </w:tcMar>
            <w:vAlign w:val="center"/>
          </w:tcPr>
          <w:p w:rsidR="00000000" w:rsidDel="00000000" w:rsidP="00000000" w:rsidRDefault="00000000" w:rsidRPr="00000000" w14:paraId="00000091">
            <w:pPr>
              <w:keepNext w:val="1"/>
              <w:keepLines w:val="1"/>
              <w:spacing w:before="0" w:line="240" w:lineRule="auto"/>
              <w:ind w:lef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Отвечают на вопросы:</w:t>
            </w:r>
          </w:p>
          <w:p w:rsidR="00000000" w:rsidDel="00000000" w:rsidP="00000000" w:rsidRDefault="00000000" w:rsidRPr="00000000" w14:paraId="00000092">
            <w:pPr>
              <w:keepNext w:val="1"/>
              <w:keepLines w:val="1"/>
              <w:spacing w:before="0" w:line="240" w:lineRule="auto"/>
              <w:ind w:lef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- Что такое слейв-браслет, его историю</w:t>
            </w:r>
          </w:p>
          <w:p w:rsidR="00000000" w:rsidDel="00000000" w:rsidP="00000000" w:rsidRDefault="00000000" w:rsidRPr="00000000" w14:paraId="00000093">
            <w:pPr>
              <w:keepNext w:val="1"/>
              <w:keepLines w:val="1"/>
              <w:spacing w:before="0" w:line="240" w:lineRule="auto"/>
              <w:ind w:left="0" w:firstLine="0"/>
              <w:jc w:val="left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  <w:t xml:space="preserve">- Выбрать схему, нарисовать свою схему, подобрать материалы для работы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16" w:line="240" w:lineRule="auto"/>
        <w:ind w:left="0" w:right="0" w:firstLine="0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  <w:rtl w:val="0"/>
        </w:rPr>
        <w:t xml:space="preserve">Заключение</w:t>
      </w:r>
    </w:p>
    <w:p w:rsidR="00000000" w:rsidDel="00000000" w:rsidP="00000000" w:rsidRDefault="00000000" w:rsidRPr="00000000" w14:paraId="0000009D">
      <w:pPr>
        <w:widowControl w:val="0"/>
        <w:spacing w:before="41.4129638671875" w:lineRule="auto"/>
        <w:ind w:left="114.48478698730469" w:right="35.6982421875" w:firstLine="430.2886199951172"/>
        <w:rPr>
          <w:shd w:fill="auto" w:val="clear"/>
        </w:rPr>
      </w:pPr>
      <w:r w:rsidDel="00000000" w:rsidR="00000000" w:rsidRPr="00000000">
        <w:rPr>
          <w:shd w:fill="auto" w:val="clear"/>
          <w:rtl w:val="0"/>
        </w:rPr>
        <w:t xml:space="preserve">Занятие по теме «Слейв. Загадочное восточное украшение» вызывает большой интерес у учащихся группы второго года обучения программы «бисероплетение». Данная тема рассчитана на 12 часов. По окончанию первого занятия обучающиеся успевают полноценно воспринять теоретический материал и отобрать наиболее интересную для себя модель браслета, используя предоставленные варианты или же сделать собственный эскиз, используя схемы-подсказки(Приложение . Система дифференцированных занятий позволяет обучающимся проявить свою фантазию и подчеркнуть индивидуальность. Те, кто посещает занятия часто и быстро выполняет поставленные перед ним задачи получают более сложные и замысловатые изделия по своим эскизам. Часто болеющие учащиеся могут использовать готовые схемы и полностью выполнить более простые варианты изделия по завершению темы. Данное занятие дает возможность создать необычное и неповторимое изделие даже если</w:t>
      </w:r>
      <w:r w:rsidDel="00000000" w:rsidR="00000000" w:rsidRPr="00000000">
        <w:rPr>
          <w:rtl w:val="0"/>
        </w:rPr>
        <w:t xml:space="preserve"> обучающиеся имеют знания о самых простых способах плетения, что позволяет им достигать удовлетворения от результата собственного творения.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89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  <w:rtl w:val="0"/>
        </w:rPr>
        <w:t xml:space="preserve">Список используем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ых ресурсов </w:t>
      </w:r>
    </w:p>
    <w:p w:rsidR="00000000" w:rsidDel="00000000" w:rsidP="00000000" w:rsidRDefault="00000000" w:rsidRPr="00000000" w14:paraId="0000009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" w:line="240" w:lineRule="auto"/>
        <w:ind w:left="842" w:right="27" w:hanging="338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0">
      <w:pPr>
        <w:keepNext w:val="0"/>
        <w:keepLines w:val="0"/>
        <w:pageBreakBefore w:val="0"/>
        <w:widowControl w:val="0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hanging="360"/>
        <w:jc w:val="left"/>
        <w:rPr>
          <w:i w:val="0"/>
          <w:smallCaps w:val="0"/>
          <w:strike w:val="0"/>
          <w:shd w:fill="auto" w:val="clear"/>
          <w:vertAlign w:val="baseline"/>
        </w:rPr>
      </w:pPr>
      <w:r w:rsidDel="00000000" w:rsidR="00000000" w:rsidRPr="00000000">
        <w:rPr>
          <w:rtl w:val="0"/>
        </w:rPr>
        <w:t xml:space="preserve">Акимова, М. К. Психофизиологические особенности индивидуальности школьников : учебное пособие для вузов / М. К. Акимова, В. Т. Козлова. — 2-е изд., испр. и доп. — Москва : Издательство Юрайт, 2023.</w:t>
      </w:r>
      <w:r w:rsidDel="00000000" w:rsidR="00000000" w:rsidRPr="00000000">
        <w:rPr>
          <w:shd w:fill="auto" w:val="clear"/>
          <w:rtl w:val="0"/>
        </w:rPr>
        <w:t xml:space="preserve">. – 155 с. – Текст: электронный. –URL:</w:t>
      </w:r>
    </w:p>
    <w:p w:rsidR="00000000" w:rsidDel="00000000" w:rsidP="00000000" w:rsidRDefault="00000000" w:rsidRPr="00000000" w14:paraId="000000A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firstLine="0"/>
        <w:jc w:val="left"/>
        <w:rPr>
          <w:shd w:fill="auto" w:val="clear"/>
        </w:rPr>
      </w:pPr>
      <w:hyperlink r:id="rId10">
        <w:r w:rsidDel="00000000" w:rsidR="00000000" w:rsidRPr="00000000">
          <w:rPr>
            <w:color w:val="1155cc"/>
            <w:u w:val="single"/>
            <w:shd w:fill="auto" w:val="clear"/>
            <w:rtl w:val="0"/>
          </w:rPr>
          <w:t xml:space="preserve">Акимова_Психофизиологические особенности индивидуальности школьников.doc - Google Диск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2">
      <w:pPr>
        <w:widowControl w:val="0"/>
        <w:spacing w:before="0" w:line="360" w:lineRule="auto"/>
        <w:ind w:left="720" w:firstLine="0"/>
        <w:jc w:val="left"/>
        <w:rPr>
          <w:shd w:fill="auto" w:val="clear"/>
        </w:rPr>
      </w:pPr>
      <w:r w:rsidDel="00000000" w:rsidR="00000000" w:rsidRPr="00000000">
        <w:rPr>
          <w:shd w:fill="auto" w:val="clear"/>
          <w:rtl w:val="0"/>
        </w:rPr>
        <w:t xml:space="preserve">(дата обращения: 15.02.2024)</w:t>
      </w:r>
    </w:p>
    <w:p w:rsidR="00000000" w:rsidDel="00000000" w:rsidP="00000000" w:rsidRDefault="00000000" w:rsidRPr="00000000" w14:paraId="000000A3">
      <w:pPr>
        <w:keepNext w:val="0"/>
        <w:keepLines w:val="0"/>
        <w:pageBreakBefore w:val="0"/>
        <w:widowControl w:val="0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hanging="360"/>
        <w:jc w:val="left"/>
        <w:rPr>
          <w:shd w:fill="auto" w:val="clear"/>
        </w:rPr>
      </w:pPr>
      <w:hyperlink r:id="rId11">
        <w:r w:rsidDel="00000000" w:rsidR="00000000" w:rsidRPr="00000000">
          <w:rPr>
            <w:color w:val="1155cc"/>
            <w:u w:val="single"/>
            <w:shd w:fill="auto" w:val="clear"/>
            <w:rtl w:val="0"/>
          </w:rPr>
          <w:t xml:space="preserve">Конструктор приемов технологии развития критического мышления, формирующих УУД младших школьников | Авторская платформа Pandia.ru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4">
      <w:pPr>
        <w:widowControl w:val="0"/>
        <w:spacing w:before="0" w:line="360" w:lineRule="auto"/>
        <w:ind w:left="720" w:firstLine="0"/>
        <w:jc w:val="left"/>
        <w:rPr>
          <w:shd w:fill="auto" w:val="clear"/>
        </w:rPr>
      </w:pPr>
      <w:r w:rsidDel="00000000" w:rsidR="00000000" w:rsidRPr="00000000">
        <w:rPr>
          <w:shd w:fill="auto" w:val="clear"/>
          <w:rtl w:val="0"/>
        </w:rPr>
        <w:t xml:space="preserve">(дата обращения: 15.02.2024)</w:t>
      </w:r>
    </w:p>
    <w:p w:rsidR="00000000" w:rsidDel="00000000" w:rsidP="00000000" w:rsidRDefault="00000000" w:rsidRPr="00000000" w14:paraId="000000A5">
      <w:pPr>
        <w:keepNext w:val="0"/>
        <w:keepLines w:val="0"/>
        <w:pageBreakBefore w:val="0"/>
        <w:widowControl w:val="0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hanging="360"/>
        <w:jc w:val="left"/>
        <w:rPr>
          <w:shd w:fill="auto" w:val="clear"/>
        </w:rPr>
      </w:pPr>
      <w:hyperlink r:id="rId12">
        <w:r w:rsidDel="00000000" w:rsidR="00000000" w:rsidRPr="00000000">
          <w:rPr>
            <w:color w:val="1155cc"/>
            <w:u w:val="single"/>
            <w:shd w:fill="auto" w:val="clear"/>
            <w:rtl w:val="0"/>
          </w:rPr>
          <w:t xml:space="preserve">Образовательные технологии дополнительного образования детей, Предметные технологии дополнительного образования детей - МЕТОДИКА ПРЕПОДАВАНИЯ ПО ПРОГРАММАМ ДОПОЛНИТЕЛЬНОГО ОБРАЗОВАНИЯ ДЕТЕЙ (studme.org)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6">
      <w:pPr>
        <w:widowControl w:val="0"/>
        <w:spacing w:before="0" w:line="360" w:lineRule="auto"/>
        <w:ind w:left="720" w:firstLine="0"/>
        <w:jc w:val="left"/>
        <w:rPr>
          <w:shd w:fill="auto" w:val="clear"/>
        </w:rPr>
      </w:pPr>
      <w:r w:rsidDel="00000000" w:rsidR="00000000" w:rsidRPr="00000000">
        <w:rPr>
          <w:shd w:fill="auto" w:val="clear"/>
          <w:rtl w:val="0"/>
        </w:rPr>
        <w:t xml:space="preserve">(дата обращения: 15.02.2024)</w:t>
      </w:r>
    </w:p>
    <w:p w:rsidR="00000000" w:rsidDel="00000000" w:rsidP="00000000" w:rsidRDefault="00000000" w:rsidRPr="00000000" w14:paraId="000000A7">
      <w:pPr>
        <w:keepNext w:val="0"/>
        <w:keepLines w:val="0"/>
        <w:pageBreakBefore w:val="0"/>
        <w:widowControl w:val="0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hanging="360"/>
        <w:jc w:val="left"/>
        <w:rPr>
          <w:shd w:fill="auto" w:val="clear"/>
        </w:rPr>
      </w:pPr>
      <w:hyperlink r:id="rId13">
        <w:r w:rsidDel="00000000" w:rsidR="00000000" w:rsidRPr="00000000">
          <w:rPr>
            <w:color w:val="1155cc"/>
            <w:u w:val="single"/>
            <w:shd w:fill="auto" w:val="clear"/>
            <w:rtl w:val="0"/>
          </w:rPr>
          <w:t xml:space="preserve">Древние традиции Индии - наряд невесты | Малахитовая шкатулка | Дзен (dzen.ru)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8">
      <w:pPr>
        <w:widowControl w:val="0"/>
        <w:spacing w:before="0" w:line="360" w:lineRule="auto"/>
        <w:ind w:left="720" w:firstLine="0"/>
        <w:jc w:val="left"/>
        <w:rPr>
          <w:shd w:fill="auto" w:val="clear"/>
        </w:rPr>
      </w:pPr>
      <w:r w:rsidDel="00000000" w:rsidR="00000000" w:rsidRPr="00000000">
        <w:rPr>
          <w:shd w:fill="auto" w:val="clear"/>
          <w:rtl w:val="0"/>
        </w:rPr>
        <w:t xml:space="preserve">(дата обращения: 15.02.2024)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9">
      <w:pPr>
        <w:keepNext w:val="0"/>
        <w:keepLines w:val="0"/>
        <w:pageBreakBefore w:val="0"/>
        <w:widowControl w:val="0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hanging="360"/>
        <w:jc w:val="left"/>
        <w:rPr>
          <w:i w:val="0"/>
          <w:smallCaps w:val="0"/>
          <w:strike w:val="0"/>
          <w:color w:val="000000"/>
          <w:shd w:fill="auto" w:val="clear"/>
          <w:vertAlign w:val="baseline"/>
        </w:rPr>
      </w:pPr>
      <w:hyperlink r:id="rId14">
        <w:r w:rsidDel="00000000" w:rsidR="00000000" w:rsidRPr="00000000">
          <w:rPr>
            <w:color w:val="1155cc"/>
            <w:u w:val="single"/>
            <w:shd w:fill="auto" w:val="clear"/>
            <w:rtl w:val="0"/>
          </w:rPr>
          <w:t xml:space="preserve">Браслет соединенный с кольцом. Слейв-браслет: от древних традиций к современности. (buffme.ru)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A">
      <w:pPr>
        <w:widowControl w:val="0"/>
        <w:spacing w:before="0" w:line="360" w:lineRule="auto"/>
        <w:ind w:left="720" w:firstLine="0"/>
        <w:jc w:val="left"/>
        <w:rPr>
          <w:shd w:fill="auto" w:val="clear"/>
        </w:rPr>
      </w:pPr>
      <w:r w:rsidDel="00000000" w:rsidR="00000000" w:rsidRPr="00000000">
        <w:rPr>
          <w:shd w:fill="auto" w:val="clear"/>
          <w:rtl w:val="0"/>
        </w:rPr>
        <w:t xml:space="preserve">(дата обращения: 15.02.2024)</w:t>
      </w:r>
    </w:p>
    <w:p w:rsidR="00000000" w:rsidDel="00000000" w:rsidP="00000000" w:rsidRDefault="00000000" w:rsidRPr="00000000" w14:paraId="000000AB">
      <w:pPr>
        <w:widowControl w:val="0"/>
        <w:numPr>
          <w:ilvl w:val="0"/>
          <w:numId w:val="4"/>
        </w:numPr>
        <w:spacing w:before="0" w:line="360" w:lineRule="auto"/>
        <w:ind w:left="720" w:hanging="360"/>
        <w:jc w:val="left"/>
        <w:rPr>
          <w:shd w:fill="auto" w:val="clear"/>
        </w:rPr>
      </w:pPr>
      <w:hyperlink r:id="rId15">
        <w:r w:rsidDel="00000000" w:rsidR="00000000" w:rsidRPr="00000000">
          <w:rPr>
            <w:color w:val="1155cc"/>
            <w:u w:val="single"/>
            <w:shd w:fill="auto" w:val="clear"/>
            <w:rtl w:val="0"/>
          </w:rPr>
          <w:t xml:space="preserve">Этнический стиль в одежде: направления, базовый гардероб, фото (tkaner.com)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C">
      <w:pPr>
        <w:widowControl w:val="0"/>
        <w:spacing w:before="0" w:line="360" w:lineRule="auto"/>
        <w:ind w:left="720" w:firstLine="0"/>
        <w:jc w:val="left"/>
        <w:rPr>
          <w:shd w:fill="auto" w:val="clear"/>
        </w:rPr>
      </w:pPr>
      <w:r w:rsidDel="00000000" w:rsidR="00000000" w:rsidRPr="00000000">
        <w:rPr>
          <w:shd w:fill="auto" w:val="clear"/>
          <w:rtl w:val="0"/>
        </w:rPr>
        <w:t xml:space="preserve">(дата обращения: 15.02.2024)</w:t>
      </w:r>
    </w:p>
    <w:p w:rsidR="00000000" w:rsidDel="00000000" w:rsidP="00000000" w:rsidRDefault="00000000" w:rsidRPr="00000000" w14:paraId="000000AD">
      <w:pPr>
        <w:keepNext w:val="0"/>
        <w:keepLines w:val="0"/>
        <w:pageBreakBefore w:val="0"/>
        <w:widowControl w:val="0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720" w:right="0" w:hanging="360"/>
        <w:jc w:val="left"/>
        <w:rPr>
          <w:shd w:fill="auto" w:val="clear"/>
        </w:rPr>
      </w:pPr>
      <w:hyperlink r:id="rId16">
        <w:r w:rsidDel="00000000" w:rsidR="00000000" w:rsidRPr="00000000">
          <w:rPr>
            <w:color w:val="1155cc"/>
            <w:u w:val="single"/>
            <w:shd w:fill="auto" w:val="clear"/>
            <w:rtl w:val="0"/>
          </w:rPr>
          <w:t xml:space="preserve">этнические украшения из бисера — Яндекс: нашлось 12 тыс. результатов (yandex.ru)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E">
      <w:pPr>
        <w:widowControl w:val="0"/>
        <w:spacing w:before="0" w:line="360" w:lineRule="auto"/>
        <w:ind w:left="720" w:firstLine="0"/>
        <w:jc w:val="left"/>
        <w:rPr>
          <w:shd w:fill="auto" w:val="clear"/>
        </w:rPr>
      </w:pPr>
      <w:r w:rsidDel="00000000" w:rsidR="00000000" w:rsidRPr="00000000">
        <w:rPr>
          <w:shd w:fill="auto" w:val="clear"/>
          <w:rtl w:val="0"/>
        </w:rPr>
        <w:t xml:space="preserve">(дата обращения: 15.02.2024) </w:t>
      </w:r>
    </w:p>
    <w:p w:rsidR="00000000" w:rsidDel="00000000" w:rsidP="00000000" w:rsidRDefault="00000000" w:rsidRPr="00000000" w14:paraId="000000AF">
      <w:pPr>
        <w:widowControl w:val="0"/>
        <w:numPr>
          <w:ilvl w:val="0"/>
          <w:numId w:val="4"/>
        </w:numPr>
        <w:spacing w:before="0" w:line="360" w:lineRule="auto"/>
        <w:ind w:left="720" w:hanging="360"/>
        <w:jc w:val="left"/>
        <w:rPr>
          <w:shd w:fill="auto" w:val="clear"/>
        </w:rPr>
      </w:pPr>
      <w:hyperlink r:id="rId17">
        <w:r w:rsidDel="00000000" w:rsidR="00000000" w:rsidRPr="00000000">
          <w:rPr>
            <w:color w:val="1155cc"/>
            <w:u w:val="single"/>
            <w:shd w:fill="auto" w:val="clear"/>
            <w:rtl w:val="0"/>
          </w:rPr>
          <w:t xml:space="preserve">схемы плетения браслетов из бисера: 3 тыс изображений найдено в Яндекс Картинках (yandex.ru)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0">
      <w:pPr>
        <w:widowControl w:val="0"/>
        <w:spacing w:before="0" w:line="360" w:lineRule="auto"/>
        <w:ind w:left="720" w:firstLine="0"/>
        <w:jc w:val="left"/>
        <w:rPr>
          <w:color w:val="1155cc"/>
          <w:shd w:fill="auto" w:val="clear"/>
        </w:rPr>
      </w:pPr>
      <w:r w:rsidDel="00000000" w:rsidR="00000000" w:rsidRPr="00000000">
        <w:rPr>
          <w:shd w:fill="auto" w:val="clear"/>
          <w:rtl w:val="0"/>
        </w:rPr>
        <w:t xml:space="preserve">(дата обращения: 15.02.2024)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1">
      <w:pPr>
        <w:widowControl w:val="0"/>
        <w:numPr>
          <w:ilvl w:val="0"/>
          <w:numId w:val="4"/>
        </w:numPr>
        <w:spacing w:before="0" w:line="360" w:lineRule="auto"/>
        <w:ind w:left="720" w:hanging="360"/>
        <w:jc w:val="left"/>
        <w:rPr>
          <w:shd w:fill="auto" w:val="clear"/>
        </w:rPr>
      </w:pPr>
      <w:hyperlink r:id="rId18">
        <w:r w:rsidDel="00000000" w:rsidR="00000000" w:rsidRPr="00000000">
          <w:rPr>
            <w:color w:val="1155cc"/>
            <w:u w:val="single"/>
            <w:shd w:fill="auto" w:val="clear"/>
            <w:rtl w:val="0"/>
          </w:rPr>
          <w:t xml:space="preserve">схемы плетения сеток и слейв браслетов из бисера: 2 тыс изображений найдено в Яндекс Картинках (yandex.ru)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2">
      <w:pPr>
        <w:widowControl w:val="0"/>
        <w:spacing w:before="0" w:line="360" w:lineRule="auto"/>
        <w:ind w:left="720" w:firstLine="0"/>
        <w:jc w:val="left"/>
        <w:rPr>
          <w:shd w:fill="auto" w:val="clear"/>
        </w:rPr>
      </w:pPr>
      <w:r w:rsidDel="00000000" w:rsidR="00000000" w:rsidRPr="00000000">
        <w:rPr>
          <w:shd w:fill="auto" w:val="clear"/>
          <w:rtl w:val="0"/>
        </w:rPr>
        <w:t xml:space="preserve">(дата обращения: 15.02.2024) </w:t>
      </w:r>
    </w:p>
    <w:p w:rsidR="00000000" w:rsidDel="00000000" w:rsidP="00000000" w:rsidRDefault="00000000" w:rsidRPr="00000000" w14:paraId="000000B3">
      <w:pPr>
        <w:widowControl w:val="0"/>
        <w:spacing w:before="0" w:line="360" w:lineRule="auto"/>
        <w:ind w:left="720" w:firstLine="0"/>
        <w:jc w:val="left"/>
        <w:rPr>
          <w:shd w:fill="auto" w:val="clear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4">
      <w:pPr>
        <w:widowControl w:val="0"/>
        <w:spacing w:before="0" w:line="360" w:lineRule="auto"/>
        <w:ind w:left="720" w:firstLine="0"/>
        <w:jc w:val="left"/>
        <w:rPr>
          <w:shd w:fill="auto" w:val="clear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5">
      <w:pPr>
        <w:widowControl w:val="0"/>
        <w:spacing w:before="0" w:line="360" w:lineRule="auto"/>
        <w:ind w:left="720" w:firstLine="0"/>
        <w:jc w:val="center"/>
        <w:rPr>
          <w:shd w:fill="auto" w:val="clear"/>
        </w:rPr>
      </w:pPr>
      <w:r w:rsidDel="00000000" w:rsidR="00000000" w:rsidRPr="00000000">
        <w:rPr>
          <w:shd w:fill="auto" w:val="clear"/>
          <w:rtl w:val="0"/>
        </w:rPr>
        <w:t xml:space="preserve">Приложения</w:t>
      </w:r>
    </w:p>
    <w:p w:rsidR="00000000" w:rsidDel="00000000" w:rsidP="00000000" w:rsidRDefault="00000000" w:rsidRPr="00000000" w14:paraId="000000B6">
      <w:pPr>
        <w:widowControl w:val="0"/>
        <w:spacing w:before="0" w:line="360" w:lineRule="auto"/>
        <w:ind w:left="720" w:firstLine="0"/>
        <w:jc w:val="left"/>
        <w:rPr>
          <w:shd w:fill="auto" w:val="clear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98" w:firstLine="0"/>
        <w:jc w:val="righ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  <w:rtl w:val="0"/>
        </w:rPr>
        <w:t xml:space="preserve">Приложени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highlight w:val="white"/>
          <w:rtl w:val="0"/>
        </w:rPr>
        <w:t xml:space="preserve">е №1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98" w:firstLine="0"/>
        <w:jc w:val="center"/>
        <w:rPr>
          <w:rFonts w:ascii="Times New Roman" w:cs="Times New Roman" w:eastAsia="Times New Roman" w:hAnsi="Times New Roman"/>
          <w:sz w:val="22"/>
          <w:szCs w:val="22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highlight w:val="white"/>
          <w:rtl w:val="0"/>
        </w:rPr>
        <w:t xml:space="preserve">Теоретический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  <w:rtl w:val="0"/>
        </w:rPr>
        <w:t xml:space="preserve"> материал к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highlight w:val="white"/>
          <w:rtl w:val="0"/>
        </w:rPr>
        <w:t xml:space="preserve">занятию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98" w:firstLine="0"/>
        <w:jc w:val="left"/>
        <w:rPr>
          <w:rFonts w:ascii="Times New Roman" w:cs="Times New Roman" w:eastAsia="Times New Roman" w:hAnsi="Times New Roman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A">
      <w:pPr>
        <w:widowControl w:val="0"/>
        <w:rPr/>
      </w:pPr>
      <w:r w:rsidDel="00000000" w:rsidR="00000000" w:rsidRPr="00000000">
        <w:rPr>
          <w:rtl w:val="0"/>
        </w:rPr>
        <w:t xml:space="preserve">Этнические украшения пользуются большой популярностью, ведь с их помощью можно создать яркий и интересный образ и подчеркнуть свою индивидуальность. Этнический стиль несёт черты наряда, принадлежащего какой-либо народности. Из народных костюмов и украшений того или иного этноса могут заимствоваться материалы, формы, орнаменты и типичные цвета. При этом этнические украшения в первую очередь модная стилизация с нар</w:t>
      </w:r>
      <w:r w:rsidDel="00000000" w:rsidR="00000000" w:rsidRPr="00000000">
        <w:rPr>
          <w:rtl w:val="0"/>
        </w:rPr>
        <w:t xml:space="preserve">одными акцентами, а не оригинал. </w:t>
      </w:r>
      <w:r w:rsidDel="00000000" w:rsidR="00000000" w:rsidRPr="00000000">
        <w:rPr>
          <w:rtl w:val="0"/>
        </w:rPr>
        <w:t xml:space="preserve">К основным этническим направлениям относятся: египетское, греческое, индейское, русское, индийское, африканское и азиатское.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B">
      <w:pPr>
        <w:widowControl w:val="0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</w:rPr>
      </w:pPr>
      <w:r w:rsidDel="00000000" w:rsidR="00000000" w:rsidRPr="00000000">
        <w:rPr>
          <w:rtl w:val="0"/>
        </w:rPr>
        <w:t xml:space="preserve"> Сегодня мы поговорим об одном из ярких представителей этнических украшений  которое называется слейв-браслет. Этот аксессуар знаком всем ценителям индийской культуры. Если вы смотрели индийские фильмы или сериалы, то наверняка замечали на руках восточных красавиц эффектные браслеты. Именно такое украшение и называется слейв. Оно представляет собой браслет, соединенный цепочкой с одним или даже несколькими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  <w:rtl w:val="0"/>
        </w:rPr>
        <w:t xml:space="preserve"> колечками на пальцах. В результате надевая всего один аксессуар, вы украшаете всю свою руку (</w:t>
      </w:r>
      <w:r w:rsidDel="00000000" w:rsidR="00000000" w:rsidRPr="00000000">
        <w:rPr>
          <w:rtl w:val="0"/>
        </w:rPr>
        <w:t xml:space="preserve">Приложение №2. Рис. 1, Рис. 2 и Рис. 3).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1" w:line="240" w:lineRule="auto"/>
        <w:ind w:left="0" w:right="0" w:firstLine="705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  <w:rtl w:val="0"/>
        </w:rPr>
        <w:t xml:space="preserve">Сам браслет бывает либо тоненький, похожий на цепочку, либо широкий и богато украшенный камнями и цветами. Кольцо, закрепленное на цепочке, тоже может принимать любую понравившуюся форму. Материалы, из которых изготавливают такие браслеты так же </w:t>
      </w:r>
      <w:r w:rsidDel="00000000" w:rsidR="00000000" w:rsidRPr="00000000">
        <w:rPr>
          <w:rtl w:val="0"/>
        </w:rPr>
        <w:t xml:space="preserve">весьма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  <w:rtl w:val="0"/>
        </w:rPr>
        <w:t xml:space="preserve"> разнообразны</w:t>
      </w:r>
      <w:r w:rsidDel="00000000" w:rsidR="00000000" w:rsidRPr="00000000">
        <w:rPr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  <w:rtl w:val="0"/>
        </w:rPr>
        <w:t xml:space="preserve">Вариантов довольно много, но все они основаны на одной и той же идее: браслет соединен с кольцом(Приложение №2. Рис.4, Рис.5, Рис.6).</w:t>
      </w:r>
    </w:p>
    <w:p w:rsidR="00000000" w:rsidDel="00000000" w:rsidP="00000000" w:rsidRDefault="00000000" w:rsidRPr="00000000" w14:paraId="000000B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1" w:line="240" w:lineRule="auto"/>
        <w:ind w:left="0" w:right="0" w:firstLine="705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  <w:rtl w:val="0"/>
        </w:rPr>
        <w:t xml:space="preserve">Как и у всех индийских украшений, у слейв-браслета долгая и богатая история. Хотя о том, где же впервые появился этот аксессуар и какое значение изначально в него вкладывали, до сих пор ведутся споры.</w:t>
      </w:r>
    </w:p>
    <w:p w:rsidR="00000000" w:rsidDel="00000000" w:rsidP="00000000" w:rsidRDefault="00000000" w:rsidRPr="00000000" w14:paraId="000000B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1" w:line="240" w:lineRule="auto"/>
        <w:ind w:left="0" w:right="0" w:firstLine="705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  <w:rtl w:val="0"/>
        </w:rPr>
        <w:t xml:space="preserve">Самый популярный вариант</w:t>
      </w:r>
      <w:r w:rsidDel="00000000" w:rsidR="00000000" w:rsidRPr="00000000">
        <w:rPr>
          <w:rtl w:val="0"/>
        </w:rPr>
        <w:t xml:space="preserve"> -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  <w:rtl w:val="0"/>
        </w:rPr>
        <w:t xml:space="preserve">это ассоциация с кандалами. Действительно, украшение, опутывающие пальцы и запястья напоминает их. Да и само слово «slave» с английского языка переводится как «раб». Согласно этой версии, работорговцы часто обменивали свой товар на золотые монеты, которые потом переплавляли в браслеты, сковывающие руки рабов. А работорговцы из Африки выменивали людей на эти самые золотые кандалы.</w:t>
      </w:r>
    </w:p>
    <w:p w:rsidR="00000000" w:rsidDel="00000000" w:rsidP="00000000" w:rsidRDefault="00000000" w:rsidRPr="00000000" w14:paraId="000000BF">
      <w:pPr>
        <w:widowControl w:val="0"/>
        <w:rPr/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  <w:rtl w:val="0"/>
        </w:rPr>
        <w:t xml:space="preserve">Но есть и менее печальные версии появления браслетов. Считается, что такая бижутерия появилась в Индии. Это доказывают археологические раскопки, при которых находят всевозможные фигурки женщин в таких украшениях и сами аксессуары. С хинди название подобных браслетов переводится как «цветы для рук». В украшении </w:t>
      </w:r>
      <w:r w:rsidDel="00000000" w:rsidR="00000000" w:rsidRPr="00000000">
        <w:rPr>
          <w:rtl w:val="0"/>
        </w:rPr>
        <w:t xml:space="preserve">Hathphool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  <w:rtl w:val="0"/>
        </w:rPr>
        <w:t xml:space="preserve">coeдинительным элементом так же служит круглый медальон в форме цветка, розетки или мандалы. Если колец пять,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  <w:rtl w:val="0"/>
        </w:rPr>
        <w:t xml:space="preserve">хатпхул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  <w:rtl w:val="0"/>
        </w:rPr>
        <w:t xml:space="preserve"> может носить название Панчангала (или драгоценность для пяти пальцев). </w:t>
      </w:r>
      <w:r w:rsidDel="00000000" w:rsidR="00000000" w:rsidRPr="00000000">
        <w:rPr>
          <w:i w:val="0"/>
          <w:smallCaps w:val="0"/>
          <w:strike w:val="0"/>
          <w:color w:val="000000"/>
          <w:highlight w:val="white"/>
          <w:u w:val="none"/>
          <w:vertAlign w:val="baseline"/>
          <w:rtl w:val="0"/>
        </w:rPr>
        <w:t xml:space="preserve">Хатпхул</w:t>
      </w:r>
      <w:r w:rsidDel="00000000" w:rsidR="00000000" w:rsidRPr="00000000">
        <w:rPr>
          <w:i w:val="0"/>
          <w:smallCaps w:val="0"/>
          <w:strike w:val="0"/>
          <w:color w:val="000000"/>
          <w:highlight w:val="white"/>
          <w:u w:val="none"/>
          <w:vertAlign w:val="baseline"/>
          <w:rtl w:val="0"/>
        </w:rPr>
        <w:t xml:space="preserve"> - это традиционное украшение невест</w:t>
      </w:r>
      <w:r w:rsidDel="00000000" w:rsidR="00000000" w:rsidRPr="00000000">
        <w:rPr>
          <w:rtl w:val="0"/>
        </w:rPr>
        <w:t xml:space="preserve">, состоящее</w:t>
      </w:r>
      <w:r w:rsidDel="00000000" w:rsidR="00000000" w:rsidRPr="00000000">
        <w:rPr>
          <w:rtl w:val="0"/>
        </w:rPr>
        <w:t xml:space="preserve"> из четырех или пяти колец, соединенных цепочкой с центральным цветочным мотивом или медальоном. </w:t>
      </w:r>
      <w:r w:rsidDel="00000000" w:rsidR="00000000" w:rsidRPr="00000000">
        <w:rPr>
          <w:rtl w:val="0"/>
        </w:rPr>
        <w:t xml:space="preserve">Хатпхул</w:t>
      </w:r>
      <w:r w:rsidDel="00000000" w:rsidR="00000000" w:rsidRPr="00000000">
        <w:rPr>
          <w:rtl w:val="0"/>
        </w:rPr>
        <w:t xml:space="preserve"> сделан из золота, украшен кунданом (сверхочищеным золотом) и усыпан драгоценными камнями. Каждое кольцо хатпхула представляет собой богиню, которая, как считается, защищает невесту и ее семью в трудную минуту. </w:t>
      </w:r>
      <w:r w:rsidDel="00000000" w:rsidR="00000000" w:rsidRPr="00000000">
        <w:rPr>
          <w:rtl w:val="0"/>
        </w:rPr>
        <w:t xml:space="preserve">Хатпхул</w:t>
      </w:r>
      <w:r w:rsidDel="00000000" w:rsidR="00000000" w:rsidRPr="00000000">
        <w:rPr>
          <w:rtl w:val="0"/>
        </w:rPr>
        <w:t xml:space="preserve"> означает узы супружества</w:t>
      </w:r>
      <w:r w:rsidDel="00000000" w:rsidR="00000000" w:rsidRPr="00000000">
        <w:rPr>
          <w:rFonts w:ascii="Roboto" w:cs="Roboto" w:eastAsia="Roboto" w:hAnsi="Roboto"/>
          <w:sz w:val="26"/>
          <w:szCs w:val="26"/>
          <w:rtl w:val="0"/>
        </w:rPr>
        <w:t xml:space="preserve">.</w:t>
      </w:r>
      <w:r w:rsidDel="00000000" w:rsidR="00000000" w:rsidRPr="00000000">
        <w:rPr>
          <w:rtl w:val="0"/>
        </w:rPr>
        <w:t xml:space="preserve"> Такие традиционные свадебные браслеты изначально состояли из пяти колечек. Позже их количество сократилось. Современный браслет такого типа состоит всего из трех колечек, сплетенных с основой браслета (Приложение  №2. Рис.7, Рис.8).</w:t>
      </w:r>
    </w:p>
    <w:p w:rsidR="00000000" w:rsidDel="00000000" w:rsidP="00000000" w:rsidRDefault="00000000" w:rsidRPr="00000000" w14:paraId="000000C0">
      <w:pPr>
        <w:widowControl w:val="0"/>
        <w:rPr/>
      </w:pPr>
      <w:r w:rsidDel="00000000" w:rsidR="00000000" w:rsidRPr="00000000">
        <w:rPr>
          <w:rtl w:val="0"/>
        </w:rPr>
        <w:t xml:space="preserve">Кроме браслетов индийские женщины украшали руки татуировками из хны, которые носились несколько недель, потом их смывали и наносили новые. Таким образом, они имели возможность в течение жизни делать различные росписи, при этом не повреждать кожу и не причинять вред своему здоровью. Такие татуировки называются мехенди.</w:t>
      </w:r>
    </w:p>
    <w:p w:rsidR="00000000" w:rsidDel="00000000" w:rsidP="00000000" w:rsidRDefault="00000000" w:rsidRPr="00000000" w14:paraId="000000C1">
      <w:pPr>
        <w:widowControl w:val="0"/>
        <w:rPr/>
      </w:pPr>
      <w:r w:rsidDel="00000000" w:rsidR="00000000" w:rsidRPr="00000000">
        <w:rPr>
          <w:rtl w:val="0"/>
        </w:rPr>
        <w:t xml:space="preserve">Кстати, изысканные плетеные слейв-браслеты даже в Индии носили не только на руках, но и на ногах. Смотрится это довольно нестандартно (Приложение №2 Рис.9, Рис.10). Сейчас такое украшение в повседневной городской жизни, конечно, носить сложно. Но вот летом на отдыхе и в сочетании с легкими платьями аксессуары такого типа смотрятся очень эффектно. Вы можете выбрать как классический вариант украшения, сочетающий два аксессуара в одном, так и трансформер, в котором цепочка отсоединяется от кольца на палец и остается только браслет на щиколотке.</w:t>
      </w:r>
    </w:p>
    <w:p w:rsidR="00000000" w:rsidDel="00000000" w:rsidP="00000000" w:rsidRDefault="00000000" w:rsidRPr="00000000" w14:paraId="000000C2">
      <w:pPr>
        <w:widowControl w:val="0"/>
        <w:rPr/>
      </w:pPr>
      <w:r w:rsidDel="00000000" w:rsidR="00000000" w:rsidRPr="00000000">
        <w:rPr>
          <w:rtl w:val="0"/>
        </w:rPr>
        <w:t xml:space="preserve">Слейв-браслеты стали носить в США в середине 1920-х годов, на волне интереса к культуре Востока. Традиционные индийские украшения со сложными орнаментами и обилием камней носили как часть вечернего образа. Но мода на них быстро прошла — началась Великая депрессия, и украшения могли позволить себе немногие.</w:t>
      </w:r>
    </w:p>
    <w:p w:rsidR="00000000" w:rsidDel="00000000" w:rsidP="00000000" w:rsidRDefault="00000000" w:rsidRPr="00000000" w14:paraId="000000C3">
      <w:pPr>
        <w:widowControl w:val="0"/>
        <w:rPr/>
      </w:pPr>
      <w:r w:rsidDel="00000000" w:rsidR="00000000" w:rsidRPr="00000000">
        <w:rPr>
          <w:rtl w:val="0"/>
        </w:rPr>
        <w:t xml:space="preserve">Новый виток популярности слейв-браслетов случился в 1960-е. Традиционное украшение преобразилось, впитав в себя некоторые элементы западной культуры. Браслеты украшали цепями из прямоугольных звеньев, камнями и многозначными символами.</w:t>
      </w:r>
    </w:p>
    <w:p w:rsidR="00000000" w:rsidDel="00000000" w:rsidP="00000000" w:rsidRDefault="00000000" w:rsidRPr="00000000" w14:paraId="000000C4">
      <w:pPr>
        <w:widowControl w:val="0"/>
        <w:rPr/>
      </w:pPr>
      <w:r w:rsidDel="00000000" w:rsidR="00000000" w:rsidRPr="00000000">
        <w:rPr>
          <w:rtl w:val="0"/>
        </w:rPr>
        <w:t xml:space="preserve">Последняя волна популярности слейв-браслетов пришлась на начало 2000-х. Она связана с бразильским сериалом «Клон», героиня которого носила украшение в виде браслета с цепочкой. Из-за этого его также стали называть «браслетом Жади» (Приложение №2 Рис.11).</w:t>
      </w:r>
    </w:p>
    <w:p w:rsidR="00000000" w:rsidDel="00000000" w:rsidP="00000000" w:rsidRDefault="00000000" w:rsidRPr="00000000" w14:paraId="000000C5">
      <w:pPr>
        <w:widowControl w:val="0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  <w:rtl w:val="0"/>
        </w:rPr>
        <w:t xml:space="preserve">На сегодняшний день вокруг таких украшений нет особого культа. Но все равно многие дополняют ими свои наряды. Такие аксессуары могут быть выполнены в разной форме и дополняться множеством красивых деталей.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70" w:line="240" w:lineRule="auto"/>
        <w:ind w:left="0" w:right="0" w:firstLine="0"/>
        <w:jc w:val="right"/>
        <w:rPr/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highlight w:val="white"/>
          <w:rtl w:val="0"/>
        </w:rPr>
        <w:t xml:space="preserve">Приложение №2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70" w:line="240" w:lineRule="auto"/>
        <w:ind w:left="0" w:right="0" w:firstLine="0"/>
        <w:jc w:val="center"/>
        <w:rPr/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highlight w:val="white"/>
          <w:u w:val="none"/>
          <w:vertAlign w:val="baseline"/>
          <w:rtl w:val="0"/>
        </w:rPr>
        <w:t xml:space="preserve">Иллюстрации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8">
      <w:pPr>
        <w:widowControl w:val="0"/>
        <w:spacing w:before="370" w:lineRule="auto"/>
        <w:ind w:firstLine="0"/>
        <w:jc w:val="right"/>
        <w:rPr>
          <w:vertAlign w:val="subscript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4737735</wp:posOffset>
                </wp:positionH>
                <wp:positionV relativeFrom="paragraph">
                  <wp:posOffset>2967990</wp:posOffset>
                </wp:positionV>
                <wp:extent cx="2886075" cy="1057275"/>
                <wp:effectExtent b="0" l="0" r="0" t="0"/>
                <wp:wrapSquare wrapText="bothSides" distB="114300" distT="114300" distL="114300" distR="114300"/>
                <wp:docPr id="1047" name=""/>
                <a:graphic>
                  <a:graphicData uri="http://schemas.microsoft.com/office/word/2010/wordprocessingShape">
                    <wps:wsp>
                      <wps:cNvSpPr txBox="1"/>
                      <wps:cNvPr id="18" name="Shape 18"/>
                      <wps:spPr>
                        <a:xfrm>
                          <a:off x="360000" y="171000"/>
                          <a:ext cx="2865900" cy="1035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Arial" w:cs="Arial" w:eastAsia="Arial" w:hAnsi="Arial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8"/>
                                <w:vertAlign w:val="baseline"/>
                              </w:rPr>
                              <w:t xml:space="preserve">Рис.3 Слейв-браслет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Arial" w:cs="Arial" w:eastAsia="Arial" w:hAnsi="Arial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8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Arial" w:cs="Arial" w:eastAsia="Arial" w:hAnsi="Arial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8"/>
                                <w:vertAlign w:val="baseline"/>
                              </w:rPr>
                              <w:t xml:space="preserve">        на все пальчики</w:t>
                            </w:r>
                          </w:p>
                        </w:txbxContent>
                      </wps:txbx>
                      <wps:bodyPr anchorCtr="0" anchor="t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4737735</wp:posOffset>
                </wp:positionH>
                <wp:positionV relativeFrom="paragraph">
                  <wp:posOffset>2967990</wp:posOffset>
                </wp:positionV>
                <wp:extent cx="2886075" cy="1057275"/>
                <wp:effectExtent b="0" l="0" r="0" t="0"/>
                <wp:wrapSquare wrapText="bothSides" distB="114300" distT="114300" distL="114300" distR="114300"/>
                <wp:docPr id="1047" name="image35.png"/>
                <a:graphic>
                  <a:graphicData uri="http://schemas.openxmlformats.org/drawingml/2006/picture">
                    <pic:pic>
                      <pic:nvPicPr>
                        <pic:cNvPr id="0" name="image35.png"/>
                        <pic:cNvPicPr preferRelativeResize="0"/>
                      </pic:nvPicPr>
                      <pic:blipFill>
                        <a:blip r:embed="rId1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886075" cy="105727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184785</wp:posOffset>
            </wp:positionH>
            <wp:positionV relativeFrom="paragraph">
              <wp:posOffset>195390</wp:posOffset>
            </wp:positionV>
            <wp:extent cx="1358265" cy="2032840"/>
            <wp:effectExtent b="0" l="0" r="0" t="0"/>
            <wp:wrapSquare wrapText="bothSides" distB="114300" distT="114300" distL="114300" distR="114300"/>
            <wp:docPr id="1068" name="image17.jpg"/>
            <a:graphic>
              <a:graphicData uri="http://schemas.openxmlformats.org/drawingml/2006/picture">
                <pic:pic>
                  <pic:nvPicPr>
                    <pic:cNvPr id="0" name="image17.jp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58265" cy="203284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4924425</wp:posOffset>
            </wp:positionH>
            <wp:positionV relativeFrom="paragraph">
              <wp:posOffset>193298</wp:posOffset>
            </wp:positionV>
            <wp:extent cx="1524000" cy="2035552"/>
            <wp:effectExtent b="0" l="0" r="0" t="0"/>
            <wp:wrapSquare wrapText="bothSides" distB="114300" distT="114300" distL="114300" distR="114300"/>
            <wp:docPr id="1059" name="image10.jpg"/>
            <a:graphic>
              <a:graphicData uri="http://schemas.openxmlformats.org/drawingml/2006/picture">
                <pic:pic>
                  <pic:nvPicPr>
                    <pic:cNvPr id="0" name="image10.jp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203555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106681</wp:posOffset>
                </wp:positionH>
                <wp:positionV relativeFrom="paragraph">
                  <wp:posOffset>3019425</wp:posOffset>
                </wp:positionV>
                <wp:extent cx="2000250" cy="600075"/>
                <wp:effectExtent b="0" l="0" r="0" t="0"/>
                <wp:wrapSquare wrapText="bothSides" distB="114300" distT="114300" distL="114300" distR="114300"/>
                <wp:docPr id="1044" name=""/>
                <a:graphic>
                  <a:graphicData uri="http://schemas.microsoft.com/office/word/2010/wordprocessingShape">
                    <wps:wsp>
                      <wps:cNvSpPr txBox="1"/>
                      <wps:cNvPr id="15" name="Shape 15"/>
                      <wps:spPr>
                        <a:xfrm>
                          <a:off x="489375" y="300375"/>
                          <a:ext cx="1980300" cy="57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Arial" w:cs="Arial" w:eastAsia="Arial" w:hAnsi="Arial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8"/>
                                <w:vertAlign w:val="baseline"/>
                              </w:rPr>
                              <w:t xml:space="preserve">Рис.1 Слейв-браслет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Arial" w:cs="Arial" w:eastAsia="Arial" w:hAnsi="Arial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8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Arial" w:cs="Arial" w:eastAsia="Arial" w:hAnsi="Arial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8"/>
                                <w:vertAlign w:val="baseline"/>
                              </w:rPr>
                              <w:t xml:space="preserve">           на 1 пальчик</w:t>
                            </w:r>
                          </w:p>
                        </w:txbxContent>
                      </wps:txbx>
                      <wps:bodyPr anchorCtr="0" anchor="t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106681</wp:posOffset>
                </wp:positionH>
                <wp:positionV relativeFrom="paragraph">
                  <wp:posOffset>3019425</wp:posOffset>
                </wp:positionV>
                <wp:extent cx="2000250" cy="600075"/>
                <wp:effectExtent b="0" l="0" r="0" t="0"/>
                <wp:wrapSquare wrapText="bothSides" distB="114300" distT="114300" distL="114300" distR="114300"/>
                <wp:docPr id="1044" name="image32.png"/>
                <a:graphic>
                  <a:graphicData uri="http://schemas.openxmlformats.org/drawingml/2006/picture">
                    <pic:pic>
                      <pic:nvPicPr>
                        <pic:cNvPr id="0" name="image32.png"/>
                        <pic:cNvPicPr preferRelativeResize="0"/>
                      </pic:nvPicPr>
                      <pic:blipFill>
                        <a:blip r:embed="rId2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00250" cy="60007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2366010</wp:posOffset>
            </wp:positionH>
            <wp:positionV relativeFrom="paragraph">
              <wp:posOffset>287655</wp:posOffset>
            </wp:positionV>
            <wp:extent cx="1906831" cy="1877191"/>
            <wp:effectExtent b="0" l="0" r="0" t="0"/>
            <wp:wrapSquare wrapText="bothSides" distB="114300" distT="114300" distL="114300" distR="114300"/>
            <wp:docPr id="1061" name="image7.jpg"/>
            <a:graphic>
              <a:graphicData uri="http://schemas.openxmlformats.org/drawingml/2006/picture">
                <pic:pic>
                  <pic:nvPicPr>
                    <pic:cNvPr id="0" name="image7.jp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06831" cy="187719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C9">
      <w:pPr>
        <w:widowControl w:val="0"/>
        <w:spacing w:before="370" w:lineRule="auto"/>
        <w:ind w:firstLine="0"/>
        <w:jc w:val="left"/>
        <w:rPr>
          <w:vertAlign w:val="subscrip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A">
      <w:pPr>
        <w:widowControl w:val="0"/>
        <w:spacing w:before="370" w:lineRule="auto"/>
        <w:ind w:firstLine="0"/>
        <w:jc w:val="right"/>
        <w:rPr>
          <w:vertAlign w:val="subscrip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B">
      <w:pPr>
        <w:widowControl w:val="0"/>
        <w:spacing w:before="370" w:lineRule="auto"/>
        <w:ind w:firstLine="0"/>
        <w:jc w:val="right"/>
        <w:rPr>
          <w:vertAlign w:val="subscript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2487930</wp:posOffset>
                </wp:positionH>
                <wp:positionV relativeFrom="paragraph">
                  <wp:posOffset>864870</wp:posOffset>
                </wp:positionV>
                <wp:extent cx="2385752" cy="808903"/>
                <wp:effectExtent b="0" l="0" r="0" t="0"/>
                <wp:wrapSquare wrapText="bothSides" distB="114300" distT="114300" distL="114300" distR="114300"/>
                <wp:docPr id="1048" name=""/>
                <a:graphic>
                  <a:graphicData uri="http://schemas.microsoft.com/office/word/2010/wordprocessingShape">
                    <wps:wsp>
                      <wps:cNvSpPr txBox="1"/>
                      <wps:cNvPr id="19" name="Shape 19"/>
                      <wps:spPr>
                        <a:xfrm>
                          <a:off x="340100" y="1850"/>
                          <a:ext cx="2199300" cy="736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  <w:t xml:space="preserve">Рис.2 слейв-браслет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  <w:t xml:space="preserve">         на 2 пальчика</w:t>
                            </w:r>
                          </w:p>
                        </w:txbxContent>
                      </wps:txbx>
                      <wps:bodyPr anchorCtr="0" anchor="t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2487930</wp:posOffset>
                </wp:positionH>
                <wp:positionV relativeFrom="paragraph">
                  <wp:posOffset>864870</wp:posOffset>
                </wp:positionV>
                <wp:extent cx="2385752" cy="808903"/>
                <wp:effectExtent b="0" l="0" r="0" t="0"/>
                <wp:wrapSquare wrapText="bothSides" distB="114300" distT="114300" distL="114300" distR="114300"/>
                <wp:docPr id="1048" name="image36.png"/>
                <a:graphic>
                  <a:graphicData uri="http://schemas.openxmlformats.org/drawingml/2006/picture">
                    <pic:pic>
                      <pic:nvPicPr>
                        <pic:cNvPr id="0" name="image36.png"/>
                        <pic:cNvPicPr preferRelativeResize="0"/>
                      </pic:nvPicPr>
                      <pic:blipFill>
                        <a:blip r:embed="rId24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385752" cy="80890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64771</wp:posOffset>
                </wp:positionH>
                <wp:positionV relativeFrom="paragraph">
                  <wp:posOffset>958215</wp:posOffset>
                </wp:positionV>
                <wp:extent cx="1807845" cy="800489"/>
                <wp:effectExtent b="0" l="0" r="0" t="0"/>
                <wp:wrapSquare wrapText="bothSides" distB="114300" distT="114300" distL="114300" distR="114300"/>
                <wp:docPr id="1045" name=""/>
                <a:graphic>
                  <a:graphicData uri="http://schemas.microsoft.com/office/word/2010/wordprocessingShape">
                    <wps:wsp>
                      <wps:cNvSpPr txBox="1"/>
                      <wps:cNvPr id="16" name="Shape 16"/>
                      <wps:spPr>
                        <a:xfrm>
                          <a:off x="320200" y="0"/>
                          <a:ext cx="1701600" cy="756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  <w:t xml:space="preserve">Рис.1 слейв-браслет 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  <w:t xml:space="preserve">          на 1 пальчик</w:t>
                            </w:r>
                          </w:p>
                        </w:txbxContent>
                      </wps:txbx>
                      <wps:bodyPr anchorCtr="0" anchor="t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64771</wp:posOffset>
                </wp:positionH>
                <wp:positionV relativeFrom="paragraph">
                  <wp:posOffset>958215</wp:posOffset>
                </wp:positionV>
                <wp:extent cx="1807845" cy="800489"/>
                <wp:effectExtent b="0" l="0" r="0" t="0"/>
                <wp:wrapSquare wrapText="bothSides" distB="114300" distT="114300" distL="114300" distR="114300"/>
                <wp:docPr id="1045" name="image33.png"/>
                <a:graphic>
                  <a:graphicData uri="http://schemas.openxmlformats.org/drawingml/2006/picture">
                    <pic:pic>
                      <pic:nvPicPr>
                        <pic:cNvPr id="0" name="image33.png"/>
                        <pic:cNvPicPr preferRelativeResize="0"/>
                      </pic:nvPicPr>
                      <pic:blipFill>
                        <a:blip r:embed="rId25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807845" cy="800489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CC">
      <w:pPr>
        <w:widowControl w:val="0"/>
        <w:spacing w:before="370" w:lineRule="auto"/>
        <w:ind w:firstLine="0"/>
        <w:jc w:val="right"/>
        <w:rPr>
          <w:vertAlign w:val="subscript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4951095</wp:posOffset>
                </wp:positionH>
                <wp:positionV relativeFrom="paragraph">
                  <wp:posOffset>548640</wp:posOffset>
                </wp:positionV>
                <wp:extent cx="2713000" cy="753038"/>
                <wp:effectExtent b="0" l="0" r="0" t="0"/>
                <wp:wrapSquare wrapText="bothSides" distB="114300" distT="114300" distL="114300" distR="114300"/>
                <wp:docPr id="1039" name=""/>
                <a:graphic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369950" y="0"/>
                          <a:ext cx="2713000" cy="753038"/>
                          <a:chOff x="369950" y="0"/>
                          <a:chExt cx="2487900" cy="688450"/>
                        </a:xfrm>
                      </wpg:grpSpPr>
                      <wps:wsp>
                        <wps:cNvSpPr txBox="1"/>
                        <wps:cNvPr id="9" name="Shape 9"/>
                        <wps:spPr>
                          <a:xfrm>
                            <a:off x="369950" y="0"/>
                            <a:ext cx="2487900" cy="19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000000" w:rsidDel="00000000" w:rsidP="00000000" w:rsidRDefault="00000000" w:rsidRPr="00000000">
                              <w:pPr>
                                <w:spacing w:after="0" w:before="0" w:line="240"/>
                                <w:ind w:left="0" w:right="0" w:firstLine="0"/>
                                <w:jc w:val="left"/>
                                <w:textDirection w:val="btLr"/>
                              </w:pPr>
                            </w:p>
                          </w:txbxContent>
                        </wps:txbx>
                        <wps:bodyPr anchorCtr="0" anchor="t" bIns="91425" lIns="91425" spcFirstLastPara="1" rIns="91425" wrap="square" tIns="91425">
                          <a:noAutofit/>
                        </wps:bodyPr>
                      </wps:wsp>
                      <wps:wsp>
                        <wps:cNvSpPr txBox="1"/>
                        <wps:cNvPr id="10" name="Shape 10"/>
                        <wps:spPr>
                          <a:xfrm>
                            <a:off x="369950" y="-18050"/>
                            <a:ext cx="2149500" cy="706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000000" w:rsidDel="00000000" w:rsidP="00000000" w:rsidRDefault="00000000" w:rsidRPr="00000000">
                              <w:pPr>
                                <w:spacing w:after="0" w:before="0" w:line="240"/>
                                <w:ind w:left="0" w:right="0" w:firstLine="0"/>
                                <w:jc w:val="left"/>
                                <w:textDirection w:val="btLr"/>
                              </w:pPr>
                              <w:r w:rsidDel="00000000" w:rsidR="00000000" w:rsidRPr="00000000">
                                <w:rPr>
                                  <w:rFonts w:ascii="Times New Roman" w:cs="Times New Roman" w:eastAsia="Times New Roman" w:hAnsi="Times New Roman"/>
                                  <w:b w:val="0"/>
                                  <w:i w:val="0"/>
                                  <w:smallCaps w:val="0"/>
                                  <w:strike w:val="0"/>
                                  <w:color w:val="000000"/>
                                  <w:sz w:val="24"/>
                                  <w:vertAlign w:val="baseline"/>
                                </w:rPr>
                                <w:t xml:space="preserve">Рис.3 слейв-браслет</w:t>
                              </w:r>
                            </w:p>
                            <w:p w:rsidR="00000000" w:rsidDel="00000000" w:rsidP="00000000" w:rsidRDefault="00000000" w:rsidRPr="00000000">
                              <w:pPr>
                                <w:spacing w:after="0" w:before="0" w:line="240"/>
                                <w:ind w:left="0" w:right="0" w:firstLine="0"/>
                                <w:jc w:val="left"/>
                                <w:textDirection w:val="btLr"/>
                              </w:pPr>
                              <w:r w:rsidDel="00000000" w:rsidR="00000000" w:rsidRPr="00000000">
                                <w:rPr>
                                  <w:rFonts w:ascii="Times New Roman" w:cs="Times New Roman" w:eastAsia="Times New Roman" w:hAnsi="Times New Roman"/>
                                  <w:b w:val="0"/>
                                  <w:i w:val="0"/>
                                  <w:smallCaps w:val="0"/>
                                  <w:strike w:val="0"/>
                                  <w:color w:val="000000"/>
                                  <w:sz w:val="24"/>
                                  <w:vertAlign w:val="baseline"/>
                                </w:rPr>
                              </w:r>
                              <w:r w:rsidDel="00000000" w:rsidR="00000000" w:rsidRPr="00000000">
                                <w:rPr>
                                  <w:rFonts w:ascii="Times New Roman" w:cs="Times New Roman" w:eastAsia="Times New Roman" w:hAnsi="Times New Roman"/>
                                  <w:b w:val="0"/>
                                  <w:i w:val="0"/>
                                  <w:smallCaps w:val="0"/>
                                  <w:strike w:val="0"/>
                                  <w:color w:val="000000"/>
                                  <w:sz w:val="24"/>
                                  <w:vertAlign w:val="baseline"/>
                                </w:rPr>
                                <w:t xml:space="preserve">        на 5 пальчиков</w:t>
                              </w:r>
                            </w:p>
                          </w:txbxContent>
                        </wps:txbx>
                        <wps:bodyPr anchorCtr="0" anchor="t" bIns="91425" lIns="91425" spcFirstLastPara="1" rIns="91425" wrap="square" tIns="91425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4951095</wp:posOffset>
                </wp:positionH>
                <wp:positionV relativeFrom="paragraph">
                  <wp:posOffset>548640</wp:posOffset>
                </wp:positionV>
                <wp:extent cx="2713000" cy="753038"/>
                <wp:effectExtent b="0" l="0" r="0" t="0"/>
                <wp:wrapSquare wrapText="bothSides" distB="114300" distT="114300" distL="114300" distR="114300"/>
                <wp:docPr id="1039" name="image27.png"/>
                <a:graphic>
                  <a:graphicData uri="http://schemas.openxmlformats.org/drawingml/2006/picture">
                    <pic:pic>
                      <pic:nvPicPr>
                        <pic:cNvPr id="0" name="image27.png"/>
                        <pic:cNvPicPr preferRelativeResize="0"/>
                      </pic:nvPicPr>
                      <pic:blipFill>
                        <a:blip r:embed="rId2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713000" cy="75303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CD">
      <w:pPr>
        <w:widowControl w:val="0"/>
        <w:spacing w:before="370" w:lineRule="auto"/>
        <w:ind w:firstLine="0"/>
        <w:jc w:val="left"/>
        <w:rPr>
          <w:vertAlign w:val="subscript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-409574</wp:posOffset>
                </wp:positionH>
                <wp:positionV relativeFrom="paragraph">
                  <wp:posOffset>2924175</wp:posOffset>
                </wp:positionV>
                <wp:extent cx="2643466" cy="805815"/>
                <wp:effectExtent b="0" l="0" r="0" t="0"/>
                <wp:wrapSquare wrapText="bothSides" distB="114300" distT="114300" distL="114300" distR="114300"/>
                <wp:docPr id="1035" name=""/>
                <a:graphic>
                  <a:graphicData uri="http://schemas.microsoft.com/office/word/2010/wordprocessingShape">
                    <wps:wsp>
                      <wps:cNvSpPr txBox="1"/>
                      <wps:cNvPr id="5" name="Shape 5"/>
                      <wps:spPr>
                        <a:xfrm>
                          <a:off x="350050" y="1850"/>
                          <a:ext cx="2547600" cy="766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  <w:t xml:space="preserve">Рис.4 слейв-браслет с сеткой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  <w:t xml:space="preserve">          из цепочек</w:t>
                            </w:r>
                          </w:p>
                        </w:txbxContent>
                      </wps:txbx>
                      <wps:bodyPr anchorCtr="0" anchor="t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-409574</wp:posOffset>
                </wp:positionH>
                <wp:positionV relativeFrom="paragraph">
                  <wp:posOffset>2924175</wp:posOffset>
                </wp:positionV>
                <wp:extent cx="2643466" cy="805815"/>
                <wp:effectExtent b="0" l="0" r="0" t="0"/>
                <wp:wrapSquare wrapText="bothSides" distB="114300" distT="114300" distL="114300" distR="114300"/>
                <wp:docPr id="1035" name="image23.png"/>
                <a:graphic>
                  <a:graphicData uri="http://schemas.openxmlformats.org/drawingml/2006/picture">
                    <pic:pic>
                      <pic:nvPicPr>
                        <pic:cNvPr id="0" name="image23.png"/>
                        <pic:cNvPicPr preferRelativeResize="0"/>
                      </pic:nvPicPr>
                      <pic:blipFill>
                        <a:blip r:embed="rId2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643466" cy="80581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5132070</wp:posOffset>
                </wp:positionH>
                <wp:positionV relativeFrom="paragraph">
                  <wp:posOffset>2964165</wp:posOffset>
                </wp:positionV>
                <wp:extent cx="2483756" cy="765825"/>
                <wp:effectExtent b="0" l="0" r="0" t="0"/>
                <wp:wrapSquare wrapText="bothSides" distB="114300" distT="114300" distL="114300" distR="114300"/>
                <wp:docPr id="1050" name=""/>
                <a:graphic>
                  <a:graphicData uri="http://schemas.microsoft.com/office/word/2010/wordprocessingShape">
                    <wps:wsp>
                      <wps:cNvSpPr txBox="1"/>
                      <wps:cNvPr id="21" name="Shape 21"/>
                      <wps:spPr>
                        <a:xfrm>
                          <a:off x="360000" y="1850"/>
                          <a:ext cx="2268900" cy="696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  <w:t xml:space="preserve">Рис.6 слейв-браслет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  <w:t xml:space="preserve">          из бисера</w:t>
                            </w:r>
                          </w:p>
                        </w:txbxContent>
                      </wps:txbx>
                      <wps:bodyPr anchorCtr="0" anchor="t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5132070</wp:posOffset>
                </wp:positionH>
                <wp:positionV relativeFrom="paragraph">
                  <wp:posOffset>2964165</wp:posOffset>
                </wp:positionV>
                <wp:extent cx="2483756" cy="765825"/>
                <wp:effectExtent b="0" l="0" r="0" t="0"/>
                <wp:wrapSquare wrapText="bothSides" distB="114300" distT="114300" distL="114300" distR="114300"/>
                <wp:docPr id="1050" name="image38.png"/>
                <a:graphic>
                  <a:graphicData uri="http://schemas.openxmlformats.org/drawingml/2006/picture">
                    <pic:pic>
                      <pic:nvPicPr>
                        <pic:cNvPr id="0" name="image38.png"/>
                        <pic:cNvPicPr preferRelativeResize="0"/>
                      </pic:nvPicPr>
                      <pic:blipFill>
                        <a:blip r:embed="rId2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483756" cy="7658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4705350</wp:posOffset>
            </wp:positionH>
            <wp:positionV relativeFrom="paragraph">
              <wp:posOffset>139065</wp:posOffset>
            </wp:positionV>
            <wp:extent cx="2900906" cy="1983105"/>
            <wp:effectExtent b="0" l="0" r="0" t="0"/>
            <wp:wrapSquare wrapText="bothSides" distB="114300" distT="114300" distL="114300" distR="114300"/>
            <wp:docPr id="1054" name="image6.jpg"/>
            <a:graphic>
              <a:graphicData uri="http://schemas.openxmlformats.org/drawingml/2006/picture">
                <pic:pic>
                  <pic:nvPicPr>
                    <pic:cNvPr id="0" name="image6.jpg"/>
                    <pic:cNvPicPr preferRelativeResize="0"/>
                  </pic:nvPicPr>
                  <pic:blipFill>
                    <a:blip r:embed="rId29"/>
                    <a:srcRect b="0" l="0" r="2573" t="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900906" cy="198310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1714500</wp:posOffset>
            </wp:positionH>
            <wp:positionV relativeFrom="paragraph">
              <wp:posOffset>114300</wp:posOffset>
            </wp:positionV>
            <wp:extent cx="2842245" cy="2842245"/>
            <wp:effectExtent b="0" l="0" r="0" t="0"/>
            <wp:wrapSquare wrapText="bothSides" distB="114300" distT="114300" distL="114300" distR="114300"/>
            <wp:docPr id="1058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42245" cy="284224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-342899</wp:posOffset>
            </wp:positionH>
            <wp:positionV relativeFrom="paragraph">
              <wp:posOffset>114300</wp:posOffset>
            </wp:positionV>
            <wp:extent cx="1905000" cy="2862705"/>
            <wp:effectExtent b="0" l="0" r="0" t="0"/>
            <wp:wrapSquare wrapText="bothSides" distB="114300" distT="114300" distL="114300" distR="114300"/>
            <wp:docPr id="1069" name="image18.jpg"/>
            <a:graphic>
              <a:graphicData uri="http://schemas.openxmlformats.org/drawingml/2006/picture">
                <pic:pic>
                  <pic:nvPicPr>
                    <pic:cNvPr id="0" name="image18.jp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286270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1750695</wp:posOffset>
                </wp:positionH>
                <wp:positionV relativeFrom="paragraph">
                  <wp:posOffset>2914650</wp:posOffset>
                </wp:positionV>
                <wp:extent cx="2728452" cy="845820"/>
                <wp:effectExtent b="0" l="0" r="0" t="0"/>
                <wp:wrapSquare wrapText="bothSides" distB="114300" distT="114300" distL="114300" distR="114300"/>
                <wp:docPr id="1041" name=""/>
                <a:graphic>
                  <a:graphicData uri="http://schemas.microsoft.com/office/word/2010/wordprocessingShape">
                    <wps:wsp>
                      <wps:cNvSpPr txBox="1"/>
                      <wps:cNvPr id="12" name="Shape 12"/>
                      <wps:spPr>
                        <a:xfrm>
                          <a:off x="340100" y="-8100"/>
                          <a:ext cx="2567400" cy="796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  <w:t xml:space="preserve">Рис.5 металлический слейв-браслет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  <w:t xml:space="preserve">          на 5 пальцев </w:t>
                            </w: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  <w:t xml:space="preserve">с эмалью</w:t>
                            </w:r>
                          </w:p>
                        </w:txbxContent>
                      </wps:txbx>
                      <wps:bodyPr anchorCtr="0" anchor="t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1750695</wp:posOffset>
                </wp:positionH>
                <wp:positionV relativeFrom="paragraph">
                  <wp:posOffset>2914650</wp:posOffset>
                </wp:positionV>
                <wp:extent cx="2728452" cy="845820"/>
                <wp:effectExtent b="0" l="0" r="0" t="0"/>
                <wp:wrapSquare wrapText="bothSides" distB="114300" distT="114300" distL="114300" distR="114300"/>
                <wp:docPr id="1041" name="image29.png"/>
                <a:graphic>
                  <a:graphicData uri="http://schemas.openxmlformats.org/drawingml/2006/picture">
                    <pic:pic>
                      <pic:nvPicPr>
                        <pic:cNvPr id="0" name="image29.png"/>
                        <pic:cNvPicPr preferRelativeResize="0"/>
                      </pic:nvPicPr>
                      <pic:blipFill>
                        <a:blip r:embed="rId3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728452" cy="84582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CE">
      <w:pPr>
        <w:widowControl w:val="0"/>
        <w:spacing w:before="370" w:lineRule="auto"/>
        <w:ind w:firstLine="0"/>
        <w:jc w:val="left"/>
        <w:rPr>
          <w:vertAlign w:val="subscript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165735</wp:posOffset>
            </wp:positionH>
            <wp:positionV relativeFrom="paragraph">
              <wp:posOffset>203835</wp:posOffset>
            </wp:positionV>
            <wp:extent cx="2366010" cy="2585899"/>
            <wp:effectExtent b="0" l="0" r="0" t="0"/>
            <wp:wrapSquare wrapText="bothSides" distB="114300" distT="114300" distL="114300" distR="114300"/>
            <wp:docPr id="1056" name="image8.jpg"/>
            <a:graphic>
              <a:graphicData uri="http://schemas.openxmlformats.org/drawingml/2006/picture">
                <pic:pic>
                  <pic:nvPicPr>
                    <pic:cNvPr id="0" name="image8.jp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66010" cy="258589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3352800</wp:posOffset>
            </wp:positionH>
            <wp:positionV relativeFrom="paragraph">
              <wp:posOffset>192420</wp:posOffset>
            </wp:positionV>
            <wp:extent cx="1732558" cy="2588880"/>
            <wp:effectExtent b="0" l="0" r="0" t="0"/>
            <wp:wrapSquare wrapText="bothSides" distB="114300" distT="114300" distL="114300" distR="114300"/>
            <wp:docPr id="1055" name="image4.jpg"/>
            <a:graphic>
              <a:graphicData uri="http://schemas.openxmlformats.org/drawingml/2006/picture">
                <pic:pic>
                  <pic:nvPicPr>
                    <pic:cNvPr id="0" name="image4.jpg"/>
                    <pic:cNvPicPr preferRelativeResize="0"/>
                  </pic:nvPicPr>
                  <pic:blipFill>
                    <a:blip r:embed="rId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32558" cy="25888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CF">
      <w:pPr>
        <w:widowControl w:val="0"/>
        <w:spacing w:before="370" w:lineRule="auto"/>
        <w:ind w:firstLine="0"/>
        <w:jc w:val="left"/>
        <w:rPr>
          <w:vertAlign w:val="subscrip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0">
      <w:pPr>
        <w:widowControl w:val="0"/>
        <w:spacing w:before="370" w:lineRule="auto"/>
        <w:ind w:firstLine="0"/>
        <w:jc w:val="left"/>
        <w:rPr>
          <w:vertAlign w:val="subscrip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1">
      <w:pPr>
        <w:widowControl w:val="0"/>
        <w:spacing w:before="370" w:lineRule="auto"/>
        <w:ind w:firstLine="0"/>
        <w:jc w:val="left"/>
        <w:rPr>
          <w:vertAlign w:val="subscrip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2">
      <w:pPr>
        <w:widowControl w:val="0"/>
        <w:spacing w:before="370" w:lineRule="auto"/>
        <w:ind w:firstLine="0"/>
        <w:jc w:val="left"/>
        <w:rPr>
          <w:vertAlign w:val="subscrip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3">
      <w:pPr>
        <w:widowControl w:val="0"/>
        <w:spacing w:before="370" w:lineRule="auto"/>
        <w:ind w:firstLine="0"/>
        <w:jc w:val="left"/>
        <w:rPr>
          <w:vertAlign w:val="subscript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3185160</wp:posOffset>
                </wp:positionH>
                <wp:positionV relativeFrom="paragraph">
                  <wp:posOffset>394335</wp:posOffset>
                </wp:positionV>
                <wp:extent cx="2190750" cy="723900"/>
                <wp:effectExtent b="0" l="0" r="0" t="0"/>
                <wp:wrapSquare wrapText="bothSides" distB="114300" distT="114300" distL="114300" distR="114300"/>
                <wp:docPr id="1036" name=""/>
                <a:graphic>
                  <a:graphicData uri="http://schemas.microsoft.com/office/word/2010/wordprocessingShape">
                    <wps:wsp>
                      <wps:cNvSpPr txBox="1"/>
                      <wps:cNvPr id="6" name="Shape 6"/>
                      <wps:spPr>
                        <a:xfrm>
                          <a:off x="369950" y="31700"/>
                          <a:ext cx="2169300" cy="706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  <w:t xml:space="preserve">Рис.8 слейв-браслет невесты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  <w:t xml:space="preserve">           на 1 пальчик</w:t>
                            </w:r>
                          </w:p>
                        </w:txbxContent>
                      </wps:txbx>
                      <wps:bodyPr anchorCtr="0" anchor="t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3185160</wp:posOffset>
                </wp:positionH>
                <wp:positionV relativeFrom="paragraph">
                  <wp:posOffset>394335</wp:posOffset>
                </wp:positionV>
                <wp:extent cx="2190750" cy="723900"/>
                <wp:effectExtent b="0" l="0" r="0" t="0"/>
                <wp:wrapSquare wrapText="bothSides" distB="114300" distT="114300" distL="114300" distR="114300"/>
                <wp:docPr id="1036" name="image24.png"/>
                <a:graphic>
                  <a:graphicData uri="http://schemas.openxmlformats.org/drawingml/2006/picture">
                    <pic:pic>
                      <pic:nvPicPr>
                        <pic:cNvPr id="0" name="image24.png"/>
                        <pic:cNvPicPr preferRelativeResize="0"/>
                      </pic:nvPicPr>
                      <pic:blipFill>
                        <a:blip r:embed="rId35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90750" cy="723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323850</wp:posOffset>
                </wp:positionH>
                <wp:positionV relativeFrom="paragraph">
                  <wp:posOffset>396240</wp:posOffset>
                </wp:positionV>
                <wp:extent cx="2219325" cy="695325"/>
                <wp:effectExtent b="0" l="0" r="0" t="0"/>
                <wp:wrapSquare wrapText="bothSides" distB="114300" distT="114300" distL="114300" distR="114300"/>
                <wp:docPr id="1038" name=""/>
                <a:graphic>
                  <a:graphicData uri="http://schemas.microsoft.com/office/word/2010/wordprocessingShape">
                    <wps:wsp>
                      <wps:cNvSpPr txBox="1"/>
                      <wps:cNvPr id="8" name="Shape 8"/>
                      <wps:spPr>
                        <a:xfrm>
                          <a:off x="369950" y="21750"/>
                          <a:ext cx="2199300" cy="676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  <w:t xml:space="preserve">Рис.7 слейв-браслет невесты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  <w:t xml:space="preserve">            на 5 пальчиков</w:t>
                            </w:r>
                          </w:p>
                        </w:txbxContent>
                      </wps:txbx>
                      <wps:bodyPr anchorCtr="0" anchor="t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323850</wp:posOffset>
                </wp:positionH>
                <wp:positionV relativeFrom="paragraph">
                  <wp:posOffset>396240</wp:posOffset>
                </wp:positionV>
                <wp:extent cx="2219325" cy="695325"/>
                <wp:effectExtent b="0" l="0" r="0" t="0"/>
                <wp:wrapSquare wrapText="bothSides" distB="114300" distT="114300" distL="114300" distR="114300"/>
                <wp:docPr id="1038" name="image26.png"/>
                <a:graphic>
                  <a:graphicData uri="http://schemas.openxmlformats.org/drawingml/2006/picture">
                    <pic:pic>
                      <pic:nvPicPr>
                        <pic:cNvPr id="0" name="image26.png"/>
                        <pic:cNvPicPr preferRelativeResize="0"/>
                      </pic:nvPicPr>
                      <pic:blipFill>
                        <a:blip r:embed="rId3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219325" cy="6953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D4">
      <w:pPr>
        <w:widowControl w:val="0"/>
        <w:spacing w:before="370" w:lineRule="auto"/>
        <w:ind w:firstLine="0"/>
        <w:jc w:val="left"/>
        <w:rPr>
          <w:vertAlign w:val="subscrip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5">
      <w:pPr>
        <w:widowControl w:val="0"/>
        <w:spacing w:before="370" w:lineRule="auto"/>
        <w:ind w:firstLine="0"/>
        <w:jc w:val="left"/>
        <w:rPr>
          <w:vertAlign w:val="subscript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-466724</wp:posOffset>
            </wp:positionH>
            <wp:positionV relativeFrom="paragraph">
              <wp:posOffset>503540</wp:posOffset>
            </wp:positionV>
            <wp:extent cx="2465070" cy="2118420"/>
            <wp:effectExtent b="0" l="0" r="0" t="0"/>
            <wp:wrapSquare wrapText="bothSides" distB="114300" distT="114300" distL="114300" distR="114300"/>
            <wp:docPr id="1063" name="image11.jpg"/>
            <a:graphic>
              <a:graphicData uri="http://schemas.openxmlformats.org/drawingml/2006/picture">
                <pic:pic>
                  <pic:nvPicPr>
                    <pic:cNvPr id="0" name="image11.jpg"/>
                    <pic:cNvPicPr preferRelativeResize="0"/>
                  </pic:nvPicPr>
                  <pic:blipFill>
                    <a:blip r:embed="rId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65070" cy="211842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2172652</wp:posOffset>
            </wp:positionH>
            <wp:positionV relativeFrom="paragraph">
              <wp:posOffset>512445</wp:posOffset>
            </wp:positionV>
            <wp:extent cx="2118360" cy="2118360"/>
            <wp:effectExtent b="0" l="0" r="0" t="0"/>
            <wp:wrapSquare wrapText="bothSides" distB="114300" distT="114300" distL="114300" distR="114300"/>
            <wp:docPr id="1052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18360" cy="211836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D6">
      <w:pPr>
        <w:widowControl w:val="0"/>
        <w:spacing w:before="370" w:lineRule="auto"/>
        <w:ind w:firstLine="0"/>
        <w:jc w:val="left"/>
        <w:rPr>
          <w:vertAlign w:val="subscript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4568190</wp:posOffset>
            </wp:positionH>
            <wp:positionV relativeFrom="paragraph">
              <wp:posOffset>114300</wp:posOffset>
            </wp:positionV>
            <wp:extent cx="2118360" cy="2118360"/>
            <wp:effectExtent b="0" l="0" r="0" t="0"/>
            <wp:wrapSquare wrapText="bothSides" distB="114300" distT="114300" distL="114300" distR="114300"/>
            <wp:docPr id="1053" name="image5.jpg"/>
            <a:graphic>
              <a:graphicData uri="http://schemas.openxmlformats.org/drawingml/2006/picture">
                <pic:pic>
                  <pic:nvPicPr>
                    <pic:cNvPr id="0" name="image5.jpg"/>
                    <pic:cNvPicPr preferRelativeResize="0"/>
                  </pic:nvPicPr>
                  <pic:blipFill>
                    <a:blip r:embed="rId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18360" cy="211836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D7">
      <w:pPr>
        <w:widowControl w:val="0"/>
        <w:spacing w:before="370" w:lineRule="auto"/>
        <w:ind w:firstLine="0"/>
        <w:jc w:val="left"/>
        <w:rPr>
          <w:vertAlign w:val="subscrip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8">
      <w:pPr>
        <w:widowControl w:val="0"/>
        <w:spacing w:before="370" w:lineRule="auto"/>
        <w:ind w:firstLine="0"/>
        <w:jc w:val="left"/>
        <w:rPr>
          <w:vertAlign w:val="subscrip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9">
      <w:pPr>
        <w:widowControl w:val="0"/>
        <w:spacing w:before="370" w:lineRule="auto"/>
        <w:ind w:firstLine="0"/>
        <w:jc w:val="left"/>
        <w:rPr>
          <w:vertAlign w:val="subscrip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A">
      <w:pPr>
        <w:widowControl w:val="0"/>
        <w:spacing w:before="370" w:lineRule="auto"/>
        <w:ind w:firstLine="0"/>
        <w:jc w:val="left"/>
        <w:rPr>
          <w:vertAlign w:val="subscript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-89534</wp:posOffset>
                </wp:positionH>
                <wp:positionV relativeFrom="paragraph">
                  <wp:posOffset>486574</wp:posOffset>
                </wp:positionV>
                <wp:extent cx="2257425" cy="590550"/>
                <wp:effectExtent b="0" l="0" r="0" t="0"/>
                <wp:wrapSquare wrapText="bothSides" distB="114300" distT="114300" distL="114300" distR="114300"/>
                <wp:docPr id="1034" name=""/>
                <a:graphic>
                  <a:graphicData uri="http://schemas.microsoft.com/office/word/2010/wordprocessingShape">
                    <wps:wsp>
                      <wps:cNvSpPr txBox="1"/>
                      <wps:cNvPr id="4" name="Shape 4"/>
                      <wps:spPr>
                        <a:xfrm>
                          <a:off x="340100" y="51600"/>
                          <a:ext cx="2238900" cy="567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  <w:t xml:space="preserve">Рис.9 слейв-браслеты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  <w:t xml:space="preserve">           на ногах</w:t>
                            </w:r>
                          </w:p>
                        </w:txbxContent>
                      </wps:txbx>
                      <wps:bodyPr anchorCtr="0" anchor="t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-89534</wp:posOffset>
                </wp:positionH>
                <wp:positionV relativeFrom="paragraph">
                  <wp:posOffset>486574</wp:posOffset>
                </wp:positionV>
                <wp:extent cx="2257425" cy="590550"/>
                <wp:effectExtent b="0" l="0" r="0" t="0"/>
                <wp:wrapSquare wrapText="bothSides" distB="114300" distT="114300" distL="114300" distR="114300"/>
                <wp:docPr id="1034" name="image22.png"/>
                <a:graphic>
                  <a:graphicData uri="http://schemas.openxmlformats.org/drawingml/2006/picture">
                    <pic:pic>
                      <pic:nvPicPr>
                        <pic:cNvPr id="0" name="image22.png"/>
                        <pic:cNvPicPr preferRelativeResize="0"/>
                      </pic:nvPicPr>
                      <pic:blipFill>
                        <a:blip r:embed="rId40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257425" cy="59055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4857750</wp:posOffset>
                </wp:positionH>
                <wp:positionV relativeFrom="paragraph">
                  <wp:posOffset>518160</wp:posOffset>
                </wp:positionV>
                <wp:extent cx="1943100" cy="600075"/>
                <wp:effectExtent b="0" l="0" r="0" t="0"/>
                <wp:wrapSquare wrapText="bothSides" distB="114300" distT="114300" distL="114300" distR="114300"/>
                <wp:docPr id="1042" name=""/>
                <a:graphic>
                  <a:graphicData uri="http://schemas.microsoft.com/office/word/2010/wordprocessingShape">
                    <wps:wsp>
                      <wps:cNvSpPr txBox="1"/>
                      <wps:cNvPr id="13" name="Shape 13"/>
                      <wps:spPr>
                        <a:xfrm>
                          <a:off x="340100" y="1850"/>
                          <a:ext cx="1920600" cy="587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  <w:t xml:space="preserve">Рис.11 главная героиня 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  <w:t xml:space="preserve">сериала “Клон”. Жади</w:t>
                            </w:r>
                          </w:p>
                        </w:txbxContent>
                      </wps:txbx>
                      <wps:bodyPr anchorCtr="0" anchor="t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4857750</wp:posOffset>
                </wp:positionH>
                <wp:positionV relativeFrom="paragraph">
                  <wp:posOffset>518160</wp:posOffset>
                </wp:positionV>
                <wp:extent cx="1943100" cy="600075"/>
                <wp:effectExtent b="0" l="0" r="0" t="0"/>
                <wp:wrapSquare wrapText="bothSides" distB="114300" distT="114300" distL="114300" distR="114300"/>
                <wp:docPr id="1042" name="image30.png"/>
                <a:graphic>
                  <a:graphicData uri="http://schemas.openxmlformats.org/drawingml/2006/picture">
                    <pic:pic>
                      <pic:nvPicPr>
                        <pic:cNvPr id="0" name="image30.png"/>
                        <pic:cNvPicPr preferRelativeResize="0"/>
                      </pic:nvPicPr>
                      <pic:blipFill>
                        <a:blip r:embed="rId4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943100" cy="60007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2406015</wp:posOffset>
                </wp:positionH>
                <wp:positionV relativeFrom="paragraph">
                  <wp:posOffset>494015</wp:posOffset>
                </wp:positionV>
                <wp:extent cx="2247900" cy="581025"/>
                <wp:effectExtent b="0" l="0" r="0" t="0"/>
                <wp:wrapSquare wrapText="bothSides" distB="114300" distT="114300" distL="114300" distR="114300"/>
                <wp:docPr id="1033" name=""/>
                <a:graphic>
                  <a:graphicData uri="http://schemas.microsoft.com/office/word/2010/wordprocessingShape">
                    <wps:wsp>
                      <wps:cNvSpPr txBox="1"/>
                      <wps:cNvPr id="3" name="Shape 3"/>
                      <wps:spPr>
                        <a:xfrm>
                          <a:off x="350050" y="41650"/>
                          <a:ext cx="2229000" cy="557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  <w:t xml:space="preserve">Рис.10 слейв-браслеты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  <w:t xml:space="preserve">             на ногах</w:t>
                            </w:r>
                          </w:p>
                        </w:txbxContent>
                      </wps:txbx>
                      <wps:bodyPr anchorCtr="0" anchor="t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2406015</wp:posOffset>
                </wp:positionH>
                <wp:positionV relativeFrom="paragraph">
                  <wp:posOffset>494015</wp:posOffset>
                </wp:positionV>
                <wp:extent cx="2247900" cy="581025"/>
                <wp:effectExtent b="0" l="0" r="0" t="0"/>
                <wp:wrapSquare wrapText="bothSides" distB="114300" distT="114300" distL="114300" distR="114300"/>
                <wp:docPr id="1033" name="image21.png"/>
                <a:graphic>
                  <a:graphicData uri="http://schemas.openxmlformats.org/drawingml/2006/picture">
                    <pic:pic>
                      <pic:nvPicPr>
                        <pic:cNvPr id="0" name="image21.png"/>
                        <pic:cNvPicPr preferRelativeResize="0"/>
                      </pic:nvPicPr>
                      <pic:blipFill>
                        <a:blip r:embed="rId4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247900" cy="5810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DB">
      <w:pPr>
        <w:widowControl w:val="0"/>
        <w:spacing w:before="370" w:lineRule="auto"/>
        <w:ind w:firstLine="0"/>
        <w:jc w:val="right"/>
        <w:rPr/>
      </w:pPr>
      <w:r w:rsidDel="00000000" w:rsidR="00000000" w:rsidRPr="00000000">
        <w:rPr>
          <w:rtl w:val="0"/>
        </w:rPr>
        <w:t xml:space="preserve">Приложение №3</w:t>
      </w:r>
    </w:p>
    <w:p w:rsidR="00000000" w:rsidDel="00000000" w:rsidP="00000000" w:rsidRDefault="00000000" w:rsidRPr="00000000" w14:paraId="000000DC">
      <w:pPr>
        <w:widowControl w:val="0"/>
        <w:spacing w:before="370" w:lineRule="auto"/>
        <w:ind w:firstLine="0"/>
        <w:jc w:val="right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3405188</wp:posOffset>
            </wp:positionH>
            <wp:positionV relativeFrom="paragraph">
              <wp:posOffset>55245</wp:posOffset>
            </wp:positionV>
            <wp:extent cx="3118485" cy="978967"/>
            <wp:effectExtent b="0" l="0" r="0" t="0"/>
            <wp:wrapSquare wrapText="bothSides" distB="19050" distT="19050" distL="19050" distR="19050"/>
            <wp:docPr id="1065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18485" cy="97896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-491489</wp:posOffset>
            </wp:positionH>
            <wp:positionV relativeFrom="paragraph">
              <wp:posOffset>266067</wp:posOffset>
            </wp:positionV>
            <wp:extent cx="3702106" cy="2324100"/>
            <wp:effectExtent b="0" l="0" r="0" t="0"/>
            <wp:wrapSquare wrapText="bothSides" distB="114300" distT="114300" distL="114300" distR="114300"/>
            <wp:docPr id="1070" name="image20.jpg"/>
            <a:graphic>
              <a:graphicData uri="http://schemas.openxmlformats.org/drawingml/2006/picture">
                <pic:pic>
                  <pic:nvPicPr>
                    <pic:cNvPr id="0" name="image20.jpg"/>
                    <pic:cNvPicPr preferRelativeResize="0"/>
                  </pic:nvPicPr>
                  <pic:blipFill>
                    <a:blip r:embed="rId4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02106" cy="23241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DD">
      <w:pPr>
        <w:widowControl w:val="0"/>
        <w:spacing w:before="370" w:lineRule="auto"/>
        <w:ind w:firstLine="0"/>
        <w:jc w:val="righ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E">
      <w:pPr>
        <w:widowControl w:val="0"/>
        <w:spacing w:before="370" w:lineRule="auto"/>
        <w:ind w:firstLine="0"/>
        <w:jc w:val="right"/>
        <w:rPr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3790950</wp:posOffset>
                </wp:positionH>
                <wp:positionV relativeFrom="paragraph">
                  <wp:posOffset>181640</wp:posOffset>
                </wp:positionV>
                <wp:extent cx="2270760" cy="434638"/>
                <wp:effectExtent b="0" l="0" r="0" t="0"/>
                <wp:wrapSquare wrapText="bothSides" distB="114300" distT="114300" distL="114300" distR="114300"/>
                <wp:docPr id="1032" name=""/>
                <a:graphic>
                  <a:graphicData uri="http://schemas.microsoft.com/office/word/2010/wordprocessingShape">
                    <wps:wsp>
                      <wps:cNvSpPr txBox="1"/>
                      <wps:cNvPr id="2" name="Shape 2"/>
                      <wps:spPr>
                        <a:xfrm>
                          <a:off x="360000" y="11800"/>
                          <a:ext cx="2487900" cy="447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Arial" w:cs="Arial" w:eastAsia="Arial" w:hAnsi="Arial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  <w:t xml:space="preserve">Рис.2 плетение восьмеркой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Arial" w:cs="Arial" w:eastAsia="Arial" w:hAnsi="Arial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</w:r>
                          </w:p>
                        </w:txbxContent>
                      </wps:txbx>
                      <wps:bodyPr anchorCtr="0" anchor="t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3790950</wp:posOffset>
                </wp:positionH>
                <wp:positionV relativeFrom="paragraph">
                  <wp:posOffset>181640</wp:posOffset>
                </wp:positionV>
                <wp:extent cx="2270760" cy="434638"/>
                <wp:effectExtent b="0" l="0" r="0" t="0"/>
                <wp:wrapSquare wrapText="bothSides" distB="114300" distT="114300" distL="114300" distR="114300"/>
                <wp:docPr id="1032" name="image14.png"/>
                <a:graphic>
                  <a:graphicData uri="http://schemas.openxmlformats.org/drawingml/2006/picture">
                    <pic:pic>
                      <pic:nvPicPr>
                        <pic:cNvPr id="0" name="image14.png"/>
                        <pic:cNvPicPr preferRelativeResize="0"/>
                      </pic:nvPicPr>
                      <pic:blipFill>
                        <a:blip r:embed="rId45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270760" cy="43463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DF">
      <w:pPr>
        <w:widowControl w:val="0"/>
        <w:spacing w:before="370" w:lineRule="auto"/>
        <w:ind w:firstLine="0"/>
        <w:jc w:val="right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3509963</wp:posOffset>
            </wp:positionH>
            <wp:positionV relativeFrom="paragraph">
              <wp:posOffset>222930</wp:posOffset>
            </wp:positionV>
            <wp:extent cx="2901315" cy="1414888"/>
            <wp:effectExtent b="0" l="0" r="0" t="0"/>
            <wp:wrapSquare wrapText="bothSides" distB="19050" distT="19050" distL="19050" distR="19050"/>
            <wp:docPr id="1067" name="image16.jpg"/>
            <a:graphic>
              <a:graphicData uri="http://schemas.openxmlformats.org/drawingml/2006/picture">
                <pic:pic>
                  <pic:nvPicPr>
                    <pic:cNvPr id="0" name="image16.jpg"/>
                    <pic:cNvPicPr preferRelativeResize="0"/>
                  </pic:nvPicPr>
                  <pic:blipFill>
                    <a:blip r:embed="rId46"/>
                    <a:srcRect b="0" l="0" r="8054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01315" cy="141488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E0">
      <w:pPr>
        <w:widowControl w:val="0"/>
        <w:spacing w:before="370" w:lineRule="auto"/>
        <w:ind w:firstLine="0"/>
        <w:jc w:val="righ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1">
      <w:pPr>
        <w:widowControl w:val="0"/>
        <w:spacing w:before="370" w:lineRule="auto"/>
        <w:ind w:firstLine="0"/>
        <w:jc w:val="righ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2">
      <w:pPr>
        <w:widowControl w:val="0"/>
        <w:spacing w:before="370" w:lineRule="auto"/>
        <w:ind w:firstLine="0"/>
        <w:jc w:val="left"/>
        <w:rPr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4206240</wp:posOffset>
                </wp:positionH>
                <wp:positionV relativeFrom="paragraph">
                  <wp:posOffset>312420</wp:posOffset>
                </wp:positionV>
                <wp:extent cx="2038350" cy="476250"/>
                <wp:effectExtent b="0" l="0" r="0" t="0"/>
                <wp:wrapSquare wrapText="bothSides" distB="114300" distT="114300" distL="114300" distR="114300"/>
                <wp:docPr id="1051" name=""/>
                <a:graphic>
                  <a:graphicData uri="http://schemas.microsoft.com/office/word/2010/wordprocessingShape">
                    <wps:wsp>
                      <wps:cNvSpPr txBox="1"/>
                      <wps:cNvPr id="22" name="Shape 22"/>
                      <wps:spPr>
                        <a:xfrm>
                          <a:off x="360000" y="11800"/>
                          <a:ext cx="2020200" cy="457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  <w:t xml:space="preserve">Рис.3 простая сетка на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  <w:t xml:space="preserve">            браслет</w:t>
                            </w:r>
                          </w:p>
                        </w:txbxContent>
                      </wps:txbx>
                      <wps:bodyPr anchorCtr="0" anchor="t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4206240</wp:posOffset>
                </wp:positionH>
                <wp:positionV relativeFrom="paragraph">
                  <wp:posOffset>312420</wp:posOffset>
                </wp:positionV>
                <wp:extent cx="2038350" cy="476250"/>
                <wp:effectExtent b="0" l="0" r="0" t="0"/>
                <wp:wrapSquare wrapText="bothSides" distB="114300" distT="114300" distL="114300" distR="114300"/>
                <wp:docPr id="1051" name="image39.png"/>
                <a:graphic>
                  <a:graphicData uri="http://schemas.openxmlformats.org/drawingml/2006/picture">
                    <pic:pic>
                      <pic:nvPicPr>
                        <pic:cNvPr id="0" name="image39.png"/>
                        <pic:cNvPicPr preferRelativeResize="0"/>
                      </pic:nvPicPr>
                      <pic:blipFill>
                        <a:blip r:embed="rId4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38350" cy="47625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131445</wp:posOffset>
                </wp:positionH>
                <wp:positionV relativeFrom="paragraph">
                  <wp:posOffset>165115</wp:posOffset>
                </wp:positionV>
                <wp:extent cx="2337139" cy="784860"/>
                <wp:effectExtent b="0" l="0" r="0" t="0"/>
                <wp:wrapSquare wrapText="bothSides" distB="114300" distT="114300" distL="114300" distR="114300"/>
                <wp:docPr id="1037" name=""/>
                <a:graphic>
                  <a:graphicData uri="http://schemas.microsoft.com/office/word/2010/wordprocessingShape">
                    <wps:wsp>
                      <wps:cNvSpPr txBox="1"/>
                      <wps:cNvPr id="7" name="Shape 7"/>
                      <wps:spPr>
                        <a:xfrm>
                          <a:off x="340100" y="-8100"/>
                          <a:ext cx="2537700" cy="855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Arial" w:cs="Arial" w:eastAsia="Arial" w:hAnsi="Arial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  <w:t xml:space="preserve">Рис. 1 плетение браслета на базе низания двумя концами нити.</w:t>
                            </w:r>
                          </w:p>
                        </w:txbxContent>
                      </wps:txbx>
                      <wps:bodyPr anchorCtr="0" anchor="t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131445</wp:posOffset>
                </wp:positionH>
                <wp:positionV relativeFrom="paragraph">
                  <wp:posOffset>165115</wp:posOffset>
                </wp:positionV>
                <wp:extent cx="2337139" cy="784860"/>
                <wp:effectExtent b="0" l="0" r="0" t="0"/>
                <wp:wrapSquare wrapText="bothSides" distB="114300" distT="114300" distL="114300" distR="114300"/>
                <wp:docPr id="1037" name="image25.png"/>
                <a:graphic>
                  <a:graphicData uri="http://schemas.openxmlformats.org/drawingml/2006/picture">
                    <pic:pic>
                      <pic:nvPicPr>
                        <pic:cNvPr id="0" name="image25.png"/>
                        <pic:cNvPicPr preferRelativeResize="0"/>
                      </pic:nvPicPr>
                      <pic:blipFill>
                        <a:blip r:embed="rId4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337139" cy="78486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E3">
      <w:pPr>
        <w:widowControl w:val="0"/>
        <w:spacing w:before="370" w:lineRule="auto"/>
        <w:ind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4">
      <w:pPr>
        <w:widowControl w:val="0"/>
        <w:spacing w:before="370" w:lineRule="auto"/>
        <w:ind w:firstLine="0"/>
        <w:jc w:val="left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-169544</wp:posOffset>
            </wp:positionH>
            <wp:positionV relativeFrom="paragraph">
              <wp:posOffset>397525</wp:posOffset>
            </wp:positionV>
            <wp:extent cx="2790825" cy="2648719"/>
            <wp:effectExtent b="0" l="0" r="0" t="0"/>
            <wp:wrapSquare wrapText="bothSides" distB="19050" distT="19050" distL="19050" distR="19050"/>
            <wp:docPr id="1064" name="image9.jpg"/>
            <a:graphic>
              <a:graphicData uri="http://schemas.openxmlformats.org/drawingml/2006/picture">
                <pic:pic>
                  <pic:nvPicPr>
                    <pic:cNvPr id="0" name="image9.jpg"/>
                    <pic:cNvPicPr preferRelativeResize="0"/>
                  </pic:nvPicPr>
                  <pic:blipFill>
                    <a:blip r:embed="rId49"/>
                    <a:srcRect b="0" l="0" r="0" t="5091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2790825" cy="264871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3762375</wp:posOffset>
            </wp:positionH>
            <wp:positionV relativeFrom="paragraph">
              <wp:posOffset>385430</wp:posOffset>
            </wp:positionV>
            <wp:extent cx="2768700" cy="2588725"/>
            <wp:effectExtent b="0" l="0" r="0" t="0"/>
            <wp:wrapSquare wrapText="bothSides" distB="19050" distT="19050" distL="19050" distR="19050"/>
            <wp:docPr id="1066" name="image15.jpg"/>
            <a:graphic>
              <a:graphicData uri="http://schemas.openxmlformats.org/drawingml/2006/picture">
                <pic:pic>
                  <pic:nvPicPr>
                    <pic:cNvPr id="0" name="image15.jpg"/>
                    <pic:cNvPicPr preferRelativeResize="0"/>
                  </pic:nvPicPr>
                  <pic:blipFill>
                    <a:blip r:embed="rId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68700" cy="25887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E5">
      <w:pPr>
        <w:widowControl w:val="0"/>
        <w:spacing w:before="370" w:lineRule="auto"/>
        <w:ind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6">
      <w:pPr>
        <w:widowControl w:val="0"/>
        <w:spacing w:before="370" w:lineRule="auto"/>
        <w:ind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7">
      <w:pPr>
        <w:widowControl w:val="0"/>
        <w:spacing w:before="370" w:lineRule="auto"/>
        <w:ind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8">
      <w:pPr>
        <w:widowControl w:val="0"/>
        <w:spacing w:before="370" w:lineRule="auto"/>
        <w:ind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9">
      <w:pPr>
        <w:widowControl w:val="0"/>
        <w:spacing w:before="370" w:lineRule="auto"/>
        <w:ind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A">
      <w:pPr>
        <w:widowControl w:val="0"/>
        <w:spacing w:before="370" w:lineRule="auto"/>
        <w:ind w:firstLine="0"/>
        <w:jc w:val="left"/>
        <w:rPr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4175760</wp:posOffset>
                </wp:positionH>
                <wp:positionV relativeFrom="paragraph">
                  <wp:posOffset>513819</wp:posOffset>
                </wp:positionV>
                <wp:extent cx="2238375" cy="504825"/>
                <wp:effectExtent b="0" l="0" r="0" t="0"/>
                <wp:wrapSquare wrapText="bothSides" distB="114300" distT="114300" distL="114300" distR="114300"/>
                <wp:docPr id="1040" name=""/>
                <a:graphic>
                  <a:graphicData uri="http://schemas.microsoft.com/office/word/2010/wordprocessingShape">
                    <wps:wsp>
                      <wps:cNvSpPr txBox="1"/>
                      <wps:cNvPr id="11" name="Shape 11"/>
                      <wps:spPr>
                        <a:xfrm>
                          <a:off x="369950" y="1850"/>
                          <a:ext cx="2219100" cy="497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  <w:t xml:space="preserve">Рис.5 вариант сложной сетки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  <w:t xml:space="preserve">           с подвесами</w:t>
                            </w:r>
                          </w:p>
                        </w:txbxContent>
                      </wps:txbx>
                      <wps:bodyPr anchorCtr="0" anchor="t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4175760</wp:posOffset>
                </wp:positionH>
                <wp:positionV relativeFrom="paragraph">
                  <wp:posOffset>513819</wp:posOffset>
                </wp:positionV>
                <wp:extent cx="2238375" cy="504825"/>
                <wp:effectExtent b="0" l="0" r="0" t="0"/>
                <wp:wrapSquare wrapText="bothSides" distB="114300" distT="114300" distL="114300" distR="114300"/>
                <wp:docPr id="1040" name="image28.png"/>
                <a:graphic>
                  <a:graphicData uri="http://schemas.openxmlformats.org/drawingml/2006/picture">
                    <pic:pic>
                      <pic:nvPicPr>
                        <pic:cNvPr id="0" name="image28.png"/>
                        <pic:cNvPicPr preferRelativeResize="0"/>
                      </pic:nvPicPr>
                      <pic:blipFill>
                        <a:blip r:embed="rId5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238375" cy="5048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EB">
      <w:pPr>
        <w:widowControl w:val="0"/>
        <w:spacing w:before="370" w:lineRule="auto"/>
        <w:ind w:firstLine="0"/>
        <w:jc w:val="left"/>
        <w:rPr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114300</wp:posOffset>
                </wp:positionH>
                <wp:positionV relativeFrom="paragraph">
                  <wp:posOffset>160774</wp:posOffset>
                </wp:positionV>
                <wp:extent cx="2124075" cy="485775"/>
                <wp:effectExtent b="0" l="0" r="0" t="0"/>
                <wp:wrapSquare wrapText="bothSides" distB="114300" distT="114300" distL="114300" distR="114300"/>
                <wp:docPr id="1049" name=""/>
                <a:graphic>
                  <a:graphicData uri="http://schemas.microsoft.com/office/word/2010/wordprocessingShape">
                    <wps:wsp>
                      <wps:cNvSpPr txBox="1"/>
                      <wps:cNvPr id="20" name="Shape 20"/>
                      <wps:spPr>
                        <a:xfrm>
                          <a:off x="499300" y="0"/>
                          <a:ext cx="2109600" cy="4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  <w:t xml:space="preserve">Рис.4 вариант сложной сетки</w:t>
                            </w:r>
                          </w:p>
                        </w:txbxContent>
                      </wps:txbx>
                      <wps:bodyPr anchorCtr="0" anchor="t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114300</wp:posOffset>
                </wp:positionH>
                <wp:positionV relativeFrom="paragraph">
                  <wp:posOffset>160774</wp:posOffset>
                </wp:positionV>
                <wp:extent cx="2124075" cy="485775"/>
                <wp:effectExtent b="0" l="0" r="0" t="0"/>
                <wp:wrapSquare wrapText="bothSides" distB="114300" distT="114300" distL="114300" distR="114300"/>
                <wp:docPr id="1049" name="image37.png"/>
                <a:graphic>
                  <a:graphicData uri="http://schemas.openxmlformats.org/drawingml/2006/picture">
                    <pic:pic>
                      <pic:nvPicPr>
                        <pic:cNvPr id="0" name="image37.png"/>
                        <pic:cNvPicPr preferRelativeResize="0"/>
                      </pic:nvPicPr>
                      <pic:blipFill>
                        <a:blip r:embed="rId5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24075" cy="48577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EC">
      <w:pPr>
        <w:widowControl w:val="0"/>
        <w:spacing w:before="370" w:lineRule="auto"/>
        <w:ind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D">
      <w:pPr>
        <w:widowControl w:val="0"/>
        <w:spacing w:before="370" w:lineRule="auto"/>
        <w:ind w:firstLine="0"/>
        <w:jc w:val="left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3644265</wp:posOffset>
            </wp:positionH>
            <wp:positionV relativeFrom="paragraph">
              <wp:posOffset>200025</wp:posOffset>
            </wp:positionV>
            <wp:extent cx="2964180" cy="1706649"/>
            <wp:effectExtent b="0" l="0" r="0" t="0"/>
            <wp:wrapSquare wrapText="bothSides" distB="19050" distT="19050" distL="19050" distR="19050"/>
            <wp:docPr id="1057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53"/>
                    <a:srcRect b="20063" l="2105" r="6009" t="4850"/>
                    <a:stretch>
                      <a:fillRect/>
                    </a:stretch>
                  </pic:blipFill>
                  <pic:spPr>
                    <a:xfrm>
                      <a:off x="0" y="0"/>
                      <a:ext cx="2964180" cy="170664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-38099</wp:posOffset>
            </wp:positionH>
            <wp:positionV relativeFrom="paragraph">
              <wp:posOffset>323364</wp:posOffset>
            </wp:positionV>
            <wp:extent cx="2878455" cy="1563206"/>
            <wp:effectExtent b="0" l="0" r="0" t="0"/>
            <wp:wrapSquare wrapText="bothSides" distB="19050" distT="19050" distL="19050" distR="19050"/>
            <wp:docPr id="1060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54"/>
                    <a:srcRect b="20636" l="2464" r="3450" t="5530"/>
                    <a:stretch>
                      <a:fillRect/>
                    </a:stretch>
                  </pic:blipFill>
                  <pic:spPr>
                    <a:xfrm>
                      <a:off x="0" y="0"/>
                      <a:ext cx="2878455" cy="156320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EE">
      <w:pPr>
        <w:widowControl w:val="0"/>
        <w:spacing w:before="370" w:lineRule="auto"/>
        <w:ind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F">
      <w:pPr>
        <w:widowControl w:val="0"/>
        <w:spacing w:before="370" w:lineRule="auto"/>
        <w:ind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0">
      <w:pPr>
        <w:widowControl w:val="0"/>
        <w:spacing w:before="370" w:lineRule="auto"/>
        <w:ind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1">
      <w:pPr>
        <w:widowControl w:val="0"/>
        <w:spacing w:before="370" w:lineRule="auto"/>
        <w:ind w:firstLine="0"/>
        <w:jc w:val="left"/>
        <w:rPr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4267200</wp:posOffset>
                </wp:positionH>
                <wp:positionV relativeFrom="paragraph">
                  <wp:posOffset>281403</wp:posOffset>
                </wp:positionV>
                <wp:extent cx="2217420" cy="556797"/>
                <wp:effectExtent b="0" l="0" r="0" t="0"/>
                <wp:wrapSquare wrapText="bothSides" distB="114300" distT="114300" distL="114300" distR="114300"/>
                <wp:docPr id="1043" name=""/>
                <a:graphic>
                  <a:graphicData uri="http://schemas.microsoft.com/office/word/2010/wordprocessingShape">
                    <wps:wsp>
                      <wps:cNvSpPr txBox="1"/>
                      <wps:cNvPr id="14" name="Shape 14"/>
                      <wps:spPr>
                        <a:xfrm>
                          <a:off x="379900" y="11800"/>
                          <a:ext cx="2199300" cy="537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  <w:t xml:space="preserve">Рис.7 элемент цветок 2</w:t>
                            </w:r>
                          </w:p>
                        </w:txbxContent>
                      </wps:txbx>
                      <wps:bodyPr anchorCtr="0" anchor="t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4267200</wp:posOffset>
                </wp:positionH>
                <wp:positionV relativeFrom="paragraph">
                  <wp:posOffset>281403</wp:posOffset>
                </wp:positionV>
                <wp:extent cx="2217420" cy="556797"/>
                <wp:effectExtent b="0" l="0" r="0" t="0"/>
                <wp:wrapSquare wrapText="bothSides" distB="114300" distT="114300" distL="114300" distR="114300"/>
                <wp:docPr id="1043" name="image31.png"/>
                <a:graphic>
                  <a:graphicData uri="http://schemas.openxmlformats.org/drawingml/2006/picture">
                    <pic:pic>
                      <pic:nvPicPr>
                        <pic:cNvPr id="0" name="image31.png"/>
                        <pic:cNvPicPr preferRelativeResize="0"/>
                      </pic:nvPicPr>
                      <pic:blipFill>
                        <a:blip r:embed="rId55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217420" cy="55679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379095</wp:posOffset>
                </wp:positionH>
                <wp:positionV relativeFrom="paragraph">
                  <wp:posOffset>310649</wp:posOffset>
                </wp:positionV>
                <wp:extent cx="1752600" cy="457200"/>
                <wp:effectExtent b="0" l="0" r="0" t="0"/>
                <wp:wrapSquare wrapText="bothSides" distB="114300" distT="114300" distL="114300" distR="114300"/>
                <wp:docPr id="1046" name=""/>
                <a:graphic>
                  <a:graphicData uri="http://schemas.microsoft.com/office/word/2010/wordprocessingShape">
                    <wps:wsp>
                      <wps:cNvSpPr txBox="1"/>
                      <wps:cNvPr id="17" name="Shape 17"/>
                      <wps:spPr>
                        <a:xfrm>
                          <a:off x="330150" y="1850"/>
                          <a:ext cx="1731600" cy="447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  <w:t xml:space="preserve">Рис.6 элемент цветок 1</w:t>
                            </w:r>
                          </w:p>
                        </w:txbxContent>
                      </wps:txbx>
                      <wps:bodyPr anchorCtr="0" anchor="t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column">
                  <wp:posOffset>379095</wp:posOffset>
                </wp:positionH>
                <wp:positionV relativeFrom="paragraph">
                  <wp:posOffset>310649</wp:posOffset>
                </wp:positionV>
                <wp:extent cx="1752600" cy="457200"/>
                <wp:effectExtent b="0" l="0" r="0" t="0"/>
                <wp:wrapSquare wrapText="bothSides" distB="114300" distT="114300" distL="114300" distR="114300"/>
                <wp:docPr id="1046" name="image34.png"/>
                <a:graphic>
                  <a:graphicData uri="http://schemas.openxmlformats.org/drawingml/2006/picture">
                    <pic:pic>
                      <pic:nvPicPr>
                        <pic:cNvPr id="0" name="image34.png"/>
                        <pic:cNvPicPr preferRelativeResize="0"/>
                      </pic:nvPicPr>
                      <pic:blipFill>
                        <a:blip r:embed="rId5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52600" cy="4572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F2">
      <w:pPr>
        <w:widowControl w:val="0"/>
        <w:spacing w:before="370" w:lineRule="auto"/>
        <w:ind w:firstLine="0"/>
        <w:jc w:val="right"/>
        <w:rPr/>
      </w:pPr>
      <w:r w:rsidDel="00000000" w:rsidR="00000000" w:rsidRPr="00000000">
        <w:rPr>
          <w:rtl w:val="0"/>
        </w:rPr>
        <w:t xml:space="preserve">Приложение №4</w:t>
      </w:r>
    </w:p>
    <w:p w:rsidR="00000000" w:rsidDel="00000000" w:rsidP="00000000" w:rsidRDefault="00000000" w:rsidRPr="00000000" w14:paraId="000000F3">
      <w:pPr>
        <w:widowControl w:val="0"/>
        <w:spacing w:before="370" w:lineRule="auto"/>
        <w:ind w:firstLine="0"/>
        <w:jc w:val="right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278130</wp:posOffset>
            </wp:positionH>
            <wp:positionV relativeFrom="paragraph">
              <wp:posOffset>295922</wp:posOffset>
            </wp:positionV>
            <wp:extent cx="5705475" cy="6657975"/>
            <wp:effectExtent b="0" l="0" r="0" t="0"/>
            <wp:wrapSquare wrapText="bothSides" distB="114300" distT="114300" distL="114300" distR="114300"/>
            <wp:docPr id="1062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5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05475" cy="66579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F4">
      <w:pPr>
        <w:widowControl w:val="0"/>
        <w:spacing w:before="370" w:lineRule="auto"/>
        <w:ind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5">
      <w:pPr>
        <w:widowControl w:val="0"/>
        <w:spacing w:before="370" w:lineRule="auto"/>
        <w:ind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6">
      <w:pPr>
        <w:widowControl w:val="0"/>
        <w:spacing w:before="370" w:lineRule="auto"/>
        <w:ind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7">
      <w:pPr>
        <w:widowControl w:val="0"/>
        <w:spacing w:before="370" w:lineRule="auto"/>
        <w:ind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8">
      <w:pPr>
        <w:widowControl w:val="0"/>
        <w:spacing w:before="370" w:lineRule="auto"/>
        <w:ind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9">
      <w:pPr>
        <w:widowControl w:val="0"/>
        <w:spacing w:before="370" w:lineRule="auto"/>
        <w:ind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A">
      <w:pPr>
        <w:widowControl w:val="0"/>
        <w:spacing w:before="370" w:lineRule="auto"/>
        <w:ind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B">
      <w:pPr>
        <w:widowControl w:val="0"/>
        <w:spacing w:before="370" w:lineRule="auto"/>
        <w:ind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C">
      <w:pPr>
        <w:widowControl w:val="0"/>
        <w:spacing w:before="370" w:lineRule="auto"/>
        <w:ind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D">
      <w:pPr>
        <w:widowControl w:val="0"/>
        <w:spacing w:before="370" w:lineRule="auto"/>
        <w:ind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E">
      <w:pPr>
        <w:widowControl w:val="0"/>
        <w:spacing w:before="370" w:lineRule="auto"/>
        <w:ind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F">
      <w:pPr>
        <w:widowControl w:val="0"/>
        <w:spacing w:before="370" w:lineRule="auto"/>
        <w:ind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0">
      <w:pPr>
        <w:widowControl w:val="0"/>
        <w:spacing w:before="370" w:lineRule="auto"/>
        <w:ind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1">
      <w:pPr>
        <w:widowControl w:val="0"/>
        <w:numPr>
          <w:ilvl w:val="0"/>
          <w:numId w:val="3"/>
        </w:numPr>
        <w:spacing w:after="0" w:afterAutospacing="0" w:before="370" w:lineRule="auto"/>
        <w:ind w:left="72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Назовите родину слейв-браслета?</w:t>
      </w:r>
    </w:p>
    <w:p w:rsidR="00000000" w:rsidDel="00000000" w:rsidP="00000000" w:rsidRDefault="00000000" w:rsidRPr="00000000" w14:paraId="00000102">
      <w:pPr>
        <w:widowControl w:val="0"/>
        <w:numPr>
          <w:ilvl w:val="0"/>
          <w:numId w:val="3"/>
        </w:numPr>
        <w:spacing w:after="0" w:afterAutospacing="0" w:before="0" w:beforeAutospacing="0" w:lineRule="auto"/>
        <w:ind w:left="72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Какие мотивы наиболее популярны в браслетах Индийских невест?</w:t>
      </w:r>
    </w:p>
    <w:p w:rsidR="00000000" w:rsidDel="00000000" w:rsidP="00000000" w:rsidRDefault="00000000" w:rsidRPr="00000000" w14:paraId="00000103">
      <w:pPr>
        <w:widowControl w:val="0"/>
        <w:numPr>
          <w:ilvl w:val="0"/>
          <w:numId w:val="3"/>
        </w:numPr>
        <w:spacing w:after="0" w:afterAutospacing="0" w:before="0" w:beforeAutospacing="0" w:lineRule="auto"/>
        <w:ind w:left="72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Благодаря какому телесериалу стал популярен данный аксессуар?</w:t>
      </w:r>
    </w:p>
    <w:p w:rsidR="00000000" w:rsidDel="00000000" w:rsidP="00000000" w:rsidRDefault="00000000" w:rsidRPr="00000000" w14:paraId="00000104">
      <w:pPr>
        <w:widowControl w:val="0"/>
        <w:numPr>
          <w:ilvl w:val="0"/>
          <w:numId w:val="3"/>
        </w:numPr>
        <w:spacing w:after="0" w:afterAutospacing="0" w:before="0" w:beforeAutospacing="0" w:lineRule="auto"/>
        <w:ind w:left="72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Как называется стиль, который обладает чертами наряда, принадлежащего какой-либо народности?</w:t>
      </w:r>
    </w:p>
    <w:p w:rsidR="00000000" w:rsidDel="00000000" w:rsidP="00000000" w:rsidRDefault="00000000" w:rsidRPr="00000000" w14:paraId="00000105">
      <w:pPr>
        <w:widowControl w:val="0"/>
        <w:numPr>
          <w:ilvl w:val="0"/>
          <w:numId w:val="3"/>
        </w:numPr>
        <w:spacing w:after="0" w:afterAutospacing="0" w:before="0" w:beforeAutospacing="0" w:lineRule="auto"/>
        <w:ind w:left="72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Что украшали Индийские девушки таким браслетом?</w:t>
      </w:r>
    </w:p>
    <w:p w:rsidR="00000000" w:rsidDel="00000000" w:rsidP="00000000" w:rsidRDefault="00000000" w:rsidRPr="00000000" w14:paraId="00000106">
      <w:pPr>
        <w:widowControl w:val="0"/>
        <w:numPr>
          <w:ilvl w:val="0"/>
          <w:numId w:val="3"/>
        </w:numPr>
        <w:spacing w:before="0" w:beforeAutospacing="0" w:lineRule="auto"/>
        <w:ind w:left="72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Сколько колец имеет традиционный браслет индийской невесты?</w:t>
      </w:r>
    </w:p>
    <w:p w:rsidR="00000000" w:rsidDel="00000000" w:rsidP="00000000" w:rsidRDefault="00000000" w:rsidRPr="00000000" w14:paraId="00000107">
      <w:pPr>
        <w:widowControl w:val="0"/>
        <w:spacing w:before="370" w:lineRule="auto"/>
        <w:ind w:left="0"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8">
      <w:pPr>
        <w:widowControl w:val="0"/>
        <w:spacing w:before="370" w:lineRule="auto"/>
        <w:ind w:left="0" w:firstLine="0"/>
        <w:jc w:val="left"/>
        <w:rPr/>
      </w:pPr>
      <w:r w:rsidDel="00000000" w:rsidR="00000000" w:rsidRPr="00000000">
        <w:rPr>
          <w:rtl w:val="0"/>
        </w:rPr>
        <w:t xml:space="preserve">Ответы: 1-Индия 2-цветочные 3-Клон 4-этнический 5-ноги 6-пять</w:t>
      </w:r>
      <w:r w:rsidDel="00000000" w:rsidR="00000000" w:rsidRPr="00000000">
        <w:rPr>
          <w:rtl w:val="0"/>
        </w:rPr>
      </w:r>
    </w:p>
    <w:sectPr>
      <w:pgSz w:h="16820" w:w="11900" w:orient="portrait"/>
      <w:pgMar w:bottom="1036" w:top="948" w:left="1020" w:right="745" w:header="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Georgia"/>
  <w:font w:name="Times New Roman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Times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-"/>
      <w:lvlJc w:val="left"/>
      <w:pPr>
        <w:ind w:left="720" w:hanging="360"/>
      </w:pPr>
      <w:rPr>
        <w:u w:val="none"/>
        <w:vertAlign w:val="baseli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  <w:vertAlign w:val="baseli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  <w:vertAlign w:val="baseli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  <w:vertAlign w:val="baseli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  <w:vertAlign w:val="baseli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  <w:vertAlign w:val="baseli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  <w:vertAlign w:val="baseli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  <w:vertAlign w:val="baseli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  <w:vertAlign w:val="baseline"/>
      </w:rPr>
    </w:lvl>
  </w:abstractNum>
  <w:abstractNum w:abstractNumId="2"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3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sz w:val="24"/>
        <w:szCs w:val="24"/>
        <w:highlight w:val="white"/>
        <w:lang w:val="ru-RU"/>
      </w:rPr>
    </w:rPrDefault>
    <w:pPrDefault>
      <w:pPr>
        <w:spacing w:before="41" w:lineRule="auto"/>
        <w:ind w:firstLine="705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Обычный">
    <w:name w:val="Обычный"/>
    <w:next w:val="Обычный"/>
    <w:autoRedefine w:val="0"/>
    <w:hidden w:val="0"/>
    <w:qFormat w:val="0"/>
    <w:pPr>
      <w:suppressAutoHyphens w:val="1"/>
      <w:spacing w:line="276" w:lineRule="auto"/>
      <w:ind w:leftChars="-1" w:rightChars="0" w:firstLineChars="-1"/>
      <w:textDirection w:val="btLr"/>
      <w:textAlignment w:val="top"/>
      <w:outlineLvl w:val="0"/>
    </w:pPr>
    <w:rPr>
      <w:w w:val="100"/>
      <w:position w:val="-1"/>
      <w:sz w:val="22"/>
      <w:szCs w:val="22"/>
      <w:effect w:val="none"/>
      <w:vertAlign w:val="baseline"/>
      <w:cs w:val="0"/>
      <w:em w:val="none"/>
      <w:lang w:bidi="ar-SA" w:eastAsia="ru-RU" w:val="ru-RU"/>
    </w:rPr>
  </w:style>
  <w:style w:type="paragraph" w:styleId="Заголовок1">
    <w:name w:val="Заголовок 1"/>
    <w:basedOn w:val="Обычный"/>
    <w:next w:val="Обычный"/>
    <w:autoRedefine w:val="0"/>
    <w:hidden w:val="0"/>
    <w:qFormat w:val="0"/>
    <w:pPr>
      <w:keepNext w:val="1"/>
      <w:keepLines w:val="1"/>
      <w:suppressAutoHyphens w:val="1"/>
      <w:spacing w:after="120" w:before="480" w:line="276" w:lineRule="auto"/>
      <w:ind w:leftChars="-1" w:rightChars="0" w:firstLineChars="-1"/>
      <w:textDirection w:val="btLr"/>
      <w:textAlignment w:val="top"/>
      <w:outlineLvl w:val="0"/>
    </w:pPr>
    <w:rPr>
      <w:b w:val="1"/>
      <w:w w:val="100"/>
      <w:position w:val="-1"/>
      <w:sz w:val="48"/>
      <w:szCs w:val="48"/>
      <w:effect w:val="none"/>
      <w:vertAlign w:val="baseline"/>
      <w:cs w:val="0"/>
      <w:em w:val="none"/>
      <w:lang w:bidi="ar-SA" w:eastAsia="ru-RU" w:val="ru-RU"/>
    </w:rPr>
  </w:style>
  <w:style w:type="paragraph" w:styleId="Заголовок2">
    <w:name w:val="Заголовок 2"/>
    <w:basedOn w:val="Обычный"/>
    <w:next w:val="Обычный"/>
    <w:autoRedefine w:val="0"/>
    <w:hidden w:val="0"/>
    <w:qFormat w:val="0"/>
    <w:pPr>
      <w:keepNext w:val="1"/>
      <w:keepLines w:val="1"/>
      <w:suppressAutoHyphens w:val="1"/>
      <w:spacing w:after="80" w:before="360" w:line="276" w:lineRule="auto"/>
      <w:ind w:leftChars="-1" w:rightChars="0" w:firstLineChars="-1"/>
      <w:textDirection w:val="btLr"/>
      <w:textAlignment w:val="top"/>
      <w:outlineLvl w:val="1"/>
    </w:pPr>
    <w:rPr>
      <w:b w:val="1"/>
      <w:w w:val="100"/>
      <w:position w:val="-1"/>
      <w:sz w:val="36"/>
      <w:szCs w:val="36"/>
      <w:effect w:val="none"/>
      <w:vertAlign w:val="baseline"/>
      <w:cs w:val="0"/>
      <w:em w:val="none"/>
      <w:lang w:bidi="ar-SA" w:eastAsia="ru-RU" w:val="ru-RU"/>
    </w:rPr>
  </w:style>
  <w:style w:type="paragraph" w:styleId="Заголовок3">
    <w:name w:val="Заголовок 3"/>
    <w:basedOn w:val="Обычный"/>
    <w:next w:val="Обычный"/>
    <w:autoRedefine w:val="0"/>
    <w:hidden w:val="0"/>
    <w:qFormat w:val="0"/>
    <w:pPr>
      <w:keepNext w:val="1"/>
      <w:keepLines w:val="1"/>
      <w:suppressAutoHyphens w:val="1"/>
      <w:spacing w:after="80" w:before="280" w:line="276" w:lineRule="auto"/>
      <w:ind w:leftChars="-1" w:rightChars="0" w:firstLineChars="-1"/>
      <w:textDirection w:val="btLr"/>
      <w:textAlignment w:val="top"/>
      <w:outlineLvl w:val="2"/>
    </w:pPr>
    <w:rPr>
      <w:b w:val="1"/>
      <w:w w:val="100"/>
      <w:position w:val="-1"/>
      <w:sz w:val="28"/>
      <w:szCs w:val="28"/>
      <w:effect w:val="none"/>
      <w:vertAlign w:val="baseline"/>
      <w:cs w:val="0"/>
      <w:em w:val="none"/>
      <w:lang w:bidi="ar-SA" w:eastAsia="ru-RU" w:val="ru-RU"/>
    </w:rPr>
  </w:style>
  <w:style w:type="paragraph" w:styleId="Заголовок4">
    <w:name w:val="Заголовок 4"/>
    <w:basedOn w:val="Обычный"/>
    <w:next w:val="Обычный"/>
    <w:autoRedefine w:val="0"/>
    <w:hidden w:val="0"/>
    <w:qFormat w:val="0"/>
    <w:pPr>
      <w:keepNext w:val="1"/>
      <w:keepLines w:val="1"/>
      <w:suppressAutoHyphens w:val="1"/>
      <w:spacing w:after="40" w:before="240" w:line="276" w:lineRule="auto"/>
      <w:ind w:leftChars="-1" w:rightChars="0" w:firstLineChars="-1"/>
      <w:textDirection w:val="btLr"/>
      <w:textAlignment w:val="top"/>
      <w:outlineLvl w:val="3"/>
    </w:pPr>
    <w:rPr>
      <w:b w:val="1"/>
      <w:w w:val="100"/>
      <w:position w:val="-1"/>
      <w:sz w:val="24"/>
      <w:szCs w:val="24"/>
      <w:effect w:val="none"/>
      <w:vertAlign w:val="baseline"/>
      <w:cs w:val="0"/>
      <w:em w:val="none"/>
      <w:lang w:bidi="ar-SA" w:eastAsia="ru-RU" w:val="ru-RU"/>
    </w:rPr>
  </w:style>
  <w:style w:type="paragraph" w:styleId="Заголовок5">
    <w:name w:val="Заголовок 5"/>
    <w:basedOn w:val="Обычный"/>
    <w:next w:val="Обычный"/>
    <w:autoRedefine w:val="0"/>
    <w:hidden w:val="0"/>
    <w:qFormat w:val="0"/>
    <w:pPr>
      <w:keepNext w:val="1"/>
      <w:keepLines w:val="1"/>
      <w:suppressAutoHyphens w:val="1"/>
      <w:spacing w:after="40" w:before="220" w:line="276" w:lineRule="auto"/>
      <w:ind w:leftChars="-1" w:rightChars="0" w:firstLineChars="-1"/>
      <w:textDirection w:val="btLr"/>
      <w:textAlignment w:val="top"/>
      <w:outlineLvl w:val="4"/>
    </w:pPr>
    <w:rPr>
      <w:b w:val="1"/>
      <w:w w:val="100"/>
      <w:position w:val="-1"/>
      <w:sz w:val="22"/>
      <w:szCs w:val="22"/>
      <w:effect w:val="none"/>
      <w:vertAlign w:val="baseline"/>
      <w:cs w:val="0"/>
      <w:em w:val="none"/>
      <w:lang w:bidi="ar-SA" w:eastAsia="ru-RU" w:val="ru-RU"/>
    </w:rPr>
  </w:style>
  <w:style w:type="paragraph" w:styleId="Заголовок6">
    <w:name w:val="Заголовок 6"/>
    <w:basedOn w:val="Обычный"/>
    <w:next w:val="Обычный"/>
    <w:autoRedefine w:val="0"/>
    <w:hidden w:val="0"/>
    <w:qFormat w:val="0"/>
    <w:pPr>
      <w:keepNext w:val="1"/>
      <w:keepLines w:val="1"/>
      <w:suppressAutoHyphens w:val="1"/>
      <w:spacing w:after="40" w:before="200" w:line="276" w:lineRule="auto"/>
      <w:ind w:leftChars="-1" w:rightChars="0" w:firstLineChars="-1"/>
      <w:textDirection w:val="btLr"/>
      <w:textAlignment w:val="top"/>
      <w:outlineLvl w:val="5"/>
    </w:pPr>
    <w:rPr>
      <w:b w:val="1"/>
      <w:w w:val="100"/>
      <w:position w:val="-1"/>
      <w:sz w:val="20"/>
      <w:szCs w:val="20"/>
      <w:effect w:val="none"/>
      <w:vertAlign w:val="baseline"/>
      <w:cs w:val="0"/>
      <w:em w:val="none"/>
      <w:lang w:bidi="ar-SA" w:eastAsia="ru-RU" w:val="ru-RU"/>
    </w:rPr>
  </w:style>
  <w:style w:type="character" w:styleId="Основнойшрифтабзаца">
    <w:name w:val="Основной шрифт абзаца"/>
    <w:next w:val="Основнойшрифтабзаца"/>
    <w:autoRedefine w:val="0"/>
    <w:hidden w:val="0"/>
    <w:qFormat w:val="1"/>
    <w:rPr>
      <w:w w:val="100"/>
      <w:position w:val="-1"/>
      <w:effect w:val="none"/>
      <w:vertAlign w:val="baseline"/>
      <w:cs w:val="0"/>
      <w:em w:val="none"/>
      <w:lang/>
    </w:rPr>
  </w:style>
  <w:style w:type="table" w:styleId="Обычнаятаблица">
    <w:name w:val="Обычная таблица"/>
    <w:next w:val="Обычнаятаблица"/>
    <w:autoRedefine w:val="0"/>
    <w:hidden w:val="0"/>
    <w:qFormat w:val="1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w w:val="100"/>
      <w:position w:val="-1"/>
      <w:effect w:val="none"/>
      <w:vertAlign w:val="baseline"/>
      <w:cs w:val="0"/>
      <w:em w:val="none"/>
      <w:lang/>
    </w:rPr>
    <w:tblPr>
      <w:jc w:val="left"/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Нетсписка">
    <w:name w:val="Нет списка"/>
    <w:next w:val="Нетсписка"/>
    <w:autoRedefine w:val="0"/>
    <w:hidden w:val="0"/>
    <w:qFormat w:val="1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</w:style>
  <w:style w:type="table" w:styleId="TableNormal">
    <w:name w:val="Table Normal"/>
    <w:next w:val="TableNormal"/>
    <w:autoRedefine w:val="0"/>
    <w:hidden w:val="0"/>
    <w:qFormat w:val="0"/>
    <w:pPr>
      <w:suppressAutoHyphens w:val="1"/>
      <w:spacing w:line="276" w:lineRule="auto"/>
      <w:ind w:leftChars="-1" w:rightChars="0" w:firstLineChars="-1"/>
      <w:textDirection w:val="btLr"/>
      <w:textAlignment w:val="top"/>
      <w:outlineLvl w:val="0"/>
    </w:pPr>
    <w:rPr>
      <w:w w:val="100"/>
      <w:position w:val="-1"/>
      <w:sz w:val="22"/>
      <w:szCs w:val="22"/>
      <w:effect w:val="none"/>
      <w:vertAlign w:val="baseline"/>
      <w:cs w:val="0"/>
      <w:em w:val="none"/>
      <w:lang w:bidi="ar-SA" w:eastAsia="ru-RU" w:val="ru-RU"/>
    </w:rPr>
    <w:tblPr>
      <w:tblStyle w:val="TableNormal"/>
      <w:jc w:val="left"/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Заголовок">
    <w:name w:val="Заголовок"/>
    <w:basedOn w:val="Обычный"/>
    <w:next w:val="Обычный"/>
    <w:autoRedefine w:val="0"/>
    <w:hidden w:val="0"/>
    <w:qFormat w:val="0"/>
    <w:pPr>
      <w:keepNext w:val="1"/>
      <w:keepLines w:val="1"/>
      <w:suppressAutoHyphens w:val="1"/>
      <w:spacing w:after="120" w:before="480" w:line="276" w:lineRule="auto"/>
      <w:ind w:leftChars="-1" w:rightChars="0" w:firstLineChars="-1"/>
      <w:textDirection w:val="btLr"/>
      <w:textAlignment w:val="top"/>
      <w:outlineLvl w:val="0"/>
    </w:pPr>
    <w:rPr>
      <w:b w:val="1"/>
      <w:w w:val="100"/>
      <w:position w:val="-1"/>
      <w:sz w:val="72"/>
      <w:szCs w:val="72"/>
      <w:effect w:val="none"/>
      <w:vertAlign w:val="baseline"/>
      <w:cs w:val="0"/>
      <w:em w:val="none"/>
      <w:lang w:bidi="ar-SA" w:eastAsia="ru-RU" w:val="ru-RU"/>
    </w:rPr>
  </w:style>
  <w:style w:type="paragraph" w:styleId="Подзаголовок">
    <w:name w:val="Подзаголовок"/>
    <w:basedOn w:val="Обычный"/>
    <w:next w:val="Обычный"/>
    <w:autoRedefine w:val="0"/>
    <w:hidden w:val="0"/>
    <w:qFormat w:val="0"/>
    <w:pPr>
      <w:keepNext w:val="1"/>
      <w:keepLines w:val="1"/>
      <w:suppressAutoHyphens w:val="1"/>
      <w:spacing w:after="80" w:before="360" w:line="276" w:lineRule="auto"/>
      <w:ind w:leftChars="-1" w:rightChars="0" w:firstLineChars="-1"/>
      <w:textDirection w:val="btLr"/>
      <w:textAlignment w:val="top"/>
      <w:outlineLvl w:val="0"/>
    </w:pPr>
    <w:rPr>
      <w:rFonts w:ascii="Georgia" w:cs="Georgia" w:eastAsia="Georgia" w:hAnsi="Georgia"/>
      <w:i w:val="1"/>
      <w:color w:val="666666"/>
      <w:w w:val="100"/>
      <w:position w:val="-1"/>
      <w:sz w:val="48"/>
      <w:szCs w:val="48"/>
      <w:effect w:val="none"/>
      <w:vertAlign w:val="baseline"/>
      <w:cs w:val="0"/>
      <w:em w:val="none"/>
      <w:lang w:bidi="ar-SA" w:eastAsia="ru-RU" w:val="ru-RU"/>
    </w:rPr>
  </w:style>
  <w:style w:type="table" w:styleId="">
    <w:name w:val=""/>
    <w:basedOn w:val="TableNormal"/>
    <w:next w:val=""/>
    <w:autoRedefine w:val="0"/>
    <w:hidden w:val="0"/>
    <w:qFormat w:val="0"/>
    <w:pPr>
      <w:suppressAutoHyphens w:val="1"/>
      <w:spacing w:line="240" w:lineRule="auto"/>
      <w:ind w:leftChars="-1" w:rightChars="0" w:firstLineChars="-1"/>
      <w:textDirection w:val="btLr"/>
      <w:textAlignment w:val="top"/>
      <w:outlineLvl w:val="0"/>
    </w:pPr>
    <w:rPr>
      <w:w w:val="100"/>
      <w:position w:val="-1"/>
      <w:sz w:val="22"/>
      <w:szCs w:val="22"/>
      <w:effect w:val="none"/>
      <w:vertAlign w:val="baseline"/>
      <w:cs w:val="0"/>
      <w:em w:val="none"/>
      <w:lang w:bidi="ar-SA" w:eastAsia="ru-RU" w:val="ru-RU"/>
    </w:rPr>
    <w:tblPr>
      <w:tblStyle w:val=""/>
      <w:tblStyleRowBandSize w:val="1"/>
      <w:tblStyleColBandSize w:val="1"/>
      <w:jc w:val="left"/>
      <w:tblCellMar>
        <w:left w:w="108.0" w:type="dxa"/>
        <w:right w:w="108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22.png"/><Relationship Id="rId42" Type="http://schemas.openxmlformats.org/officeDocument/2006/relationships/image" Target="media/image21.png"/><Relationship Id="rId41" Type="http://schemas.openxmlformats.org/officeDocument/2006/relationships/image" Target="media/image30.png"/><Relationship Id="rId44" Type="http://schemas.openxmlformats.org/officeDocument/2006/relationships/image" Target="media/image20.jpg"/><Relationship Id="rId43" Type="http://schemas.openxmlformats.org/officeDocument/2006/relationships/image" Target="media/image12.png"/><Relationship Id="rId46" Type="http://schemas.openxmlformats.org/officeDocument/2006/relationships/image" Target="media/image16.jpg"/><Relationship Id="rId45" Type="http://schemas.openxmlformats.org/officeDocument/2006/relationships/image" Target="media/image14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https://learningapps.org/watch?v=puyftbxic24" TargetMode="External"/><Relationship Id="rId48" Type="http://schemas.openxmlformats.org/officeDocument/2006/relationships/image" Target="media/image25.png"/><Relationship Id="rId47" Type="http://schemas.openxmlformats.org/officeDocument/2006/relationships/image" Target="media/image39.png"/><Relationship Id="rId49" Type="http://schemas.openxmlformats.org/officeDocument/2006/relationships/image" Target="media/image9.jp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yperlink" Target="https://docs.google.com/presentation/d/12s5gpkzMtcX7rkDdgf8jzsEcpkilGwW-obW6iYU1dJc/edit?usp=sharing" TargetMode="External"/><Relationship Id="rId8" Type="http://schemas.openxmlformats.org/officeDocument/2006/relationships/hyperlink" Target="https://docs.google.com/presentation/d/12s5gpkzMtcX7rkDdgf8jzsEcpkilGwW-obW6iYU1dJc/edit?usp=sharing" TargetMode="External"/><Relationship Id="rId31" Type="http://schemas.openxmlformats.org/officeDocument/2006/relationships/image" Target="media/image18.jpg"/><Relationship Id="rId30" Type="http://schemas.openxmlformats.org/officeDocument/2006/relationships/image" Target="media/image1.jpg"/><Relationship Id="rId33" Type="http://schemas.openxmlformats.org/officeDocument/2006/relationships/image" Target="media/image8.jpg"/><Relationship Id="rId32" Type="http://schemas.openxmlformats.org/officeDocument/2006/relationships/image" Target="media/image29.png"/><Relationship Id="rId35" Type="http://schemas.openxmlformats.org/officeDocument/2006/relationships/image" Target="media/image24.png"/><Relationship Id="rId34" Type="http://schemas.openxmlformats.org/officeDocument/2006/relationships/image" Target="media/image4.jpg"/><Relationship Id="rId37" Type="http://schemas.openxmlformats.org/officeDocument/2006/relationships/image" Target="media/image11.jpg"/><Relationship Id="rId36" Type="http://schemas.openxmlformats.org/officeDocument/2006/relationships/image" Target="media/image26.png"/><Relationship Id="rId39" Type="http://schemas.openxmlformats.org/officeDocument/2006/relationships/image" Target="media/image5.jpg"/><Relationship Id="rId38" Type="http://schemas.openxmlformats.org/officeDocument/2006/relationships/image" Target="media/image3.jpg"/><Relationship Id="rId20" Type="http://schemas.openxmlformats.org/officeDocument/2006/relationships/image" Target="media/image17.jpg"/><Relationship Id="rId22" Type="http://schemas.openxmlformats.org/officeDocument/2006/relationships/image" Target="media/image32.png"/><Relationship Id="rId21" Type="http://schemas.openxmlformats.org/officeDocument/2006/relationships/image" Target="media/image10.jpg"/><Relationship Id="rId24" Type="http://schemas.openxmlformats.org/officeDocument/2006/relationships/image" Target="media/image36.png"/><Relationship Id="rId23" Type="http://schemas.openxmlformats.org/officeDocument/2006/relationships/image" Target="media/image7.jpg"/><Relationship Id="rId26" Type="http://schemas.openxmlformats.org/officeDocument/2006/relationships/image" Target="media/image27.png"/><Relationship Id="rId25" Type="http://schemas.openxmlformats.org/officeDocument/2006/relationships/image" Target="media/image33.png"/><Relationship Id="rId28" Type="http://schemas.openxmlformats.org/officeDocument/2006/relationships/image" Target="media/image38.png"/><Relationship Id="rId27" Type="http://schemas.openxmlformats.org/officeDocument/2006/relationships/image" Target="media/image23.png"/><Relationship Id="rId29" Type="http://schemas.openxmlformats.org/officeDocument/2006/relationships/image" Target="media/image6.jpg"/><Relationship Id="rId51" Type="http://schemas.openxmlformats.org/officeDocument/2006/relationships/image" Target="media/image28.png"/><Relationship Id="rId50" Type="http://schemas.openxmlformats.org/officeDocument/2006/relationships/image" Target="media/image15.jpg"/><Relationship Id="rId53" Type="http://schemas.openxmlformats.org/officeDocument/2006/relationships/image" Target="media/image19.png"/><Relationship Id="rId52" Type="http://schemas.openxmlformats.org/officeDocument/2006/relationships/image" Target="media/image37.png"/><Relationship Id="rId11" Type="http://schemas.openxmlformats.org/officeDocument/2006/relationships/hyperlink" Target="https://pandia.ru/text/80/592/1149.php?ysclid=lsrcifp0vp723832552" TargetMode="External"/><Relationship Id="rId55" Type="http://schemas.openxmlformats.org/officeDocument/2006/relationships/image" Target="media/image31.png"/><Relationship Id="rId10" Type="http://schemas.openxmlformats.org/officeDocument/2006/relationships/hyperlink" Target="https://drive.google.com/file/d/0B52FlB4IKUvmUzFWc0NYbjFuTXM/view?resourcekey=0-8IwkjcvEbT-ZNqqhmUgoow" TargetMode="External"/><Relationship Id="rId54" Type="http://schemas.openxmlformats.org/officeDocument/2006/relationships/image" Target="media/image2.jpg"/><Relationship Id="rId13" Type="http://schemas.openxmlformats.org/officeDocument/2006/relationships/hyperlink" Target="https://dzen.ru/a/Yki3CTsznybVp3VS" TargetMode="External"/><Relationship Id="rId57" Type="http://schemas.openxmlformats.org/officeDocument/2006/relationships/image" Target="media/image13.png"/><Relationship Id="rId12" Type="http://schemas.openxmlformats.org/officeDocument/2006/relationships/hyperlink" Target="https://studme.org/238611/pedagogika/obrazovatelnye_tehnologii_dopolnitelnogo_obrazovaniya_detey?ysclid=lsrc9xbz8m710845540" TargetMode="External"/><Relationship Id="rId56" Type="http://schemas.openxmlformats.org/officeDocument/2006/relationships/image" Target="media/image34.png"/><Relationship Id="rId15" Type="http://schemas.openxmlformats.org/officeDocument/2006/relationships/hyperlink" Target="https://tkaner.com/stil/etnicheskij-stil-v-odezhde/" TargetMode="External"/><Relationship Id="rId14" Type="http://schemas.openxmlformats.org/officeDocument/2006/relationships/hyperlink" Target="https://buffme.ru/mythical-animals/the-bracelet-is-connected-to-the-ring-slave-bracelet-from-ancient-traditions-to-modern-times/" TargetMode="External"/><Relationship Id="rId17" Type="http://schemas.openxmlformats.org/officeDocument/2006/relationships/hyperlink" Target="https://yandex.ru/images/search?from=tabbar&amp;text=%D1%81%D1%85%D0%B5%D0%BC%D1%8B%20%D0%BF%D0%BB%D0%B5%D1%82%D0%B5%D0%BD%D0%B8%D1%8F%20%D0%B1%D1%80%D0%B0%D1%81%D0%BB%D0%B5%D1%82%D0%BE%D0%B2%20%D0%B8%D0%B7%20%D0%B1%D0%B8%D1%81%D0%B5%D1%80%D0%B0" TargetMode="External"/><Relationship Id="rId16" Type="http://schemas.openxmlformats.org/officeDocument/2006/relationships/hyperlink" Target="https://yandex.ru/search/?text=%D1%8D%D1%82%D0%BD%D0%B8%D1%87%D0%B5%D1%81%D0%BA%D0%B8%D0%B5+%D1%83%D0%BA%D1%80%D0%B0%D1%88%D0%B5%D0%BD%D0%B8%D1%8F++%D0%B8%D0%B7+%D0%B1%D0%B8%D1%81%D0%B5%D1%80%D0%B0&amp;lr=10883&amp;clid=2411726" TargetMode="External"/><Relationship Id="rId19" Type="http://schemas.openxmlformats.org/officeDocument/2006/relationships/image" Target="media/image35.png"/><Relationship Id="rId18" Type="http://schemas.openxmlformats.org/officeDocument/2006/relationships/hyperlink" Target="https://yandex.ru/images/search?lr=10883&amp;source=serp&amp;stype=image&amp;text=%D1%81%D1%85%D0%B5%D0%BC%D1%8B%20%D0%BF%D0%BB%D0%B5%D1%82%D0%B5%D0%BD%D0%B8%D1%8F%20%D1%81%D0%B5%D1%82%D0%BE%D0%BA%20%D0%B8%20%D1%81%D0%BB%D0%B5%D0%B9%D0%B2%20%D0%B1%D1%80%D0%B0%D1%81%D0%BB%D0%B5%D1%82%D0%BE%D0%B2%20%D0%B8%D0%B7%20%D0%B1%D0%B8%D1%81%D0%B5%D1%80%D0%B0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R8xdXG0aTy9I92CrJ8cnFOOljKA==">CgMxLjA4AHIhMXdfSlZKTmVGc191U190MWpQNlFlWTVVSUNMUXBuY21H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2024-02-16T08:35:00Z</dcterms:created>
  <dc:creator>PEDAGOG</dc:creator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