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46A" w:rsidRDefault="002B146A" w:rsidP="002B146A">
      <w:pPr>
        <w:pStyle w:val="c2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Мастер- класс для педагогов на тему:</w:t>
      </w:r>
    </w:p>
    <w:p w:rsidR="002B146A" w:rsidRDefault="002B146A" w:rsidP="002B146A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28"/>
          <w:szCs w:val="28"/>
        </w:rPr>
        <w:t xml:space="preserve">Технология </w:t>
      </w:r>
      <w:r w:rsidR="00BF1738">
        <w:rPr>
          <w:rStyle w:val="c15"/>
          <w:b/>
          <w:bCs/>
          <w:color w:val="000000"/>
          <w:sz w:val="28"/>
          <w:szCs w:val="28"/>
        </w:rPr>
        <w:t>«</w:t>
      </w:r>
      <w:r>
        <w:rPr>
          <w:rStyle w:val="c15"/>
          <w:b/>
          <w:bCs/>
          <w:color w:val="000000"/>
          <w:sz w:val="28"/>
          <w:szCs w:val="28"/>
        </w:rPr>
        <w:t>Бусоград</w:t>
      </w:r>
      <w:r w:rsidR="00BF1738">
        <w:rPr>
          <w:rStyle w:val="c15"/>
          <w:b/>
          <w:bCs/>
          <w:color w:val="000000"/>
          <w:sz w:val="28"/>
          <w:szCs w:val="28"/>
        </w:rPr>
        <w:t>»</w:t>
      </w:r>
    </w:p>
    <w:p w:rsidR="002B146A" w:rsidRDefault="00DE7AF4" w:rsidP="002B146A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 в</w:t>
      </w:r>
      <w:r w:rsidR="002B146A">
        <w:rPr>
          <w:rStyle w:val="c4"/>
          <w:b/>
          <w:bCs/>
          <w:color w:val="000000"/>
          <w:sz w:val="28"/>
          <w:szCs w:val="28"/>
        </w:rPr>
        <w:t xml:space="preserve"> развитии </w:t>
      </w:r>
      <w:r>
        <w:rPr>
          <w:rStyle w:val="c4"/>
          <w:b/>
          <w:bCs/>
          <w:color w:val="000000"/>
          <w:sz w:val="28"/>
          <w:szCs w:val="28"/>
        </w:rPr>
        <w:t xml:space="preserve">творческой инициативы </w:t>
      </w:r>
      <w:r w:rsidR="002B146A">
        <w:rPr>
          <w:rStyle w:val="c4"/>
          <w:b/>
          <w:bCs/>
          <w:color w:val="000000"/>
          <w:sz w:val="28"/>
          <w:szCs w:val="28"/>
        </w:rPr>
        <w:t>детей.</w:t>
      </w:r>
    </w:p>
    <w:p w:rsidR="002B146A" w:rsidRDefault="002B146A" w:rsidP="002B146A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Провела: </w:t>
      </w:r>
      <w:r w:rsidR="00EE627E">
        <w:rPr>
          <w:rStyle w:val="c0"/>
          <w:color w:val="000000"/>
          <w:sz w:val="28"/>
          <w:szCs w:val="28"/>
        </w:rPr>
        <w:t>Новикова Татьяна Павловна</w:t>
      </w:r>
    </w:p>
    <w:p w:rsidR="002B146A" w:rsidRDefault="002B146A" w:rsidP="002B146A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Проверила: старший воспитатель </w:t>
      </w:r>
    </w:p>
    <w:p w:rsidR="002B146A" w:rsidRDefault="002B146A" w:rsidP="002B146A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Дата </w:t>
      </w:r>
      <w:r w:rsidR="00EE627E">
        <w:rPr>
          <w:rStyle w:val="c0"/>
          <w:color w:val="000000"/>
          <w:sz w:val="28"/>
          <w:szCs w:val="28"/>
        </w:rPr>
        <w:t xml:space="preserve">проведения: </w:t>
      </w:r>
    </w:p>
    <w:p w:rsidR="002B146A" w:rsidRDefault="00EE627E" w:rsidP="002B146A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2026</w:t>
      </w:r>
      <w:r w:rsidR="002B146A">
        <w:rPr>
          <w:rStyle w:val="c0"/>
          <w:color w:val="000000"/>
          <w:sz w:val="28"/>
          <w:szCs w:val="28"/>
        </w:rPr>
        <w:t xml:space="preserve"> год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Мастер-класс</w:t>
      </w:r>
    </w:p>
    <w:p w:rsidR="002B146A" w:rsidRDefault="004D06FF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«Применение технологии Бусоград</w:t>
      </w:r>
      <w:r w:rsidR="002B146A">
        <w:rPr>
          <w:rStyle w:val="c0"/>
          <w:color w:val="000000"/>
          <w:sz w:val="28"/>
          <w:szCs w:val="28"/>
        </w:rPr>
        <w:t>, или Волшебные приключения феи Бусинки»</w:t>
      </w:r>
      <w:r w:rsidR="00F013C8">
        <w:rPr>
          <w:rStyle w:val="c0"/>
          <w:color w:val="000000"/>
          <w:sz w:val="28"/>
          <w:szCs w:val="28"/>
        </w:rPr>
        <w:t xml:space="preserve"> </w:t>
      </w:r>
      <w:r w:rsidR="009F1EA0">
        <w:rPr>
          <w:rStyle w:val="c4"/>
          <w:b/>
          <w:bCs/>
          <w:color w:val="000000"/>
          <w:sz w:val="28"/>
          <w:szCs w:val="28"/>
        </w:rPr>
        <w:t>в развитии творческой инициативы детей.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Цель мастер-класса:</w:t>
      </w:r>
      <w:r>
        <w:rPr>
          <w:rStyle w:val="c0"/>
          <w:color w:val="000000"/>
          <w:sz w:val="28"/>
          <w:szCs w:val="28"/>
        </w:rPr>
        <w:t> передача опыта работы педагога по применению технологии «Бусоград, или Волшебные приключения феи Бусин</w:t>
      </w:r>
      <w:r w:rsidR="00E21C9B">
        <w:rPr>
          <w:rStyle w:val="c0"/>
          <w:color w:val="000000"/>
          <w:sz w:val="28"/>
          <w:szCs w:val="28"/>
        </w:rPr>
        <w:t>ки» в</w:t>
      </w:r>
      <w:r>
        <w:rPr>
          <w:rStyle w:val="c0"/>
          <w:color w:val="000000"/>
          <w:sz w:val="28"/>
          <w:szCs w:val="28"/>
        </w:rPr>
        <w:t xml:space="preserve"> развитии </w:t>
      </w:r>
      <w:r w:rsidR="00E21C9B">
        <w:rPr>
          <w:rStyle w:val="c0"/>
          <w:color w:val="000000"/>
          <w:sz w:val="28"/>
          <w:szCs w:val="28"/>
        </w:rPr>
        <w:t xml:space="preserve">творческой инициативы </w:t>
      </w:r>
      <w:r>
        <w:rPr>
          <w:rStyle w:val="c0"/>
          <w:color w:val="000000"/>
          <w:sz w:val="28"/>
          <w:szCs w:val="28"/>
        </w:rPr>
        <w:t>детей.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28"/>
          <w:szCs w:val="28"/>
        </w:rPr>
        <w:t>Задачи: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1.Дать теоретические и практические знания педагогам-участникам по применению данной технологии.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2.Привлечь педагогов к совместной деятельности.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3.Вызвать положительный настрой к работе с бусами.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Оборудование: экран, проектор, компьютер.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Демонстрационный материал:</w:t>
      </w:r>
      <w:r>
        <w:rPr>
          <w:rStyle w:val="c0"/>
          <w:color w:val="000000"/>
          <w:sz w:val="28"/>
          <w:szCs w:val="28"/>
        </w:rPr>
        <w:t> презентация, методическое пособие М.И. Родиной «Бусоград, или Волшебные приключения феи Бусинки».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4"/>
          <w:b/>
          <w:bCs/>
          <w:color w:val="000000"/>
          <w:sz w:val="28"/>
          <w:szCs w:val="28"/>
        </w:rPr>
        <w:t>Раздаточный материал:</w:t>
      </w:r>
      <w:r>
        <w:rPr>
          <w:rStyle w:val="c0"/>
          <w:color w:val="000000"/>
          <w:sz w:val="28"/>
          <w:szCs w:val="28"/>
        </w:rPr>
        <w:t> бусы разных цветов и размеров.</w:t>
      </w:r>
    </w:p>
    <w:p w:rsidR="004D06FF" w:rsidRDefault="002B146A" w:rsidP="00E21C9B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Уважаемые педагоги, тема моего мастер-класса «Применение технологии «Бусоград, или Волшебные игры феи Бусинки» в развитии </w:t>
      </w:r>
      <w:r w:rsidR="00E21C9B">
        <w:rPr>
          <w:rStyle w:val="c0"/>
          <w:color w:val="000000"/>
          <w:sz w:val="28"/>
          <w:szCs w:val="28"/>
        </w:rPr>
        <w:t xml:space="preserve">творческой инициативы </w:t>
      </w:r>
      <w:r>
        <w:rPr>
          <w:rStyle w:val="c0"/>
          <w:color w:val="000000"/>
          <w:sz w:val="28"/>
          <w:szCs w:val="28"/>
        </w:rPr>
        <w:t xml:space="preserve">детей». </w:t>
      </w:r>
    </w:p>
    <w:p w:rsidR="004D06FF" w:rsidRDefault="00E21C9B" w:rsidP="00E21C9B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4"/>
          <w:bCs/>
          <w:color w:val="000000"/>
          <w:sz w:val="28"/>
          <w:szCs w:val="28"/>
        </w:rPr>
      </w:pPr>
      <w:r w:rsidRPr="00F14E68">
        <w:rPr>
          <w:rStyle w:val="c4"/>
          <w:bCs/>
          <w:color w:val="000000"/>
          <w:sz w:val="28"/>
          <w:szCs w:val="28"/>
        </w:rPr>
        <w:t>Каждый педагог</w:t>
      </w:r>
      <w:r>
        <w:rPr>
          <w:rStyle w:val="c4"/>
          <w:bCs/>
          <w:color w:val="000000"/>
          <w:sz w:val="28"/>
          <w:szCs w:val="28"/>
        </w:rPr>
        <w:t xml:space="preserve"> хочет</w:t>
      </w:r>
      <w:r w:rsidR="004D06FF">
        <w:rPr>
          <w:rStyle w:val="c4"/>
          <w:bCs/>
          <w:color w:val="000000"/>
          <w:sz w:val="28"/>
          <w:szCs w:val="28"/>
        </w:rPr>
        <w:t>,</w:t>
      </w:r>
      <w:r>
        <w:rPr>
          <w:rStyle w:val="c4"/>
          <w:bCs/>
          <w:color w:val="000000"/>
          <w:sz w:val="28"/>
          <w:szCs w:val="28"/>
        </w:rPr>
        <w:t xml:space="preserve"> чтобы его воспитанники были самостоятельными, инициативными, активными и творческими.</w:t>
      </w:r>
    </w:p>
    <w:p w:rsidR="00E21C9B" w:rsidRPr="00E21C9B" w:rsidRDefault="00E21C9B" w:rsidP="00E21C9B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color w:val="000000"/>
          <w:sz w:val="28"/>
          <w:szCs w:val="28"/>
        </w:rPr>
      </w:pPr>
      <w:r>
        <w:rPr>
          <w:rStyle w:val="c4"/>
          <w:bCs/>
          <w:color w:val="000000"/>
          <w:sz w:val="28"/>
          <w:szCs w:val="28"/>
        </w:rPr>
        <w:t xml:space="preserve"> В работе с дошкольниками можно использовать</w:t>
      </w:r>
      <w:r>
        <w:rPr>
          <w:rStyle w:val="c0"/>
          <w:color w:val="000000"/>
          <w:sz w:val="28"/>
          <w:szCs w:val="28"/>
        </w:rPr>
        <w:t xml:space="preserve"> технологию «Бусоград, или Волшебные приключения феи Бусинки» как средство поддержки </w:t>
      </w:r>
      <w:r w:rsidRPr="00394D71">
        <w:rPr>
          <w:color w:val="000000"/>
          <w:sz w:val="28"/>
          <w:szCs w:val="28"/>
        </w:rPr>
        <w:t>детской инициативы и самостоятельности</w:t>
      </w:r>
      <w:r>
        <w:rPr>
          <w:color w:val="000000"/>
          <w:sz w:val="28"/>
          <w:szCs w:val="28"/>
        </w:rPr>
        <w:t>,</w:t>
      </w:r>
      <w:r w:rsidRPr="00394D71">
        <w:rPr>
          <w:color w:val="000000"/>
          <w:sz w:val="28"/>
          <w:szCs w:val="28"/>
        </w:rPr>
        <w:t xml:space="preserve"> индивидуально</w:t>
      </w:r>
      <w:r>
        <w:rPr>
          <w:color w:val="000000"/>
          <w:sz w:val="28"/>
          <w:szCs w:val="28"/>
        </w:rPr>
        <w:t xml:space="preserve"> </w:t>
      </w:r>
      <w:r w:rsidR="00BF1738">
        <w:rPr>
          <w:color w:val="000000"/>
          <w:sz w:val="28"/>
          <w:szCs w:val="28"/>
        </w:rPr>
        <w:t>и фронтально</w:t>
      </w:r>
      <w:r w:rsidRPr="00E21C9B">
        <w:rPr>
          <w:color w:val="000000"/>
          <w:sz w:val="28"/>
          <w:szCs w:val="28"/>
        </w:rPr>
        <w:t xml:space="preserve"> погрузить их в творческий процесс</w:t>
      </w:r>
      <w:r>
        <w:rPr>
          <w:color w:val="000000"/>
          <w:sz w:val="28"/>
          <w:szCs w:val="28"/>
        </w:rPr>
        <w:t>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Автором данной технологии является – Родина Майя Ивановна, музыкант, педагог, почетный работник общего образования РФ. Методическое пособие по интеллектуально-творческому развитию Родиной М.И. «Бусоград, или Волшебные игры феи Бусинки» детей 2-7 лет предлагает систему игр и творческих упражнений с бусами для использования в работе с детьми, для развития </w:t>
      </w:r>
      <w:r w:rsidR="00E21C9B">
        <w:rPr>
          <w:rStyle w:val="c0"/>
          <w:color w:val="000000"/>
          <w:sz w:val="28"/>
          <w:szCs w:val="28"/>
        </w:rPr>
        <w:t xml:space="preserve">детской инициативы, </w:t>
      </w:r>
      <w:r>
        <w:rPr>
          <w:rStyle w:val="c0"/>
          <w:color w:val="000000"/>
          <w:sz w:val="28"/>
          <w:szCs w:val="28"/>
        </w:rPr>
        <w:t>мелкой моторики, речи, коммуникативных навыков, освоения сенсорных эталонов и т.д.</w:t>
      </w:r>
    </w:p>
    <w:p w:rsidR="00A21D0B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Развитие мелкой моторики у детей дошкольного возраста позволяет сформировать координацию движений пальцев рук, развить речевую деятельность. </w:t>
      </w:r>
    </w:p>
    <w:p w:rsidR="00BF1738" w:rsidRPr="00BF1738" w:rsidRDefault="00BF1738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b/>
          <w:color w:val="000000"/>
          <w:sz w:val="28"/>
          <w:szCs w:val="28"/>
        </w:rPr>
      </w:pPr>
      <w:r w:rsidRPr="00BF1738">
        <w:rPr>
          <w:rStyle w:val="c0"/>
          <w:b/>
          <w:color w:val="000000"/>
          <w:sz w:val="28"/>
          <w:szCs w:val="28"/>
        </w:rPr>
        <w:t>Слайд</w:t>
      </w:r>
    </w:p>
    <w:p w:rsidR="004D06FF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lastRenderedPageBreak/>
        <w:t>Бусы – это не только элемент украшения, соответствующий тому или иному костюму, бусы – это и полет вашей фантазии, а для ребенка – это еще и доступный и эстетически притягательный дидактический материал.</w:t>
      </w:r>
    </w:p>
    <w:p w:rsidR="00A21D0B" w:rsidRDefault="002B146A" w:rsidP="004D06FF">
      <w:pPr>
        <w:pStyle w:val="c3"/>
        <w:shd w:val="clear" w:color="auto" w:fill="FFFFFF"/>
        <w:spacing w:before="0" w:beforeAutospacing="0" w:after="0" w:afterAutospacing="0"/>
        <w:ind w:left="170" w:right="114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При работе с бусами происходит развитее пространственной ориентации, работа с ними в группе обогащает коммуникативный опыт ребенка, способствует развитию мелкой мотор</w:t>
      </w:r>
      <w:r w:rsidR="00E21C9B">
        <w:rPr>
          <w:rStyle w:val="c0"/>
          <w:color w:val="000000"/>
          <w:sz w:val="28"/>
          <w:szCs w:val="28"/>
        </w:rPr>
        <w:t>ики и, конечно же, творческой инициативы</w:t>
      </w:r>
      <w:r>
        <w:rPr>
          <w:rStyle w:val="c0"/>
          <w:color w:val="000000"/>
          <w:sz w:val="28"/>
          <w:szCs w:val="28"/>
        </w:rPr>
        <w:t xml:space="preserve">. </w:t>
      </w:r>
    </w:p>
    <w:p w:rsidR="003D13C0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Помимо этого, ребенок на практике постигает такие понятия, как цвет, форма, размер. Очень важно, </w:t>
      </w:r>
      <w:r w:rsidR="00A21D0B">
        <w:rPr>
          <w:rStyle w:val="c0"/>
          <w:color w:val="000000"/>
          <w:sz w:val="28"/>
          <w:szCs w:val="28"/>
        </w:rPr>
        <w:t>что,</w:t>
      </w:r>
      <w:r>
        <w:rPr>
          <w:rStyle w:val="c0"/>
          <w:color w:val="000000"/>
          <w:sz w:val="28"/>
          <w:szCs w:val="28"/>
        </w:rPr>
        <w:t xml:space="preserve"> благодаря всему этому, развиваются и речевые способности ребенка. </w:t>
      </w:r>
    </w:p>
    <w:p w:rsidR="002B146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 методической разработке М. И. Родиной, указывается, что, благодаря применению в работе с детьми техники «Бусоград», дети «быстрее начинают чисто и выразительно говорить».</w:t>
      </w:r>
    </w:p>
    <w:p w:rsidR="00BF1738" w:rsidRPr="00BF1738" w:rsidRDefault="00BF1738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BF1738">
        <w:rPr>
          <w:rStyle w:val="c0"/>
          <w:b/>
          <w:color w:val="000000"/>
          <w:sz w:val="28"/>
          <w:szCs w:val="28"/>
        </w:rPr>
        <w:t>Слайд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 w:rsidRPr="00BF1738">
        <w:rPr>
          <w:rStyle w:val="c0"/>
          <w:b/>
          <w:color w:val="000000"/>
          <w:sz w:val="28"/>
          <w:szCs w:val="28"/>
        </w:rPr>
        <w:t>Цель работы по данной технологии:</w:t>
      </w:r>
      <w:r>
        <w:rPr>
          <w:rStyle w:val="c0"/>
          <w:color w:val="000000"/>
          <w:sz w:val="28"/>
          <w:szCs w:val="28"/>
        </w:rPr>
        <w:t xml:space="preserve"> Создавать условия, сопутствующие интеллектуально-творческому развитию детей.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Данная технология способствует: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1.Формированию и совершенствованию пространственных представлений;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2.Развитию речевых и коммуникативных навыков;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3. Развитию мелкой моторики: точность и координацию движений, гибкость рук;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4.Развитию зрительного и слухового восприятия, памяти, фантазии и воображения;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5. Формированию личностных качеств: внимание, терпение.</w:t>
      </w:r>
    </w:p>
    <w:p w:rsidR="00BF1738" w:rsidRPr="00BF1738" w:rsidRDefault="00BF1738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BF1738">
        <w:rPr>
          <w:rStyle w:val="c0"/>
          <w:b/>
          <w:color w:val="000000"/>
          <w:sz w:val="28"/>
          <w:szCs w:val="28"/>
        </w:rPr>
        <w:t>Слайд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Работа по данной технологии предполагает работу по5 ступеням: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1 ступенька - для детей 2-3 лет и начинающих.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2 ступенька – для детей 3-4 лет.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3 ступенька – для детей 4-5 лет.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4 ступенька – для детей 5-6 лет.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color w:val="000000"/>
          <w:sz w:val="28"/>
          <w:szCs w:val="28"/>
        </w:rPr>
        <w:t>5 ступенька – для детей 6-7 лет.</w:t>
      </w:r>
      <w:r>
        <w:rPr>
          <w:rStyle w:val="c22"/>
          <w:color w:val="FF0000"/>
          <w:sz w:val="28"/>
          <w:szCs w:val="28"/>
        </w:rPr>
        <w:t> 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Эта технология является незамени</w:t>
      </w:r>
      <w:r w:rsidR="004D06FF">
        <w:rPr>
          <w:rStyle w:val="c0"/>
          <w:color w:val="000000"/>
          <w:sz w:val="28"/>
          <w:szCs w:val="28"/>
        </w:rPr>
        <w:t>мым помощником для воспитателей. В</w:t>
      </w:r>
      <w:r>
        <w:rPr>
          <w:rStyle w:val="c0"/>
          <w:color w:val="000000"/>
          <w:sz w:val="28"/>
          <w:szCs w:val="28"/>
        </w:rPr>
        <w:t xml:space="preserve"> ДОУ ее можно использовать в работе с дет</w:t>
      </w:r>
      <w:r w:rsidR="00A21D0B">
        <w:rPr>
          <w:rStyle w:val="c0"/>
          <w:color w:val="000000"/>
          <w:sz w:val="28"/>
          <w:szCs w:val="28"/>
        </w:rPr>
        <w:t>ьми дошкольного возраста, а так</w:t>
      </w:r>
      <w:r>
        <w:rPr>
          <w:rStyle w:val="c0"/>
          <w:color w:val="000000"/>
          <w:sz w:val="28"/>
          <w:szCs w:val="28"/>
        </w:rPr>
        <w:t xml:space="preserve">же и с </w:t>
      </w:r>
      <w:r w:rsidR="00561650">
        <w:rPr>
          <w:rStyle w:val="c0"/>
          <w:color w:val="000000"/>
          <w:sz w:val="28"/>
          <w:szCs w:val="28"/>
        </w:rPr>
        <w:t>детьми ОВЗ</w:t>
      </w:r>
      <w:r>
        <w:rPr>
          <w:rStyle w:val="c0"/>
          <w:color w:val="000000"/>
          <w:sz w:val="28"/>
          <w:szCs w:val="28"/>
        </w:rPr>
        <w:t>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Как показывают исследования, недостаточность сформированности пространственных представлений, напрямую влияет на уровень интеллектуального развития ребенка проявляется в нарушениях графической деятельности, в трудностях овладения чтением, письмом, математическими операциями.</w:t>
      </w:r>
    </w:p>
    <w:p w:rsidR="00BF1738" w:rsidRPr="00BF1738" w:rsidRDefault="00BF1738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BF1738">
        <w:rPr>
          <w:rStyle w:val="c0"/>
          <w:b/>
          <w:color w:val="000000"/>
          <w:sz w:val="28"/>
          <w:szCs w:val="28"/>
        </w:rPr>
        <w:t>Слайд</w:t>
      </w:r>
    </w:p>
    <w:p w:rsidR="002B146A" w:rsidRDefault="00A21D0B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 w:rsidRPr="00BF1738">
        <w:rPr>
          <w:rStyle w:val="c0"/>
          <w:b/>
          <w:color w:val="000000"/>
          <w:sz w:val="28"/>
          <w:szCs w:val="28"/>
        </w:rPr>
        <w:t xml:space="preserve">Технология </w:t>
      </w:r>
      <w:r w:rsidR="004D06FF" w:rsidRPr="00BF1738">
        <w:rPr>
          <w:rStyle w:val="c0"/>
          <w:b/>
          <w:color w:val="000000"/>
          <w:sz w:val="28"/>
          <w:szCs w:val="28"/>
        </w:rPr>
        <w:t xml:space="preserve">«Бусоград» </w:t>
      </w:r>
      <w:r w:rsidR="002B146A" w:rsidRPr="00BF1738">
        <w:rPr>
          <w:rStyle w:val="c0"/>
          <w:b/>
          <w:color w:val="000000"/>
          <w:sz w:val="28"/>
          <w:szCs w:val="28"/>
        </w:rPr>
        <w:t>направлена на развитие у детей</w:t>
      </w:r>
      <w:r w:rsidR="002B146A">
        <w:rPr>
          <w:rStyle w:val="c0"/>
          <w:color w:val="000000"/>
          <w:sz w:val="28"/>
          <w:szCs w:val="28"/>
        </w:rPr>
        <w:t>:</w:t>
      </w:r>
    </w:p>
    <w:p w:rsidR="000E7E8A" w:rsidRDefault="000E7E8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  творческой инициативы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— пространственной ориентировки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— пространственного восприятия;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— пространственного мышления;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— мелкой моторики;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— зрительной и слуховой памяти;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— процессов внимания;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— формирование социальной адаптации;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— самоконтроля за деятельностью;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— воображения.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Данная технология может быть использ</w:t>
      </w:r>
      <w:r w:rsidR="00A21D0B">
        <w:rPr>
          <w:rStyle w:val="c0"/>
          <w:color w:val="000000"/>
          <w:sz w:val="28"/>
          <w:szCs w:val="28"/>
        </w:rPr>
        <w:t xml:space="preserve">ована в работе с </w:t>
      </w:r>
      <w:r w:rsidR="007042C1">
        <w:rPr>
          <w:rStyle w:val="c0"/>
          <w:color w:val="000000"/>
          <w:sz w:val="28"/>
          <w:szCs w:val="28"/>
        </w:rPr>
        <w:t>детьми дошкольного</w:t>
      </w:r>
      <w:r>
        <w:rPr>
          <w:rStyle w:val="c0"/>
          <w:color w:val="000000"/>
          <w:sz w:val="28"/>
          <w:szCs w:val="28"/>
        </w:rPr>
        <w:t xml:space="preserve"> и младшего школьного возраста.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Эта технология</w:t>
      </w:r>
      <w:r w:rsidR="00A21D0B">
        <w:rPr>
          <w:rStyle w:val="c0"/>
          <w:color w:val="000000"/>
          <w:sz w:val="28"/>
          <w:szCs w:val="28"/>
        </w:rPr>
        <w:t xml:space="preserve"> не оставила меня равнодушной, т</w:t>
      </w:r>
      <w:r>
        <w:rPr>
          <w:rStyle w:val="c0"/>
          <w:color w:val="000000"/>
          <w:sz w:val="28"/>
          <w:szCs w:val="28"/>
        </w:rPr>
        <w:t>еперь я использую её в работе с детьми и стараюсь вовлекать в процесс родителей.</w:t>
      </w:r>
    </w:p>
    <w:p w:rsidR="002B146A" w:rsidRDefault="002B146A" w:rsidP="002B146A">
      <w:pPr>
        <w:pStyle w:val="c24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111111"/>
          <w:sz w:val="28"/>
          <w:szCs w:val="28"/>
        </w:rPr>
        <w:t>И сегодня я предлагаю вашему вниманию несколько упражнений с бусами на развитие мелкой моторики, внимания, памяти, воображения, фантазии детей.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Предлагаю вашему вниманию выполнить несколько вариантов работы с бусами.</w:t>
      </w:r>
    </w:p>
    <w:p w:rsidR="002B146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28"/>
          <w:szCs w:val="28"/>
        </w:rPr>
        <w:t> 1 Упражнение «Бусы и шкатулочка»</w:t>
      </w:r>
    </w:p>
    <w:p w:rsidR="002B146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Педагог: Жили - были бусы в шкатулочке (ладошки обоих рук складываются, а между ними помещаются бусы). Шкатулочка была крепко закрыта, её можно было потрясти и услышать, как бусы звенят (потрясти, сжатыми ладошками, поднести к уху и послушать, как звучат бусы). На что похож звук бус?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Педагог: Шкатулочка открывается, бусы появляются (одна ладошка убирается, как будто открывается крышка от шкатулки)</w:t>
      </w:r>
    </w:p>
    <w:p w:rsidR="002B146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Бусы, бусы, покатитесь,</w:t>
      </w:r>
    </w:p>
    <w:p w:rsidR="002B146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Красотою похвалитесь! (двумя пальцами поднять бусы вверх)</w:t>
      </w:r>
    </w:p>
    <w:p w:rsidR="002B146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теперь опять сложитесь,</w:t>
      </w:r>
    </w:p>
    <w:p w:rsidR="002B146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тихонько спать ложитесь.</w:t>
      </w:r>
    </w:p>
    <w:p w:rsidR="002B146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Бусы медленно и аккуратно складываются (двумя пальцами рук обратно в ладонь, а другой ладонью прикрывается сверху).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Если изучить методическое </w:t>
      </w:r>
      <w:proofErr w:type="gramStart"/>
      <w:r>
        <w:rPr>
          <w:rStyle w:val="c0"/>
          <w:color w:val="000000"/>
          <w:sz w:val="28"/>
          <w:szCs w:val="28"/>
        </w:rPr>
        <w:t>пособие</w:t>
      </w:r>
      <w:proofErr w:type="gramEnd"/>
      <w:r>
        <w:rPr>
          <w:rStyle w:val="c0"/>
          <w:color w:val="000000"/>
          <w:sz w:val="28"/>
          <w:szCs w:val="28"/>
        </w:rPr>
        <w:t xml:space="preserve"> то мы увидим, что практически все упражнения начинаются с дорожки.</w:t>
      </w:r>
    </w:p>
    <w:p w:rsidR="00480B21" w:rsidRPr="00480B21" w:rsidRDefault="00480B21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480B21">
        <w:rPr>
          <w:rStyle w:val="c0"/>
          <w:b/>
          <w:color w:val="000000"/>
          <w:sz w:val="28"/>
          <w:szCs w:val="28"/>
        </w:rPr>
        <w:t>Слайд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28"/>
          <w:szCs w:val="28"/>
        </w:rPr>
        <w:t> 2 Упражнение. «Дорожка»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Бусы в кучу соберём,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ладошками сгребём,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Пальчиками их поманим-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«Дорожку» длинную растянем.</w:t>
      </w:r>
    </w:p>
    <w:p w:rsidR="00480B21" w:rsidRPr="00480B21" w:rsidRDefault="00480B21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480B21">
        <w:rPr>
          <w:rStyle w:val="c0"/>
          <w:b/>
          <w:color w:val="000000"/>
          <w:sz w:val="28"/>
          <w:szCs w:val="28"/>
        </w:rPr>
        <w:t>Слайд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28"/>
          <w:szCs w:val="28"/>
        </w:rPr>
        <w:t>3. Упражнение. «Улитка»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Вот из бус дорожка.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Край прижмём ладошкой.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Крутим мы ладонь - и нитка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Превращается в «улитку».</w:t>
      </w:r>
    </w:p>
    <w:p w:rsidR="00480B21" w:rsidRPr="00480B21" w:rsidRDefault="00480B21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480B21">
        <w:rPr>
          <w:rStyle w:val="c0"/>
          <w:b/>
          <w:color w:val="000000"/>
          <w:sz w:val="28"/>
          <w:szCs w:val="28"/>
        </w:rPr>
        <w:t>Слайд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28"/>
          <w:szCs w:val="28"/>
        </w:rPr>
        <w:lastRenderedPageBreak/>
        <w:t>4 Упражнение. «Кочка, горочка, гора.»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(</w:t>
      </w:r>
      <w:r>
        <w:rPr>
          <w:rStyle w:val="c0"/>
          <w:color w:val="000000"/>
          <w:sz w:val="28"/>
          <w:szCs w:val="28"/>
        </w:rPr>
        <w:t>Растянуть из бус «ДОРОЖКУ» В центр поставить указательный палец. Потянуть цепочку пальцем по полу от себя. Сначала немного потянуть – «КОЧКА». Затем потянуть – больше – «ГОРКА», еще больше – «ГОРА».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  <w:sz w:val="28"/>
          <w:szCs w:val="28"/>
        </w:rPr>
        <w:t>5. Упражнение. «Цветочек»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Выложим мы вновь «дорожку»,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Потянем в стороны немножко-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вот мы сделаем кружочек,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И превратим его в «цветочек»!</w:t>
      </w:r>
    </w:p>
    <w:p w:rsidR="00EA6AC3" w:rsidRDefault="00EA6AC3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сделать из круга цветок: расположить указательные пальцы по обе стороны круга, затем соединить пальцы, притягивая бусы друг к другу в середине круга, также потянуть верхнюю и нижнюю часть бус к середине, получается четырехлистник, из него можно сделать восьмилистник</w:t>
      </w:r>
    </w:p>
    <w:p w:rsidR="004E620A" w:rsidRDefault="004E620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b/>
          <w:color w:val="000000"/>
          <w:sz w:val="28"/>
          <w:szCs w:val="28"/>
        </w:rPr>
      </w:pPr>
      <w:r w:rsidRPr="00F66728">
        <w:rPr>
          <w:rStyle w:val="c0"/>
          <w:b/>
          <w:color w:val="000000"/>
          <w:sz w:val="28"/>
          <w:szCs w:val="28"/>
        </w:rPr>
        <w:t xml:space="preserve">6. Упражнение </w:t>
      </w:r>
      <w:r w:rsidR="009B6FA8" w:rsidRPr="00F66728">
        <w:rPr>
          <w:rStyle w:val="c0"/>
          <w:b/>
          <w:color w:val="000000"/>
          <w:sz w:val="28"/>
          <w:szCs w:val="28"/>
        </w:rPr>
        <w:t>«Лодка</w:t>
      </w:r>
    </w:p>
    <w:p w:rsidR="00EA6AC3" w:rsidRDefault="00EA6AC3" w:rsidP="00EA6AC3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Выложим снова дорожку и </w:t>
      </w:r>
    </w:p>
    <w:p w:rsidR="00EA6AC3" w:rsidRDefault="00EA6AC3" w:rsidP="00EA6AC3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двумя указательными пальцами, слегка потянув к себе, получится      лодка</w:t>
      </w:r>
    </w:p>
    <w:p w:rsidR="00EA6AC3" w:rsidRPr="00EA6AC3" w:rsidRDefault="00EA6AC3" w:rsidP="00EA6AC3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EA6AC3">
        <w:rPr>
          <w:rStyle w:val="c0"/>
          <w:b/>
          <w:color w:val="000000"/>
          <w:sz w:val="28"/>
          <w:szCs w:val="28"/>
        </w:rPr>
        <w:t>7. Упражнение «Птички»</w:t>
      </w:r>
    </w:p>
    <w:p w:rsidR="00EA6AC3" w:rsidRDefault="00EA6AC3" w:rsidP="00EA6AC3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Из «дорожки» сделать «птичек», поставив указательный палец над цепочками бус по центру, потянуть бусы к себе)</w:t>
      </w:r>
    </w:p>
    <w:p w:rsidR="00EA6AC3" w:rsidRDefault="00EA6AC3" w:rsidP="00EA6AC3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A6AC3" w:rsidRPr="00F66728" w:rsidRDefault="00EA6AC3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сейчас, уважаемые участники, я вам предлагаю попасть в волшебную страну сказок. Для эт</w:t>
      </w:r>
      <w:r w:rsidR="004E620A">
        <w:rPr>
          <w:rStyle w:val="c0"/>
          <w:color w:val="000000"/>
          <w:sz w:val="28"/>
          <w:szCs w:val="28"/>
        </w:rPr>
        <w:t>ого я приглашаю вас к себе. Встаньте поудобней возле стола</w:t>
      </w:r>
      <w:r>
        <w:rPr>
          <w:rStyle w:val="c0"/>
          <w:color w:val="000000"/>
          <w:sz w:val="28"/>
          <w:szCs w:val="28"/>
        </w:rPr>
        <w:t>.</w:t>
      </w:r>
    </w:p>
    <w:p w:rsidR="002B146A" w:rsidRDefault="00FA5DEF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</w:t>
      </w:r>
      <w:r w:rsidR="002B146A">
        <w:rPr>
          <w:rStyle w:val="c0"/>
          <w:color w:val="000000"/>
          <w:sz w:val="28"/>
          <w:szCs w:val="28"/>
        </w:rPr>
        <w:t>Играет тихая музыка)</w:t>
      </w:r>
    </w:p>
    <w:p w:rsidR="00F66728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Жила – была на свете фея Бусинка. Правила она городом, который называется Бусоград. Фея каждый день меняла наряды, надевала яркие бусы, браслеты и затейливые украшения. А жители города Бусоград заботились о красоте и порядке в своем городе и очень любили играть.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 А Бусинка была рада придумывать новые и новые игры: с песенкой и загадкой, танцем и рисунком, сказкой и театром.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Однажды утром проснулась Бусинка и отправилась гулять по городу. Пошла по ровненькой «дорожке».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(показывает «дорожку» из бус – указательными пальцами обеих рук растянуть бусы в разные стороны)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Встретила улитку.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(показывает «улитку» из бус – край «дорожки» накрыть ладонью и сделать несколько вращательных движений кистью руки, прижимая ее к бусам, оставить небольшой кончик)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Поздоровалась Бусинка с улиткой и дальше пошла мимо «кочки».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(сделать «кочку» из «дорожки», потянув цепочку пальцем от себя)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Мимо «горочки».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(сделать из «кочки» «горочку»)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И большой «горы».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(сделать из «горочки» «гору»)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Дошла Бусинка до речки, а по реке плывет «лодка».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(сделать «лодку» из «дорожки»: двумя указательными пальцами, слегка потянув к себе)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Не простая «лодка», а с «парусом».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(вертикальную «дорожку» одним пальцем отвести в бок, сделать треугольник – «парус»)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 небе показались «птички».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(из «дорожки» сделать «птичек», поставив указательный палец над цепочками бус по центру, потянуть бусы к себе)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Бусинка помахала птичкам рукой и пошла по извилистой лесной дорожке.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(сделать извилистую «дорожку»)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Забрела на цветочную полянку,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(сделать «полянку» - круг из бус)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Где росли красивые волшебные «цветы».</w:t>
      </w:r>
    </w:p>
    <w:p w:rsidR="002B146A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(сделать из круга цветок: расположить указательные пальцы по обе стороны круга, затем соединить пальцы, притягивая бусы друг к другу в середине круга, также потянуть верхнюю и нижнюю часть бус к середине, получается четырехлистник, из него можно сделать восьмилистник)</w:t>
      </w:r>
    </w:p>
    <w:p w:rsidR="00C95F91" w:rsidRDefault="002B146A" w:rsidP="002B146A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Собрала Бусинка большой букет цветов и в хорошем настроении оправилась домой.</w:t>
      </w:r>
      <w:r w:rsidR="00C95F91">
        <w:rPr>
          <w:rStyle w:val="c0"/>
          <w:color w:val="000000"/>
          <w:sz w:val="28"/>
          <w:szCs w:val="28"/>
        </w:rPr>
        <w:t xml:space="preserve"> </w:t>
      </w:r>
    </w:p>
    <w:p w:rsidR="001C155C" w:rsidRPr="0037563B" w:rsidRDefault="002B146A" w:rsidP="0037563B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19"/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А в </w:t>
      </w:r>
      <w:r w:rsidR="00C95F91">
        <w:rPr>
          <w:rStyle w:val="c0"/>
          <w:color w:val="000000"/>
          <w:sz w:val="28"/>
          <w:szCs w:val="28"/>
        </w:rPr>
        <w:t xml:space="preserve">этот весенний день </w:t>
      </w:r>
      <w:r w:rsidR="0037563B">
        <w:rPr>
          <w:rStyle w:val="c0"/>
          <w:color w:val="000000"/>
          <w:sz w:val="28"/>
          <w:szCs w:val="28"/>
        </w:rPr>
        <w:t xml:space="preserve">я предлагаю </w:t>
      </w:r>
      <w:r w:rsidR="0037563B">
        <w:rPr>
          <w:rStyle w:val="c19"/>
          <w:color w:val="000000"/>
          <w:sz w:val="28"/>
          <w:szCs w:val="28"/>
        </w:rPr>
        <w:t>в</w:t>
      </w:r>
      <w:r w:rsidR="00C95F91">
        <w:rPr>
          <w:rStyle w:val="c19"/>
          <w:color w:val="000000"/>
          <w:sz w:val="28"/>
          <w:szCs w:val="28"/>
        </w:rPr>
        <w:t>сем вместе выполнить коллективную работу «Весенний день» из нескольких ниток бус.</w:t>
      </w:r>
      <w:r w:rsidR="001C155C">
        <w:rPr>
          <w:rStyle w:val="c19"/>
          <w:color w:val="000000"/>
          <w:sz w:val="28"/>
          <w:szCs w:val="28"/>
        </w:rPr>
        <w:t xml:space="preserve"> </w:t>
      </w:r>
    </w:p>
    <w:p w:rsidR="001C155C" w:rsidRDefault="002B146A" w:rsidP="001C155C">
      <w:pPr>
        <w:pStyle w:val="c2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color w:val="000000"/>
          <w:sz w:val="28"/>
          <w:szCs w:val="28"/>
        </w:rPr>
        <w:t>При работе с бусами можно придумывать много разных игр и упражнений.</w:t>
      </w:r>
      <w:r>
        <w:rPr>
          <w:rStyle w:val="c8"/>
          <w:color w:val="111111"/>
          <w:sz w:val="28"/>
          <w:szCs w:val="28"/>
          <w:shd w:val="clear" w:color="auto" w:fill="FFFFFF"/>
        </w:rPr>
        <w:t> </w:t>
      </w:r>
      <w:r w:rsidR="001C155C">
        <w:rPr>
          <w:rStyle w:val="c0"/>
          <w:color w:val="000000"/>
          <w:sz w:val="28"/>
          <w:szCs w:val="28"/>
        </w:rPr>
        <w:t>В свободной деятельности: индивидуально или в малых группах дети могут проявлять инициативу при создании разнообразных цветов, узоров, простейших сюжетных картинок.</w:t>
      </w:r>
    </w:p>
    <w:p w:rsidR="004E620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8"/>
          <w:color w:val="111111"/>
          <w:sz w:val="28"/>
          <w:szCs w:val="28"/>
          <w:shd w:val="clear" w:color="auto" w:fill="FFFFFF"/>
        </w:rPr>
        <w:t>Благодаря этим играм дети быстрее начинают чисто и выразительно говорить, не стесняются фантазировать, проявлять свою выдумку,</w:t>
      </w:r>
      <w:r w:rsidR="00C95F91">
        <w:rPr>
          <w:rStyle w:val="c8"/>
          <w:color w:val="111111"/>
          <w:sz w:val="28"/>
          <w:szCs w:val="28"/>
          <w:shd w:val="clear" w:color="auto" w:fill="FFFFFF"/>
        </w:rPr>
        <w:t xml:space="preserve"> инициативу,</w:t>
      </w:r>
      <w:r>
        <w:rPr>
          <w:rStyle w:val="c8"/>
          <w:color w:val="111111"/>
          <w:sz w:val="28"/>
          <w:szCs w:val="28"/>
          <w:shd w:val="clear" w:color="auto" w:fill="FFFFFF"/>
        </w:rPr>
        <w:t xml:space="preserve"> учатся договариваться друг с другом. Одна из сильных сторон </w:t>
      </w:r>
      <w:r>
        <w:rPr>
          <w:rStyle w:val="c4"/>
          <w:b/>
          <w:bCs/>
          <w:color w:val="111111"/>
          <w:sz w:val="28"/>
          <w:szCs w:val="28"/>
          <w:shd w:val="clear" w:color="auto" w:fill="FFFFFF"/>
        </w:rPr>
        <w:t>технологии — это то</w:t>
      </w:r>
      <w:r>
        <w:rPr>
          <w:rStyle w:val="c8"/>
          <w:color w:val="111111"/>
          <w:sz w:val="28"/>
          <w:szCs w:val="28"/>
          <w:shd w:val="clear" w:color="auto" w:fill="FFFFFF"/>
        </w:rPr>
        <w:t>, что в ней предлагается целая воспитательная система, направленная не только на</w:t>
      </w:r>
      <w:r w:rsidR="00C95F91">
        <w:rPr>
          <w:rStyle w:val="c8"/>
          <w:color w:val="111111"/>
          <w:sz w:val="28"/>
          <w:szCs w:val="28"/>
          <w:shd w:val="clear" w:color="auto" w:fill="FFFFFF"/>
        </w:rPr>
        <w:t xml:space="preserve"> развитие творческой инициативы,</w:t>
      </w:r>
      <w:r>
        <w:rPr>
          <w:rStyle w:val="c8"/>
          <w:color w:val="111111"/>
          <w:sz w:val="28"/>
          <w:szCs w:val="28"/>
          <w:shd w:val="clear" w:color="auto" w:fill="FFFFFF"/>
        </w:rPr>
        <w:t xml:space="preserve"> формирование речевых, коммуникативных и других полезных навыков (что тоже очень важно</w:t>
      </w:r>
      <w:r w:rsidR="00C95F91">
        <w:rPr>
          <w:rStyle w:val="c8"/>
          <w:color w:val="111111"/>
          <w:sz w:val="28"/>
          <w:szCs w:val="28"/>
          <w:shd w:val="clear" w:color="auto" w:fill="FFFFFF"/>
        </w:rPr>
        <w:t>)</w:t>
      </w:r>
      <w:r>
        <w:rPr>
          <w:rStyle w:val="c8"/>
          <w:color w:val="111111"/>
          <w:sz w:val="28"/>
          <w:szCs w:val="28"/>
          <w:shd w:val="clear" w:color="auto" w:fill="FFFFFF"/>
        </w:rPr>
        <w:t>, но и на воспитание тонких качеств личности: внимания друг к другу, терпения, сочувствия, понимания, заботы и доброжелательности</w:t>
      </w:r>
      <w:r>
        <w:rPr>
          <w:rStyle w:val="c0"/>
          <w:color w:val="000000"/>
          <w:sz w:val="28"/>
          <w:szCs w:val="28"/>
        </w:rPr>
        <w:t>.</w:t>
      </w:r>
    </w:p>
    <w:p w:rsidR="002B146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 Я надеюсь, технология работы с бусами</w:t>
      </w:r>
      <w:r w:rsidR="001C155C">
        <w:rPr>
          <w:rStyle w:val="c0"/>
          <w:color w:val="000000"/>
          <w:sz w:val="28"/>
          <w:szCs w:val="28"/>
        </w:rPr>
        <w:t xml:space="preserve"> как одно из средств развития творческой инициативы детей,</w:t>
      </w:r>
      <w:r>
        <w:rPr>
          <w:rStyle w:val="c0"/>
          <w:color w:val="000000"/>
          <w:sz w:val="28"/>
          <w:szCs w:val="28"/>
        </w:rPr>
        <w:t xml:space="preserve"> вам понравилась, и вы будете </w:t>
      </w:r>
      <w:r w:rsidR="00C95F91">
        <w:rPr>
          <w:rStyle w:val="c0"/>
          <w:color w:val="000000"/>
          <w:sz w:val="28"/>
          <w:szCs w:val="28"/>
        </w:rPr>
        <w:t>рекомендовать своим педагогам использовать её в</w:t>
      </w:r>
      <w:r>
        <w:rPr>
          <w:rStyle w:val="c0"/>
          <w:color w:val="000000"/>
          <w:sz w:val="28"/>
          <w:szCs w:val="28"/>
        </w:rPr>
        <w:t xml:space="preserve"> работе.</w:t>
      </w:r>
    </w:p>
    <w:p w:rsidR="002B146A" w:rsidRDefault="002B146A" w:rsidP="002B146A">
      <w:pPr>
        <w:pStyle w:val="c3"/>
        <w:shd w:val="clear" w:color="auto" w:fill="FFFFFF"/>
        <w:spacing w:before="0" w:beforeAutospacing="0" w:after="0" w:afterAutospacing="0"/>
        <w:ind w:left="170" w:right="114"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Спасибо за внимание!</w:t>
      </w:r>
    </w:p>
    <w:p w:rsidR="006565E2" w:rsidRPr="006565E2" w:rsidRDefault="006565E2" w:rsidP="006565E2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565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Рефлексия.</w:t>
      </w:r>
    </w:p>
    <w:p w:rsidR="006565E2" w:rsidRPr="006565E2" w:rsidRDefault="006565E2" w:rsidP="006565E2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6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коллеги, если наш мастер – класс был для вас полезен и интересен, выберите бусинку желтого цвета, а если нет – синего.</w:t>
      </w:r>
    </w:p>
    <w:p w:rsidR="00095999" w:rsidRDefault="006565E2">
      <w:bookmarkStart w:id="0" w:name="_GoBack"/>
      <w:bookmarkEnd w:id="0"/>
    </w:p>
    <w:sectPr w:rsidR="00095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36"/>
    <w:rsid w:val="000E7E8A"/>
    <w:rsid w:val="001C155C"/>
    <w:rsid w:val="002A79C1"/>
    <w:rsid w:val="002B146A"/>
    <w:rsid w:val="002B6A07"/>
    <w:rsid w:val="0037563B"/>
    <w:rsid w:val="00394D71"/>
    <w:rsid w:val="003D13C0"/>
    <w:rsid w:val="00480B21"/>
    <w:rsid w:val="004D06FF"/>
    <w:rsid w:val="004E620A"/>
    <w:rsid w:val="00561650"/>
    <w:rsid w:val="00570B82"/>
    <w:rsid w:val="006565E2"/>
    <w:rsid w:val="007042C1"/>
    <w:rsid w:val="008344A6"/>
    <w:rsid w:val="00842826"/>
    <w:rsid w:val="00925636"/>
    <w:rsid w:val="009B6FA8"/>
    <w:rsid w:val="009F1EA0"/>
    <w:rsid w:val="00A21D0B"/>
    <w:rsid w:val="00A518E7"/>
    <w:rsid w:val="00A80138"/>
    <w:rsid w:val="00BF1738"/>
    <w:rsid w:val="00C11E5C"/>
    <w:rsid w:val="00C95F91"/>
    <w:rsid w:val="00CB00EF"/>
    <w:rsid w:val="00DE7AF4"/>
    <w:rsid w:val="00E21C9B"/>
    <w:rsid w:val="00EA6AC3"/>
    <w:rsid w:val="00EE627E"/>
    <w:rsid w:val="00F013C8"/>
    <w:rsid w:val="00F14E68"/>
    <w:rsid w:val="00F66728"/>
    <w:rsid w:val="00FA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BB8B09-F8E4-40A5-B74F-8462DBC42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2B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B146A"/>
  </w:style>
  <w:style w:type="paragraph" w:customStyle="1" w:styleId="c21">
    <w:name w:val="c21"/>
    <w:basedOn w:val="a"/>
    <w:rsid w:val="002B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B146A"/>
  </w:style>
  <w:style w:type="character" w:customStyle="1" w:styleId="c4">
    <w:name w:val="c4"/>
    <w:basedOn w:val="a0"/>
    <w:rsid w:val="002B146A"/>
  </w:style>
  <w:style w:type="paragraph" w:customStyle="1" w:styleId="c10">
    <w:name w:val="c10"/>
    <w:basedOn w:val="a"/>
    <w:rsid w:val="002B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B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B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B146A"/>
  </w:style>
  <w:style w:type="character" w:customStyle="1" w:styleId="c19">
    <w:name w:val="c19"/>
    <w:basedOn w:val="a0"/>
    <w:rsid w:val="002B146A"/>
  </w:style>
  <w:style w:type="character" w:customStyle="1" w:styleId="c22">
    <w:name w:val="c22"/>
    <w:basedOn w:val="a0"/>
    <w:rsid w:val="002B146A"/>
  </w:style>
  <w:style w:type="paragraph" w:customStyle="1" w:styleId="c24">
    <w:name w:val="c24"/>
    <w:basedOn w:val="a"/>
    <w:rsid w:val="002B1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B146A"/>
  </w:style>
  <w:style w:type="character" w:customStyle="1" w:styleId="c8">
    <w:name w:val="c8"/>
    <w:basedOn w:val="a0"/>
    <w:rsid w:val="002B1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6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21</cp:revision>
  <dcterms:created xsi:type="dcterms:W3CDTF">2026-02-01T13:14:00Z</dcterms:created>
  <dcterms:modified xsi:type="dcterms:W3CDTF">2026-03-09T07:38:00Z</dcterms:modified>
</cp:coreProperties>
</file>