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5CF75" w14:textId="23742E03" w:rsidR="00F338A9" w:rsidRDefault="008F6765" w:rsidP="00F338A9">
      <w:pPr>
        <w:spacing w:after="0" w:line="360" w:lineRule="auto"/>
        <w:jc w:val="center"/>
        <w:rPr>
          <w:rFonts w:ascii="Times New Roman" w:eastAsia="Times New Roman" w:hAnsi="Times New Roman" w:cs="Times New Roman"/>
          <w:b/>
          <w:bCs/>
          <w:kern w:val="0"/>
          <w:sz w:val="28"/>
          <w:szCs w:val="28"/>
          <w:lang w:eastAsia="ru-RU"/>
          <w14:ligatures w14:val="none"/>
        </w:rPr>
      </w:pPr>
      <w:r w:rsidRPr="008F6765">
        <w:rPr>
          <w:rFonts w:ascii="Times New Roman" w:eastAsia="Times New Roman" w:hAnsi="Times New Roman" w:cs="Times New Roman"/>
          <w:b/>
          <w:bCs/>
          <w:kern w:val="0"/>
          <w:sz w:val="28"/>
          <w:szCs w:val="28"/>
          <w:lang w:eastAsia="ru-RU"/>
          <w14:ligatures w14:val="none"/>
        </w:rPr>
        <w:t>Личностный портрет поколения Z в эпоху цифровых перемен</w:t>
      </w:r>
    </w:p>
    <w:p w14:paraId="557881C5" w14:textId="77777777" w:rsidR="008F6765" w:rsidRPr="00985189" w:rsidRDefault="008F6765" w:rsidP="00F338A9">
      <w:pPr>
        <w:spacing w:after="0" w:line="360" w:lineRule="auto"/>
        <w:jc w:val="center"/>
        <w:rPr>
          <w:rFonts w:ascii="Times New Roman" w:eastAsia="Times New Roman" w:hAnsi="Times New Roman" w:cs="Times New Roman"/>
          <w:b/>
          <w:bCs/>
          <w:kern w:val="0"/>
          <w:sz w:val="28"/>
          <w:szCs w:val="28"/>
          <w:lang w:eastAsia="ru-RU"/>
          <w14:ligatures w14:val="none"/>
        </w:rPr>
      </w:pPr>
    </w:p>
    <w:p w14:paraId="77118527" w14:textId="51E502FE" w:rsidR="00F338A9" w:rsidRPr="00985189" w:rsidRDefault="00F338A9" w:rsidP="00F338A9">
      <w:pPr>
        <w:spacing w:after="0" w:line="360" w:lineRule="auto"/>
        <w:ind w:left="4111"/>
        <w:rPr>
          <w:rFonts w:ascii="Times New Roman" w:eastAsia="Times New Roman" w:hAnsi="Times New Roman" w:cs="Times New Roman"/>
          <w:b/>
          <w:bCs/>
          <w:kern w:val="0"/>
          <w:sz w:val="28"/>
          <w:szCs w:val="28"/>
          <w:lang w:eastAsia="ru-RU"/>
          <w14:ligatures w14:val="none"/>
        </w:rPr>
      </w:pPr>
      <w:r w:rsidRPr="00985189">
        <w:rPr>
          <w:rFonts w:ascii="Times New Roman" w:eastAsia="Times New Roman" w:hAnsi="Times New Roman" w:cs="Times New Roman"/>
          <w:b/>
          <w:bCs/>
          <w:kern w:val="0"/>
          <w:sz w:val="28"/>
          <w:szCs w:val="28"/>
          <w:lang w:eastAsia="ru-RU"/>
          <w14:ligatures w14:val="none"/>
        </w:rPr>
        <w:t>Соболева Е.С., педагог-психолог, преподаватель БУ «Нижневартовский социально-гуманитарный колледж»</w:t>
      </w:r>
    </w:p>
    <w:p w14:paraId="5A2F28C5" w14:textId="77777777" w:rsidR="00EF33C2" w:rsidRPr="00985189" w:rsidRDefault="00EF33C2" w:rsidP="00EF33C2">
      <w:pPr>
        <w:spacing w:after="0" w:line="360" w:lineRule="auto"/>
        <w:ind w:firstLine="708"/>
        <w:jc w:val="center"/>
        <w:rPr>
          <w:rFonts w:ascii="Times New Roman" w:eastAsia="Times New Roman" w:hAnsi="Times New Roman" w:cs="Times New Roman"/>
          <w:b/>
          <w:bCs/>
          <w:kern w:val="0"/>
          <w:sz w:val="28"/>
          <w:szCs w:val="28"/>
          <w:lang w:eastAsia="ru-RU"/>
          <w14:ligatures w14:val="none"/>
        </w:rPr>
      </w:pPr>
    </w:p>
    <w:p w14:paraId="53543449" w14:textId="5176D3D5" w:rsidR="00F338A9" w:rsidRPr="00985189" w:rsidRDefault="00EF33C2" w:rsidP="00F338A9">
      <w:pPr>
        <w:spacing w:after="0" w:line="360" w:lineRule="auto"/>
        <w:ind w:firstLine="708"/>
        <w:jc w:val="both"/>
        <w:rPr>
          <w:rFonts w:ascii="Times New Roman" w:eastAsia="Times New Roman" w:hAnsi="Times New Roman" w:cs="Times New Roman"/>
          <w:kern w:val="0"/>
          <w:sz w:val="28"/>
          <w:szCs w:val="28"/>
          <w:lang w:eastAsia="ru-RU"/>
          <w14:ligatures w14:val="none"/>
        </w:rPr>
      </w:pPr>
      <w:r w:rsidRPr="00985189">
        <w:rPr>
          <w:rFonts w:ascii="Times New Roman" w:eastAsia="Times New Roman" w:hAnsi="Times New Roman" w:cs="Times New Roman"/>
          <w:b/>
          <w:bCs/>
          <w:kern w:val="0"/>
          <w:sz w:val="28"/>
          <w:szCs w:val="28"/>
          <w:lang w:eastAsia="ru-RU"/>
          <w14:ligatures w14:val="none"/>
        </w:rPr>
        <w:t xml:space="preserve">Аннотация. </w:t>
      </w:r>
      <w:r w:rsidR="00F338A9" w:rsidRPr="00985189">
        <w:rPr>
          <w:rFonts w:ascii="Times New Roman" w:eastAsia="Times New Roman" w:hAnsi="Times New Roman" w:cs="Times New Roman"/>
          <w:kern w:val="0"/>
          <w:sz w:val="28"/>
          <w:szCs w:val="28"/>
          <w:lang w:eastAsia="ru-RU"/>
          <w14:ligatures w14:val="none"/>
        </w:rPr>
        <w:t xml:space="preserve">В статье </w:t>
      </w:r>
      <w:r w:rsidR="00E21521">
        <w:rPr>
          <w:rFonts w:ascii="Times New Roman" w:eastAsia="Times New Roman" w:hAnsi="Times New Roman" w:cs="Times New Roman"/>
          <w:kern w:val="0"/>
          <w:sz w:val="28"/>
          <w:szCs w:val="28"/>
          <w:lang w:eastAsia="ru-RU"/>
          <w14:ligatures w14:val="none"/>
        </w:rPr>
        <w:t>рассмотрено</w:t>
      </w:r>
      <w:r w:rsidR="00F338A9" w:rsidRPr="00985189">
        <w:rPr>
          <w:rFonts w:ascii="Times New Roman" w:eastAsia="Times New Roman" w:hAnsi="Times New Roman" w:cs="Times New Roman"/>
          <w:kern w:val="0"/>
          <w:sz w:val="28"/>
          <w:szCs w:val="28"/>
          <w:lang w:eastAsia="ru-RU"/>
          <w14:ligatures w14:val="none"/>
        </w:rPr>
        <w:t xml:space="preserve"> влияни</w:t>
      </w:r>
      <w:r w:rsidR="00E21521">
        <w:rPr>
          <w:rFonts w:ascii="Times New Roman" w:eastAsia="Times New Roman" w:hAnsi="Times New Roman" w:cs="Times New Roman"/>
          <w:kern w:val="0"/>
          <w:sz w:val="28"/>
          <w:szCs w:val="28"/>
          <w:lang w:eastAsia="ru-RU"/>
          <w14:ligatures w14:val="none"/>
        </w:rPr>
        <w:t>е</w:t>
      </w:r>
      <w:r w:rsidR="00F338A9" w:rsidRPr="00985189">
        <w:rPr>
          <w:rFonts w:ascii="Times New Roman" w:eastAsia="Times New Roman" w:hAnsi="Times New Roman" w:cs="Times New Roman"/>
          <w:kern w:val="0"/>
          <w:sz w:val="28"/>
          <w:szCs w:val="28"/>
          <w:lang w:eastAsia="ru-RU"/>
          <w14:ligatures w14:val="none"/>
        </w:rPr>
        <w:t xml:space="preserve"> цифровых технологий на формирование личностных характеристик поколения Z (зумер</w:t>
      </w:r>
      <w:r w:rsidR="0099013A" w:rsidRPr="00985189">
        <w:rPr>
          <w:rFonts w:ascii="Times New Roman" w:eastAsia="Times New Roman" w:hAnsi="Times New Roman" w:cs="Times New Roman"/>
          <w:kern w:val="0"/>
          <w:sz w:val="28"/>
          <w:szCs w:val="28"/>
          <w:lang w:eastAsia="ru-RU"/>
          <w14:ligatures w14:val="none"/>
        </w:rPr>
        <w:t>ов</w:t>
      </w:r>
      <w:r w:rsidR="00F338A9" w:rsidRPr="00985189">
        <w:rPr>
          <w:rFonts w:ascii="Times New Roman" w:eastAsia="Times New Roman" w:hAnsi="Times New Roman" w:cs="Times New Roman"/>
          <w:kern w:val="0"/>
          <w:sz w:val="28"/>
          <w:szCs w:val="28"/>
          <w:lang w:eastAsia="ru-RU"/>
          <w14:ligatures w14:val="none"/>
        </w:rPr>
        <w:t>)</w:t>
      </w:r>
      <w:r w:rsidR="0099013A" w:rsidRPr="00985189">
        <w:rPr>
          <w:rFonts w:ascii="Times New Roman" w:eastAsia="Times New Roman" w:hAnsi="Times New Roman" w:cs="Times New Roman"/>
          <w:kern w:val="0"/>
          <w:sz w:val="28"/>
          <w:szCs w:val="28"/>
          <w:lang w:eastAsia="ru-RU"/>
          <w14:ligatures w14:val="none"/>
        </w:rPr>
        <w:t xml:space="preserve"> в современных научных исследованиях. Сделаны выводы об общей роли цифровых технологий в жизни поколения Z, а также в формировании их личностных характеристик.</w:t>
      </w:r>
    </w:p>
    <w:p w14:paraId="51781419" w14:textId="473118AB" w:rsidR="00EF33C2" w:rsidRPr="00985189" w:rsidRDefault="00EF33C2" w:rsidP="00F338A9">
      <w:pPr>
        <w:spacing w:after="0" w:line="360" w:lineRule="auto"/>
        <w:ind w:firstLine="708"/>
        <w:jc w:val="both"/>
        <w:rPr>
          <w:rFonts w:ascii="Times New Roman" w:eastAsia="Times New Roman" w:hAnsi="Times New Roman" w:cs="Times New Roman"/>
          <w:kern w:val="0"/>
          <w:sz w:val="28"/>
          <w:szCs w:val="28"/>
          <w:lang w:eastAsia="ru-RU"/>
          <w14:ligatures w14:val="none"/>
        </w:rPr>
      </w:pPr>
      <w:r w:rsidRPr="00985189">
        <w:rPr>
          <w:rFonts w:ascii="Times New Roman" w:eastAsia="Times New Roman" w:hAnsi="Times New Roman" w:cs="Times New Roman"/>
          <w:b/>
          <w:bCs/>
          <w:kern w:val="0"/>
          <w:sz w:val="28"/>
          <w:szCs w:val="28"/>
          <w:lang w:eastAsia="ru-RU"/>
          <w14:ligatures w14:val="none"/>
        </w:rPr>
        <w:t xml:space="preserve">Ключевые слова: </w:t>
      </w:r>
      <w:r w:rsidR="00D618D1" w:rsidRPr="00985189">
        <w:rPr>
          <w:rFonts w:ascii="Times New Roman" w:eastAsia="Times New Roman" w:hAnsi="Times New Roman" w:cs="Times New Roman"/>
          <w:kern w:val="0"/>
          <w:sz w:val="28"/>
          <w:szCs w:val="28"/>
          <w:lang w:eastAsia="ru-RU"/>
          <w14:ligatures w14:val="none"/>
        </w:rPr>
        <w:t>цифровые технологии, цифровизация,</w:t>
      </w:r>
      <w:r w:rsidRPr="00985189">
        <w:rPr>
          <w:rFonts w:ascii="Times New Roman" w:eastAsia="Times New Roman" w:hAnsi="Times New Roman" w:cs="Times New Roman"/>
          <w:kern w:val="0"/>
          <w:sz w:val="28"/>
          <w:szCs w:val="28"/>
          <w:lang w:eastAsia="ru-RU"/>
          <w14:ligatures w14:val="none"/>
        </w:rPr>
        <w:t xml:space="preserve"> личностные характеристики</w:t>
      </w:r>
      <w:r w:rsidR="00D618D1" w:rsidRPr="00985189">
        <w:rPr>
          <w:rFonts w:ascii="Times New Roman" w:eastAsia="Times New Roman" w:hAnsi="Times New Roman" w:cs="Times New Roman"/>
          <w:kern w:val="0"/>
          <w:sz w:val="28"/>
          <w:szCs w:val="28"/>
          <w:lang w:eastAsia="ru-RU"/>
          <w14:ligatures w14:val="none"/>
        </w:rPr>
        <w:t xml:space="preserve">, </w:t>
      </w:r>
      <w:r w:rsidRPr="00985189">
        <w:rPr>
          <w:rFonts w:ascii="Times New Roman" w:eastAsia="Times New Roman" w:hAnsi="Times New Roman" w:cs="Times New Roman"/>
          <w:kern w:val="0"/>
          <w:sz w:val="28"/>
          <w:szCs w:val="28"/>
          <w:lang w:eastAsia="ru-RU"/>
          <w14:ligatures w14:val="none"/>
        </w:rPr>
        <w:t>формирование личностных характеристик</w:t>
      </w:r>
      <w:r w:rsidR="00D618D1" w:rsidRPr="00985189">
        <w:rPr>
          <w:rFonts w:ascii="Times New Roman" w:eastAsia="Times New Roman" w:hAnsi="Times New Roman" w:cs="Times New Roman"/>
          <w:kern w:val="0"/>
          <w:sz w:val="28"/>
          <w:szCs w:val="28"/>
          <w:lang w:eastAsia="ru-RU"/>
          <w14:ligatures w14:val="none"/>
        </w:rPr>
        <w:t xml:space="preserve">, </w:t>
      </w:r>
      <w:r w:rsidRPr="00985189">
        <w:rPr>
          <w:rFonts w:ascii="Times New Roman" w:eastAsia="Times New Roman" w:hAnsi="Times New Roman" w:cs="Times New Roman"/>
          <w:kern w:val="0"/>
          <w:sz w:val="28"/>
          <w:szCs w:val="28"/>
          <w:lang w:eastAsia="ru-RU"/>
          <w14:ligatures w14:val="none"/>
        </w:rPr>
        <w:t>поколение Z</w:t>
      </w:r>
      <w:r w:rsidR="001B0227">
        <w:rPr>
          <w:rFonts w:ascii="Times New Roman" w:eastAsia="Times New Roman" w:hAnsi="Times New Roman" w:cs="Times New Roman"/>
          <w:kern w:val="0"/>
          <w:sz w:val="28"/>
          <w:szCs w:val="28"/>
          <w:lang w:eastAsia="ru-RU"/>
          <w14:ligatures w14:val="none"/>
        </w:rPr>
        <w:t xml:space="preserve">, </w:t>
      </w:r>
      <w:r w:rsidR="00D618D1" w:rsidRPr="00985189">
        <w:rPr>
          <w:rFonts w:ascii="Times New Roman" w:eastAsia="Times New Roman" w:hAnsi="Times New Roman" w:cs="Times New Roman"/>
          <w:kern w:val="0"/>
          <w:sz w:val="28"/>
          <w:szCs w:val="28"/>
          <w:lang w:eastAsia="ru-RU"/>
          <w14:ligatures w14:val="none"/>
        </w:rPr>
        <w:t>зумеры</w:t>
      </w:r>
      <w:r w:rsidRPr="00985189">
        <w:rPr>
          <w:rFonts w:ascii="Times New Roman" w:eastAsia="Times New Roman" w:hAnsi="Times New Roman" w:cs="Times New Roman"/>
          <w:kern w:val="0"/>
          <w:sz w:val="28"/>
          <w:szCs w:val="28"/>
          <w:lang w:eastAsia="ru-RU"/>
          <w14:ligatures w14:val="none"/>
        </w:rPr>
        <w:t>.</w:t>
      </w:r>
    </w:p>
    <w:p w14:paraId="06A7D608" w14:textId="77777777" w:rsidR="00EF33C2" w:rsidRPr="00985189" w:rsidRDefault="00EF33C2" w:rsidP="00F338A9">
      <w:pPr>
        <w:spacing w:after="0" w:line="360" w:lineRule="auto"/>
        <w:ind w:firstLine="708"/>
        <w:jc w:val="both"/>
        <w:rPr>
          <w:rFonts w:ascii="Times New Roman" w:eastAsia="Times New Roman" w:hAnsi="Times New Roman" w:cs="Times New Roman"/>
          <w:kern w:val="0"/>
          <w:sz w:val="28"/>
          <w:szCs w:val="28"/>
          <w:lang w:eastAsia="ru-RU"/>
          <w14:ligatures w14:val="none"/>
        </w:rPr>
      </w:pPr>
    </w:p>
    <w:p w14:paraId="6B037194" w14:textId="77777777" w:rsidR="002710D7" w:rsidRPr="002710D7" w:rsidRDefault="002710D7" w:rsidP="00B65C5A">
      <w:pPr>
        <w:spacing w:after="0" w:line="360" w:lineRule="auto"/>
        <w:ind w:firstLine="708"/>
        <w:jc w:val="both"/>
        <w:rPr>
          <w:rFonts w:ascii="Times New Roman" w:eastAsia="Times New Roman" w:hAnsi="Times New Roman" w:cs="Times New Roman"/>
          <w:kern w:val="0"/>
          <w:sz w:val="28"/>
          <w:szCs w:val="28"/>
          <w:lang w:eastAsia="ru-RU"/>
          <w14:ligatures w14:val="none"/>
        </w:rPr>
      </w:pPr>
      <w:r w:rsidRPr="002710D7">
        <w:rPr>
          <w:rFonts w:ascii="Times New Roman" w:eastAsia="Times New Roman" w:hAnsi="Times New Roman" w:cs="Times New Roman"/>
          <w:kern w:val="0"/>
          <w:sz w:val="28"/>
          <w:szCs w:val="28"/>
          <w:lang w:eastAsia="ru-RU"/>
          <w14:ligatures w14:val="none"/>
        </w:rPr>
        <w:t>Цифровые технологии стали неотъемлемой частью современного мира, превратившись из вспомогательного инструмента в постоянного спутника человека. Они пронизывают все аспекты нашего существования, определяя то, как мы общаемся, решаем бытовые задачи, получаем знания и реализуем себя в профессии.</w:t>
      </w:r>
    </w:p>
    <w:p w14:paraId="44F7B7BB" w14:textId="62BB726B" w:rsidR="008E1AFA" w:rsidRPr="002710D7" w:rsidRDefault="002710D7" w:rsidP="00B65C5A">
      <w:pPr>
        <w:spacing w:after="0" w:line="360" w:lineRule="auto"/>
        <w:ind w:firstLine="708"/>
        <w:jc w:val="both"/>
        <w:rPr>
          <w:rFonts w:ascii="Times New Roman" w:eastAsia="Times New Roman" w:hAnsi="Times New Roman" w:cs="Times New Roman"/>
          <w:color w:val="FF0000"/>
          <w:kern w:val="0"/>
          <w:sz w:val="28"/>
          <w:szCs w:val="28"/>
          <w:lang w:eastAsia="ru-RU"/>
          <w14:ligatures w14:val="none"/>
        </w:rPr>
      </w:pPr>
      <w:r w:rsidRPr="002710D7">
        <w:rPr>
          <w:rFonts w:ascii="Times New Roman" w:eastAsia="Times New Roman" w:hAnsi="Times New Roman" w:cs="Times New Roman"/>
          <w:kern w:val="0"/>
          <w:sz w:val="28"/>
          <w:szCs w:val="28"/>
          <w:lang w:eastAsia="ru-RU"/>
          <w14:ligatures w14:val="none"/>
        </w:rPr>
        <w:t xml:space="preserve">В научной среде существует множество трактовок понятия «цифровизации», содержание которых напрямую зависит от конкретной области применения данной категории. </w:t>
      </w:r>
      <w:r w:rsidR="00063B49" w:rsidRPr="002710D7">
        <w:rPr>
          <w:rFonts w:ascii="Times New Roman" w:eastAsia="Times New Roman" w:hAnsi="Times New Roman" w:cs="Times New Roman"/>
          <w:kern w:val="0"/>
          <w:sz w:val="28"/>
          <w:szCs w:val="28"/>
          <w:lang w:eastAsia="ru-RU"/>
          <w14:ligatures w14:val="none"/>
        </w:rPr>
        <w:t xml:space="preserve">Однако, все </w:t>
      </w:r>
      <w:r w:rsidRPr="002710D7">
        <w:rPr>
          <w:rFonts w:ascii="Times New Roman" w:eastAsia="Times New Roman" w:hAnsi="Times New Roman" w:cs="Times New Roman"/>
          <w:kern w:val="0"/>
          <w:sz w:val="28"/>
          <w:szCs w:val="28"/>
          <w:lang w:eastAsia="ru-RU"/>
          <w14:ligatures w14:val="none"/>
        </w:rPr>
        <w:t xml:space="preserve">исследователи </w:t>
      </w:r>
      <w:r w:rsidR="00063B49" w:rsidRPr="002710D7">
        <w:rPr>
          <w:rFonts w:ascii="Times New Roman" w:eastAsia="Times New Roman" w:hAnsi="Times New Roman" w:cs="Times New Roman"/>
          <w:kern w:val="0"/>
          <w:sz w:val="28"/>
          <w:szCs w:val="28"/>
          <w:lang w:eastAsia="ru-RU"/>
          <w14:ligatures w14:val="none"/>
        </w:rPr>
        <w:t>сходятся в одном, что «цифровизация»</w:t>
      </w:r>
      <w:r w:rsidRPr="002710D7">
        <w:rPr>
          <w:rFonts w:ascii="Times New Roman" w:eastAsia="Times New Roman" w:hAnsi="Times New Roman" w:cs="Times New Roman"/>
          <w:kern w:val="0"/>
          <w:sz w:val="28"/>
          <w:szCs w:val="28"/>
          <w:lang w:eastAsia="ru-RU"/>
          <w14:ligatures w14:val="none"/>
        </w:rPr>
        <w:t xml:space="preserve"> </w:t>
      </w:r>
      <w:r w:rsidR="00063B49" w:rsidRPr="002710D7">
        <w:rPr>
          <w:rFonts w:ascii="Times New Roman" w:eastAsia="Times New Roman" w:hAnsi="Times New Roman" w:cs="Times New Roman"/>
          <w:kern w:val="0"/>
          <w:sz w:val="28"/>
          <w:szCs w:val="28"/>
          <w:lang w:eastAsia="ru-RU"/>
          <w14:ligatures w14:val="none"/>
        </w:rPr>
        <w:t xml:space="preserve">– это процесс активного внедрения цифровых технологий во все сферы </w:t>
      </w:r>
      <w:r w:rsidRPr="002710D7">
        <w:rPr>
          <w:rFonts w:ascii="Times New Roman" w:eastAsia="Times New Roman" w:hAnsi="Times New Roman" w:cs="Times New Roman"/>
          <w:kern w:val="0"/>
          <w:sz w:val="28"/>
          <w:szCs w:val="28"/>
          <w:lang w:eastAsia="ru-RU"/>
          <w14:ligatures w14:val="none"/>
        </w:rPr>
        <w:t>жизни</w:t>
      </w:r>
      <w:r w:rsidR="00063B49" w:rsidRPr="002710D7">
        <w:rPr>
          <w:rFonts w:ascii="Times New Roman" w:eastAsia="Times New Roman" w:hAnsi="Times New Roman" w:cs="Times New Roman"/>
          <w:kern w:val="0"/>
          <w:sz w:val="28"/>
          <w:szCs w:val="28"/>
          <w:lang w:eastAsia="ru-RU"/>
          <w14:ligatures w14:val="none"/>
        </w:rPr>
        <w:t xml:space="preserve"> современного человека </w:t>
      </w:r>
      <w:r w:rsidRPr="002710D7">
        <w:rPr>
          <w:rFonts w:ascii="Times New Roman" w:eastAsia="Times New Roman" w:hAnsi="Times New Roman" w:cs="Times New Roman"/>
          <w:kern w:val="0"/>
          <w:sz w:val="28"/>
          <w:szCs w:val="28"/>
          <w:lang w:eastAsia="ru-RU"/>
          <w14:ligatures w14:val="none"/>
        </w:rPr>
        <w:t>через</w:t>
      </w:r>
      <w:r w:rsidR="00063B49" w:rsidRPr="002710D7">
        <w:rPr>
          <w:rFonts w:ascii="Times New Roman" w:eastAsia="Times New Roman" w:hAnsi="Times New Roman" w:cs="Times New Roman"/>
          <w:kern w:val="0"/>
          <w:sz w:val="28"/>
          <w:szCs w:val="28"/>
          <w:lang w:eastAsia="ru-RU"/>
          <w14:ligatures w14:val="none"/>
        </w:rPr>
        <w:t xml:space="preserve"> изменени</w:t>
      </w:r>
      <w:r w:rsidRPr="002710D7">
        <w:rPr>
          <w:rFonts w:ascii="Times New Roman" w:eastAsia="Times New Roman" w:hAnsi="Times New Roman" w:cs="Times New Roman"/>
          <w:kern w:val="0"/>
          <w:sz w:val="28"/>
          <w:szCs w:val="28"/>
          <w:lang w:eastAsia="ru-RU"/>
          <w14:ligatures w14:val="none"/>
        </w:rPr>
        <w:t>е</w:t>
      </w:r>
      <w:r w:rsidR="00063B49" w:rsidRPr="002710D7">
        <w:rPr>
          <w:rFonts w:ascii="Times New Roman" w:eastAsia="Times New Roman" w:hAnsi="Times New Roman" w:cs="Times New Roman"/>
          <w:kern w:val="0"/>
          <w:sz w:val="28"/>
          <w:szCs w:val="28"/>
          <w:lang w:eastAsia="ru-RU"/>
          <w14:ligatures w14:val="none"/>
        </w:rPr>
        <w:t xml:space="preserve"> уже существующих процессов использования, хранения и передачи информации [</w:t>
      </w:r>
      <w:r w:rsidR="000377B0" w:rsidRPr="002710D7">
        <w:rPr>
          <w:rFonts w:ascii="Times New Roman" w:eastAsia="Times New Roman" w:hAnsi="Times New Roman" w:cs="Times New Roman"/>
          <w:kern w:val="0"/>
          <w:sz w:val="28"/>
          <w:szCs w:val="28"/>
          <w:lang w:eastAsia="ru-RU"/>
          <w14:ligatures w14:val="none"/>
        </w:rPr>
        <w:t>11</w:t>
      </w:r>
      <w:r w:rsidR="00063B49" w:rsidRPr="002710D7">
        <w:rPr>
          <w:rFonts w:ascii="Times New Roman" w:eastAsia="Times New Roman" w:hAnsi="Times New Roman" w:cs="Times New Roman"/>
          <w:kern w:val="0"/>
          <w:sz w:val="28"/>
          <w:szCs w:val="28"/>
          <w:lang w:eastAsia="ru-RU"/>
          <w14:ligatures w14:val="none"/>
        </w:rPr>
        <w:t xml:space="preserve">, </w:t>
      </w:r>
      <w:r w:rsidR="000377B0" w:rsidRPr="002710D7">
        <w:rPr>
          <w:rFonts w:ascii="Times New Roman" w:eastAsia="Times New Roman" w:hAnsi="Times New Roman" w:cs="Times New Roman"/>
          <w:kern w:val="0"/>
          <w:sz w:val="28"/>
          <w:szCs w:val="28"/>
          <w:lang w:eastAsia="ru-RU"/>
          <w14:ligatures w14:val="none"/>
        </w:rPr>
        <w:t>12</w:t>
      </w:r>
      <w:r w:rsidR="00063B49" w:rsidRPr="002710D7">
        <w:rPr>
          <w:rFonts w:ascii="Times New Roman" w:eastAsia="Times New Roman" w:hAnsi="Times New Roman" w:cs="Times New Roman"/>
          <w:kern w:val="0"/>
          <w:sz w:val="28"/>
          <w:szCs w:val="28"/>
          <w:lang w:eastAsia="ru-RU"/>
          <w14:ligatures w14:val="none"/>
        </w:rPr>
        <w:t xml:space="preserve">]. Кроме того, все </w:t>
      </w:r>
      <w:r w:rsidRPr="002710D7">
        <w:rPr>
          <w:rFonts w:ascii="Times New Roman" w:eastAsia="Times New Roman" w:hAnsi="Times New Roman" w:cs="Times New Roman"/>
          <w:kern w:val="0"/>
          <w:sz w:val="28"/>
          <w:szCs w:val="28"/>
          <w:lang w:eastAsia="ru-RU"/>
          <w14:ligatures w14:val="none"/>
        </w:rPr>
        <w:t>авторы</w:t>
      </w:r>
      <w:r w:rsidR="00063B49" w:rsidRPr="002710D7">
        <w:rPr>
          <w:rFonts w:ascii="Times New Roman" w:eastAsia="Times New Roman" w:hAnsi="Times New Roman" w:cs="Times New Roman"/>
          <w:kern w:val="0"/>
          <w:sz w:val="28"/>
          <w:szCs w:val="28"/>
          <w:lang w:eastAsia="ru-RU"/>
          <w14:ligatures w14:val="none"/>
        </w:rPr>
        <w:t xml:space="preserve"> сходятся во мнении, </w:t>
      </w:r>
      <w:r w:rsidRPr="002710D7">
        <w:rPr>
          <w:rFonts w:ascii="Times New Roman" w:eastAsia="Times New Roman" w:hAnsi="Times New Roman" w:cs="Times New Roman"/>
          <w:kern w:val="0"/>
          <w:sz w:val="28"/>
          <w:szCs w:val="28"/>
          <w:lang w:eastAsia="ru-RU"/>
          <w14:ligatures w14:val="none"/>
        </w:rPr>
        <w:t xml:space="preserve">что цифровизация служит ключевым двигателем прогресса, способным качественно трансформировать все сферы жизни социума </w:t>
      </w:r>
      <w:r w:rsidR="00063B49" w:rsidRPr="002710D7">
        <w:rPr>
          <w:rFonts w:ascii="Times New Roman" w:eastAsia="Times New Roman" w:hAnsi="Times New Roman" w:cs="Times New Roman"/>
          <w:kern w:val="0"/>
          <w:sz w:val="28"/>
          <w:szCs w:val="28"/>
          <w:lang w:eastAsia="ru-RU"/>
          <w14:ligatures w14:val="none"/>
        </w:rPr>
        <w:t>[</w:t>
      </w:r>
      <w:r w:rsidR="000377B0" w:rsidRPr="002710D7">
        <w:rPr>
          <w:rFonts w:ascii="Times New Roman" w:eastAsia="Times New Roman" w:hAnsi="Times New Roman" w:cs="Times New Roman"/>
          <w:kern w:val="0"/>
          <w:sz w:val="28"/>
          <w:szCs w:val="28"/>
          <w:lang w:eastAsia="ru-RU"/>
          <w14:ligatures w14:val="none"/>
        </w:rPr>
        <w:t>10</w:t>
      </w:r>
      <w:r w:rsidR="00063B49" w:rsidRPr="002710D7">
        <w:rPr>
          <w:rFonts w:ascii="Times New Roman" w:eastAsia="Times New Roman" w:hAnsi="Times New Roman" w:cs="Times New Roman"/>
          <w:kern w:val="0"/>
          <w:sz w:val="28"/>
          <w:szCs w:val="28"/>
          <w:lang w:eastAsia="ru-RU"/>
          <w14:ligatures w14:val="none"/>
        </w:rPr>
        <w:t xml:space="preserve">, </w:t>
      </w:r>
      <w:r w:rsidR="000377B0" w:rsidRPr="002710D7">
        <w:rPr>
          <w:rFonts w:ascii="Times New Roman" w:eastAsia="Times New Roman" w:hAnsi="Times New Roman" w:cs="Times New Roman"/>
          <w:kern w:val="0"/>
          <w:sz w:val="28"/>
          <w:szCs w:val="28"/>
          <w:lang w:eastAsia="ru-RU"/>
          <w14:ligatures w14:val="none"/>
        </w:rPr>
        <w:t>11</w:t>
      </w:r>
      <w:r w:rsidR="00063B49" w:rsidRPr="002710D7">
        <w:rPr>
          <w:rFonts w:ascii="Times New Roman" w:eastAsia="Times New Roman" w:hAnsi="Times New Roman" w:cs="Times New Roman"/>
          <w:kern w:val="0"/>
          <w:sz w:val="28"/>
          <w:szCs w:val="28"/>
          <w:lang w:eastAsia="ru-RU"/>
          <w14:ligatures w14:val="none"/>
        </w:rPr>
        <w:t xml:space="preserve">]. </w:t>
      </w:r>
    </w:p>
    <w:p w14:paraId="1390C2B9" w14:textId="27D243E5" w:rsidR="00083131" w:rsidRPr="001E1249" w:rsidRDefault="00D33805" w:rsidP="00E85FA6">
      <w:pPr>
        <w:spacing w:after="0" w:line="360" w:lineRule="auto"/>
        <w:ind w:firstLine="708"/>
        <w:jc w:val="both"/>
        <w:rPr>
          <w:rFonts w:ascii="Times New Roman" w:eastAsia="Times New Roman" w:hAnsi="Times New Roman" w:cs="Times New Roman"/>
          <w:kern w:val="0"/>
          <w:sz w:val="28"/>
          <w:szCs w:val="28"/>
          <w:lang w:eastAsia="ru-RU"/>
          <w14:ligatures w14:val="none"/>
        </w:rPr>
      </w:pPr>
      <w:r w:rsidRPr="00D33805">
        <w:rPr>
          <w:rFonts w:ascii="Times New Roman" w:eastAsia="Times New Roman" w:hAnsi="Times New Roman" w:cs="Times New Roman"/>
          <w:kern w:val="0"/>
          <w:sz w:val="28"/>
          <w:szCs w:val="28"/>
          <w:lang w:eastAsia="ru-RU"/>
          <w14:ligatures w14:val="none"/>
        </w:rPr>
        <w:lastRenderedPageBreak/>
        <w:t xml:space="preserve">Халин В.Г. и Чернова Г.В. </w:t>
      </w:r>
      <w:r w:rsidR="00E85FA6" w:rsidRPr="00083131">
        <w:rPr>
          <w:rFonts w:ascii="Times New Roman" w:eastAsia="Times New Roman" w:hAnsi="Times New Roman" w:cs="Times New Roman"/>
          <w:kern w:val="0"/>
          <w:sz w:val="28"/>
          <w:szCs w:val="28"/>
          <w:lang w:eastAsia="ru-RU"/>
          <w14:ligatures w14:val="none"/>
        </w:rPr>
        <w:t>[</w:t>
      </w:r>
      <w:r w:rsidR="000377B0" w:rsidRPr="00083131">
        <w:rPr>
          <w:rFonts w:ascii="Times New Roman" w:eastAsia="Times New Roman" w:hAnsi="Times New Roman" w:cs="Times New Roman"/>
          <w:kern w:val="0"/>
          <w:sz w:val="28"/>
          <w:szCs w:val="28"/>
          <w:lang w:eastAsia="ru-RU"/>
          <w14:ligatures w14:val="none"/>
        </w:rPr>
        <w:t>11</w:t>
      </w:r>
      <w:r w:rsidR="00E85FA6" w:rsidRPr="00083131">
        <w:rPr>
          <w:rFonts w:ascii="Times New Roman" w:eastAsia="Times New Roman" w:hAnsi="Times New Roman" w:cs="Times New Roman"/>
          <w:kern w:val="0"/>
          <w:sz w:val="28"/>
          <w:szCs w:val="28"/>
          <w:lang w:eastAsia="ru-RU"/>
          <w14:ligatures w14:val="none"/>
        </w:rPr>
        <w:t xml:space="preserve">] </w:t>
      </w:r>
      <w:r w:rsidR="00063B49" w:rsidRPr="00083131">
        <w:rPr>
          <w:rFonts w:ascii="Times New Roman" w:eastAsia="Times New Roman" w:hAnsi="Times New Roman" w:cs="Times New Roman"/>
          <w:kern w:val="0"/>
          <w:sz w:val="28"/>
          <w:szCs w:val="28"/>
          <w:lang w:eastAsia="ru-RU"/>
          <w14:ligatures w14:val="none"/>
        </w:rPr>
        <w:t>отмеча</w:t>
      </w:r>
      <w:r>
        <w:rPr>
          <w:rFonts w:ascii="Times New Roman" w:eastAsia="Times New Roman" w:hAnsi="Times New Roman" w:cs="Times New Roman"/>
          <w:kern w:val="0"/>
          <w:sz w:val="28"/>
          <w:szCs w:val="28"/>
          <w:lang w:eastAsia="ru-RU"/>
          <w14:ligatures w14:val="none"/>
        </w:rPr>
        <w:t>ю</w:t>
      </w:r>
      <w:r w:rsidR="00063B49" w:rsidRPr="00083131">
        <w:rPr>
          <w:rFonts w:ascii="Times New Roman" w:eastAsia="Times New Roman" w:hAnsi="Times New Roman" w:cs="Times New Roman"/>
          <w:kern w:val="0"/>
          <w:sz w:val="28"/>
          <w:szCs w:val="28"/>
          <w:lang w:eastAsia="ru-RU"/>
          <w14:ligatures w14:val="none"/>
        </w:rPr>
        <w:t>т</w:t>
      </w:r>
      <w:r w:rsidR="00E45410" w:rsidRPr="00083131">
        <w:rPr>
          <w:rFonts w:ascii="Times New Roman" w:eastAsia="Times New Roman" w:hAnsi="Times New Roman" w:cs="Times New Roman"/>
          <w:kern w:val="0"/>
          <w:sz w:val="28"/>
          <w:szCs w:val="28"/>
          <w:lang w:eastAsia="ru-RU"/>
          <w14:ligatures w14:val="none"/>
        </w:rPr>
        <w:t xml:space="preserve">, что </w:t>
      </w:r>
      <w:r w:rsidR="00083131" w:rsidRPr="00083131">
        <w:rPr>
          <w:rFonts w:ascii="Times New Roman" w:eastAsia="Times New Roman" w:hAnsi="Times New Roman" w:cs="Times New Roman"/>
          <w:kern w:val="0"/>
          <w:sz w:val="28"/>
          <w:szCs w:val="28"/>
          <w:lang w:eastAsia="ru-RU"/>
          <w14:ligatures w14:val="none"/>
        </w:rPr>
        <w:t xml:space="preserve">при всех очевидных плюсах цифровизации важно учитывать и её негативные последствия, детальное изучение которых необходимо для минимизации угроз экономической и </w:t>
      </w:r>
      <w:r w:rsidR="00083131" w:rsidRPr="001E1249">
        <w:rPr>
          <w:rFonts w:ascii="Times New Roman" w:eastAsia="Times New Roman" w:hAnsi="Times New Roman" w:cs="Times New Roman"/>
          <w:kern w:val="0"/>
          <w:sz w:val="28"/>
          <w:szCs w:val="28"/>
          <w:lang w:eastAsia="ru-RU"/>
          <w14:ligatures w14:val="none"/>
        </w:rPr>
        <w:t>социальной стабильности.</w:t>
      </w:r>
    </w:p>
    <w:p w14:paraId="5E36E023" w14:textId="0720C6EC" w:rsidR="00E85FA6" w:rsidRPr="001E1249" w:rsidRDefault="00083131" w:rsidP="00E85FA6">
      <w:pPr>
        <w:spacing w:after="0" w:line="360" w:lineRule="auto"/>
        <w:ind w:firstLine="708"/>
        <w:jc w:val="both"/>
        <w:rPr>
          <w:rFonts w:ascii="Times New Roman" w:eastAsia="Times New Roman" w:hAnsi="Times New Roman" w:cs="Times New Roman"/>
          <w:kern w:val="0"/>
          <w:sz w:val="28"/>
          <w:szCs w:val="28"/>
          <w:lang w:eastAsia="ru-RU"/>
          <w14:ligatures w14:val="none"/>
        </w:rPr>
      </w:pPr>
      <w:r w:rsidRPr="001E1249">
        <w:rPr>
          <w:rFonts w:ascii="Times New Roman" w:eastAsia="Times New Roman" w:hAnsi="Times New Roman" w:cs="Times New Roman"/>
          <w:kern w:val="0"/>
          <w:sz w:val="28"/>
          <w:szCs w:val="28"/>
          <w:lang w:eastAsia="ru-RU"/>
          <w14:ligatures w14:val="none"/>
        </w:rPr>
        <w:t xml:space="preserve">Признавая неотъемлемую роль и наличие во всех сферах </w:t>
      </w:r>
      <w:r w:rsidR="001E1249" w:rsidRPr="001E1249">
        <w:rPr>
          <w:rFonts w:ascii="Times New Roman" w:eastAsia="Times New Roman" w:hAnsi="Times New Roman" w:cs="Times New Roman"/>
          <w:kern w:val="0"/>
          <w:sz w:val="28"/>
          <w:szCs w:val="28"/>
          <w:lang w:eastAsia="ru-RU"/>
          <w14:ligatures w14:val="none"/>
        </w:rPr>
        <w:t>жизни современного человека</w:t>
      </w:r>
      <w:r w:rsidRPr="001E1249">
        <w:rPr>
          <w:rFonts w:ascii="Times New Roman" w:eastAsia="Times New Roman" w:hAnsi="Times New Roman" w:cs="Times New Roman"/>
          <w:kern w:val="0"/>
          <w:sz w:val="28"/>
          <w:szCs w:val="28"/>
          <w:lang w:eastAsia="ru-RU"/>
          <w14:ligatures w14:val="none"/>
        </w:rPr>
        <w:t xml:space="preserve"> цифровизации, крайне важно сфокусироваться на той социальной группе, которая наиболее тесно интегрирована в эту среду</w:t>
      </w:r>
      <w:r w:rsidR="001E1249" w:rsidRPr="001E1249">
        <w:rPr>
          <w:rFonts w:ascii="Times New Roman" w:eastAsia="Times New Roman" w:hAnsi="Times New Roman" w:cs="Times New Roman"/>
          <w:kern w:val="0"/>
          <w:sz w:val="28"/>
          <w:szCs w:val="28"/>
          <w:lang w:eastAsia="ru-RU"/>
          <w14:ligatures w14:val="none"/>
        </w:rPr>
        <w:t>,</w:t>
      </w:r>
      <w:r w:rsidR="00E85FA6" w:rsidRPr="001E1249">
        <w:rPr>
          <w:rFonts w:ascii="Times New Roman" w:eastAsia="Times New Roman" w:hAnsi="Times New Roman" w:cs="Times New Roman"/>
          <w:kern w:val="0"/>
          <w:sz w:val="28"/>
          <w:szCs w:val="28"/>
          <w:lang w:eastAsia="ru-RU"/>
          <w14:ligatures w14:val="none"/>
        </w:rPr>
        <w:t xml:space="preserve"> а именно поколения, рожденного, по разным источникам, в </w:t>
      </w:r>
      <w:r w:rsidR="00290A7A" w:rsidRPr="001E1249">
        <w:rPr>
          <w:rFonts w:ascii="Times New Roman" w:eastAsia="Times New Roman" w:hAnsi="Times New Roman" w:cs="Times New Roman"/>
          <w:kern w:val="0"/>
          <w:sz w:val="28"/>
          <w:szCs w:val="28"/>
          <w:lang w:eastAsia="ru-RU"/>
          <w14:ligatures w14:val="none"/>
        </w:rPr>
        <w:t>период</w:t>
      </w:r>
      <w:r w:rsidR="00E85FA6" w:rsidRPr="001E1249">
        <w:rPr>
          <w:rFonts w:ascii="Times New Roman" w:eastAsia="Times New Roman" w:hAnsi="Times New Roman" w:cs="Times New Roman"/>
          <w:kern w:val="0"/>
          <w:sz w:val="28"/>
          <w:szCs w:val="28"/>
          <w:lang w:eastAsia="ru-RU"/>
          <w14:ligatures w14:val="none"/>
        </w:rPr>
        <w:t xml:space="preserve"> с 199</w:t>
      </w:r>
      <w:r w:rsidR="00C7532C" w:rsidRPr="001E1249">
        <w:rPr>
          <w:rFonts w:ascii="Times New Roman" w:eastAsia="Times New Roman" w:hAnsi="Times New Roman" w:cs="Times New Roman"/>
          <w:kern w:val="0"/>
          <w:sz w:val="28"/>
          <w:szCs w:val="28"/>
          <w:lang w:eastAsia="ru-RU"/>
          <w14:ligatures w14:val="none"/>
        </w:rPr>
        <w:t>7</w:t>
      </w:r>
      <w:r w:rsidR="00E85FA6" w:rsidRPr="001E1249">
        <w:rPr>
          <w:rFonts w:ascii="Times New Roman" w:eastAsia="Times New Roman" w:hAnsi="Times New Roman" w:cs="Times New Roman"/>
          <w:kern w:val="0"/>
          <w:sz w:val="28"/>
          <w:szCs w:val="28"/>
          <w:lang w:eastAsia="ru-RU"/>
          <w14:ligatures w14:val="none"/>
        </w:rPr>
        <w:t>-</w:t>
      </w:r>
      <w:r w:rsidR="00C7532C" w:rsidRPr="001E1249">
        <w:rPr>
          <w:rFonts w:ascii="Times New Roman" w:eastAsia="Times New Roman" w:hAnsi="Times New Roman" w:cs="Times New Roman"/>
          <w:kern w:val="0"/>
          <w:sz w:val="28"/>
          <w:szCs w:val="28"/>
          <w:lang w:eastAsia="ru-RU"/>
          <w14:ligatures w14:val="none"/>
        </w:rPr>
        <w:t>го</w:t>
      </w:r>
      <w:r w:rsidR="00E85FA6" w:rsidRPr="001E1249">
        <w:rPr>
          <w:rFonts w:ascii="Times New Roman" w:eastAsia="Times New Roman" w:hAnsi="Times New Roman" w:cs="Times New Roman"/>
          <w:kern w:val="0"/>
          <w:sz w:val="28"/>
          <w:szCs w:val="28"/>
          <w:lang w:eastAsia="ru-RU"/>
          <w14:ligatures w14:val="none"/>
        </w:rPr>
        <w:t xml:space="preserve"> по 2010-</w:t>
      </w:r>
      <w:r w:rsidR="00C7532C" w:rsidRPr="001E1249">
        <w:rPr>
          <w:rFonts w:ascii="Times New Roman" w:eastAsia="Times New Roman" w:hAnsi="Times New Roman" w:cs="Times New Roman"/>
          <w:kern w:val="0"/>
          <w:sz w:val="28"/>
          <w:szCs w:val="28"/>
          <w:lang w:eastAsia="ru-RU"/>
          <w14:ligatures w14:val="none"/>
        </w:rPr>
        <w:t>й</w:t>
      </w:r>
      <w:r w:rsidR="00E85FA6" w:rsidRPr="001E1249">
        <w:rPr>
          <w:rFonts w:ascii="Times New Roman" w:eastAsia="Times New Roman" w:hAnsi="Times New Roman" w:cs="Times New Roman"/>
          <w:kern w:val="0"/>
          <w:sz w:val="28"/>
          <w:szCs w:val="28"/>
          <w:lang w:eastAsia="ru-RU"/>
          <w14:ligatures w14:val="none"/>
        </w:rPr>
        <w:t xml:space="preserve"> годы и названного поколением </w:t>
      </w:r>
      <w:r w:rsidR="00E85FA6" w:rsidRPr="001E1249">
        <w:rPr>
          <w:rFonts w:ascii="Times New Roman" w:eastAsia="Times New Roman" w:hAnsi="Times New Roman" w:cs="Times New Roman"/>
          <w:kern w:val="0"/>
          <w:sz w:val="28"/>
          <w:szCs w:val="28"/>
          <w:lang w:val="en-US" w:eastAsia="ru-RU"/>
          <w14:ligatures w14:val="none"/>
        </w:rPr>
        <w:t>Z</w:t>
      </w:r>
      <w:r w:rsidR="00E85FA6" w:rsidRPr="001E1249">
        <w:rPr>
          <w:rFonts w:ascii="Times New Roman" w:eastAsia="Times New Roman" w:hAnsi="Times New Roman" w:cs="Times New Roman"/>
          <w:kern w:val="0"/>
          <w:sz w:val="28"/>
          <w:szCs w:val="28"/>
          <w:lang w:eastAsia="ru-RU"/>
          <w14:ligatures w14:val="none"/>
        </w:rPr>
        <w:t xml:space="preserve"> (зумеры) [</w:t>
      </w:r>
      <w:r w:rsidR="000377B0" w:rsidRPr="001E1249">
        <w:rPr>
          <w:rFonts w:ascii="Times New Roman" w:eastAsia="Times New Roman" w:hAnsi="Times New Roman" w:cs="Times New Roman"/>
          <w:kern w:val="0"/>
          <w:sz w:val="28"/>
          <w:szCs w:val="28"/>
          <w:lang w:eastAsia="ru-RU"/>
          <w14:ligatures w14:val="none"/>
        </w:rPr>
        <w:t>5</w:t>
      </w:r>
      <w:r w:rsidR="00E85FA6" w:rsidRPr="001E1249">
        <w:rPr>
          <w:rFonts w:ascii="Times New Roman" w:eastAsia="Times New Roman" w:hAnsi="Times New Roman" w:cs="Times New Roman"/>
          <w:kern w:val="0"/>
          <w:sz w:val="28"/>
          <w:szCs w:val="28"/>
          <w:lang w:eastAsia="ru-RU"/>
          <w14:ligatures w14:val="none"/>
        </w:rPr>
        <w:t xml:space="preserve">, </w:t>
      </w:r>
      <w:r w:rsidR="000377B0" w:rsidRPr="001E1249">
        <w:rPr>
          <w:rFonts w:ascii="Times New Roman" w:eastAsia="Times New Roman" w:hAnsi="Times New Roman" w:cs="Times New Roman"/>
          <w:kern w:val="0"/>
          <w:sz w:val="28"/>
          <w:szCs w:val="28"/>
          <w:lang w:eastAsia="ru-RU"/>
          <w14:ligatures w14:val="none"/>
        </w:rPr>
        <w:t>6</w:t>
      </w:r>
      <w:r w:rsidR="00E85FA6" w:rsidRPr="001E1249">
        <w:rPr>
          <w:rFonts w:ascii="Times New Roman" w:eastAsia="Times New Roman" w:hAnsi="Times New Roman" w:cs="Times New Roman"/>
          <w:kern w:val="0"/>
          <w:sz w:val="28"/>
          <w:szCs w:val="28"/>
          <w:lang w:eastAsia="ru-RU"/>
          <w14:ligatures w14:val="none"/>
        </w:rPr>
        <w:t xml:space="preserve">]. </w:t>
      </w:r>
    </w:p>
    <w:p w14:paraId="2FD64E4C" w14:textId="6034E322" w:rsidR="008D0FD2" w:rsidRDefault="008D0FD2" w:rsidP="00CA1772">
      <w:pPr>
        <w:spacing w:after="0" w:line="360" w:lineRule="auto"/>
        <w:ind w:firstLine="708"/>
        <w:jc w:val="both"/>
        <w:rPr>
          <w:rFonts w:ascii="Times New Roman" w:eastAsia="Times New Roman" w:hAnsi="Times New Roman" w:cs="Times New Roman"/>
          <w:kern w:val="0"/>
          <w:sz w:val="28"/>
          <w:szCs w:val="28"/>
          <w:lang w:eastAsia="ru-RU"/>
          <w14:ligatures w14:val="none"/>
        </w:rPr>
      </w:pPr>
      <w:r w:rsidRPr="008D0FD2">
        <w:rPr>
          <w:rFonts w:ascii="Times New Roman" w:eastAsia="Times New Roman" w:hAnsi="Times New Roman" w:cs="Times New Roman"/>
          <w:kern w:val="0"/>
          <w:sz w:val="28"/>
          <w:szCs w:val="28"/>
          <w:lang w:eastAsia="ru-RU"/>
          <w14:ligatures w14:val="none"/>
        </w:rPr>
        <w:t>В рамках указанного периода к поколению зумеров относятся люди от 16 до 29 лет, разделенные на две группы: «взрослые», которые уже строят карьеру, и «молодые», завершающие школьное обучение или получающие специальность в вузах и колледжах.</w:t>
      </w:r>
    </w:p>
    <w:p w14:paraId="67FA7B79" w14:textId="59A2F70E" w:rsidR="008D0FD2" w:rsidRPr="008D0FD2" w:rsidRDefault="008D0FD2" w:rsidP="00CA1772">
      <w:pPr>
        <w:spacing w:after="0" w:line="360" w:lineRule="auto"/>
        <w:ind w:firstLine="708"/>
        <w:jc w:val="both"/>
        <w:rPr>
          <w:rFonts w:ascii="Times New Roman" w:eastAsia="Times New Roman" w:hAnsi="Times New Roman" w:cs="Times New Roman"/>
          <w:kern w:val="0"/>
          <w:sz w:val="28"/>
          <w:szCs w:val="28"/>
          <w:lang w:eastAsia="ru-RU"/>
          <w14:ligatures w14:val="none"/>
        </w:rPr>
      </w:pPr>
      <w:r w:rsidRPr="008D0FD2">
        <w:rPr>
          <w:rFonts w:ascii="Times New Roman" w:eastAsia="Times New Roman" w:hAnsi="Times New Roman" w:cs="Times New Roman"/>
          <w:kern w:val="0"/>
          <w:sz w:val="28"/>
          <w:szCs w:val="28"/>
          <w:lang w:eastAsia="ru-RU"/>
          <w14:ligatures w14:val="none"/>
        </w:rPr>
        <w:t xml:space="preserve">Главная черта этого поколения заключается в том, что их взросление проходило внутри цифровой экосистемы, созданной миллениалами (поколением </w:t>
      </w:r>
      <w:r w:rsidRPr="008D0FD2">
        <w:rPr>
          <w:rFonts w:ascii="Times New Roman" w:eastAsia="Times New Roman" w:hAnsi="Times New Roman" w:cs="Times New Roman"/>
          <w:kern w:val="0"/>
          <w:sz w:val="28"/>
          <w:szCs w:val="28"/>
          <w:lang w:val="en-US" w:eastAsia="ru-RU"/>
          <w14:ligatures w14:val="none"/>
        </w:rPr>
        <w:t>Y</w:t>
      </w:r>
      <w:r w:rsidRPr="008D0FD2">
        <w:rPr>
          <w:rFonts w:ascii="Times New Roman" w:eastAsia="Times New Roman" w:hAnsi="Times New Roman" w:cs="Times New Roman"/>
          <w:kern w:val="0"/>
          <w:sz w:val="28"/>
          <w:szCs w:val="28"/>
          <w:lang w:eastAsia="ru-RU"/>
          <w14:ligatures w14:val="none"/>
        </w:rPr>
        <w:t>). В отличие от предшественников, зумеры не помнят мира без гаджетов и интернета, поэтому они не «изучают» технологии, а интуитивно владеют ими с рождения. Для них виртуальное пространство — это естественное продолжение реальности, а благодаря глобальной сети они с детства погружены в общемировой контекст, непрерывно впитывая глобальные тренды и ценности.</w:t>
      </w:r>
    </w:p>
    <w:p w14:paraId="18D918B1" w14:textId="53C85E2C" w:rsidR="008D0FD2" w:rsidRPr="00D33805" w:rsidRDefault="008D0FD2" w:rsidP="00AE73F2">
      <w:pPr>
        <w:spacing w:after="0" w:line="360" w:lineRule="auto"/>
        <w:ind w:firstLine="708"/>
        <w:jc w:val="both"/>
        <w:rPr>
          <w:rFonts w:ascii="Times New Roman" w:eastAsia="Times New Roman" w:hAnsi="Times New Roman" w:cs="Times New Roman"/>
          <w:kern w:val="0"/>
          <w:sz w:val="28"/>
          <w:szCs w:val="28"/>
          <w:lang w:eastAsia="ru-RU"/>
          <w14:ligatures w14:val="none"/>
        </w:rPr>
      </w:pPr>
      <w:r w:rsidRPr="008D0FD2">
        <w:rPr>
          <w:rFonts w:ascii="Times New Roman" w:eastAsia="Times New Roman" w:hAnsi="Times New Roman" w:cs="Times New Roman"/>
          <w:kern w:val="0"/>
          <w:sz w:val="28"/>
          <w:szCs w:val="28"/>
          <w:lang w:eastAsia="ru-RU"/>
          <w14:ligatures w14:val="none"/>
        </w:rPr>
        <w:t xml:space="preserve">С учетом специфики «среды обитания» зумеров становится очевидным, что подобные условия жизни глубоко детерминировали их личностные качества и </w:t>
      </w:r>
      <w:r w:rsidRPr="00D33805">
        <w:rPr>
          <w:rFonts w:ascii="Times New Roman" w:eastAsia="Times New Roman" w:hAnsi="Times New Roman" w:cs="Times New Roman"/>
          <w:kern w:val="0"/>
          <w:sz w:val="28"/>
          <w:szCs w:val="28"/>
          <w:lang w:eastAsia="ru-RU"/>
          <w14:ligatures w14:val="none"/>
        </w:rPr>
        <w:t>систему ценностей [4, 5, 7].</w:t>
      </w:r>
    </w:p>
    <w:p w14:paraId="3C5A2680" w14:textId="77777777" w:rsidR="00D33805" w:rsidRPr="00D33805" w:rsidRDefault="00AE73F2" w:rsidP="007065F7">
      <w:pPr>
        <w:spacing w:after="0" w:line="360" w:lineRule="auto"/>
        <w:ind w:firstLine="708"/>
        <w:jc w:val="both"/>
        <w:rPr>
          <w:rFonts w:ascii="Times New Roman" w:eastAsia="Times New Roman" w:hAnsi="Times New Roman" w:cs="Times New Roman"/>
          <w:kern w:val="0"/>
          <w:sz w:val="28"/>
          <w:szCs w:val="28"/>
          <w:lang w:eastAsia="ru-RU"/>
          <w14:ligatures w14:val="none"/>
        </w:rPr>
      </w:pPr>
      <w:proofErr w:type="spellStart"/>
      <w:r w:rsidRPr="00D33805">
        <w:rPr>
          <w:rFonts w:ascii="Times New Roman" w:eastAsia="Times New Roman" w:hAnsi="Times New Roman" w:cs="Times New Roman"/>
          <w:kern w:val="0"/>
          <w:sz w:val="28"/>
          <w:szCs w:val="28"/>
          <w:lang w:eastAsia="ru-RU"/>
          <w14:ligatures w14:val="none"/>
        </w:rPr>
        <w:t>Гарькина</w:t>
      </w:r>
      <w:proofErr w:type="spellEnd"/>
      <w:r w:rsidRPr="00D33805">
        <w:rPr>
          <w:rFonts w:ascii="Times New Roman" w:eastAsia="Times New Roman" w:hAnsi="Times New Roman" w:cs="Times New Roman"/>
          <w:kern w:val="0"/>
          <w:sz w:val="28"/>
          <w:szCs w:val="28"/>
          <w:lang w:eastAsia="ru-RU"/>
          <w14:ligatures w14:val="none"/>
        </w:rPr>
        <w:t xml:space="preserve"> О.В. в </w:t>
      </w:r>
      <w:r w:rsidR="00D33805" w:rsidRPr="00D33805">
        <w:rPr>
          <w:rFonts w:ascii="Times New Roman" w:eastAsia="Times New Roman" w:hAnsi="Times New Roman" w:cs="Times New Roman"/>
          <w:kern w:val="0"/>
          <w:sz w:val="28"/>
          <w:szCs w:val="28"/>
          <w:lang w:eastAsia="ru-RU"/>
          <w14:ligatures w14:val="none"/>
        </w:rPr>
        <w:t>своей работе</w:t>
      </w:r>
      <w:r w:rsidRPr="00D33805">
        <w:rPr>
          <w:rFonts w:ascii="Times New Roman" w:eastAsia="Times New Roman" w:hAnsi="Times New Roman" w:cs="Times New Roman"/>
          <w:kern w:val="0"/>
          <w:sz w:val="28"/>
          <w:szCs w:val="28"/>
          <w:lang w:eastAsia="ru-RU"/>
          <w14:ligatures w14:val="none"/>
        </w:rPr>
        <w:t xml:space="preserve"> </w:t>
      </w:r>
      <w:r w:rsidR="0026369C" w:rsidRPr="00D33805">
        <w:rPr>
          <w:rFonts w:ascii="Times New Roman" w:eastAsia="Times New Roman" w:hAnsi="Times New Roman" w:cs="Times New Roman"/>
          <w:kern w:val="0"/>
          <w:sz w:val="28"/>
          <w:szCs w:val="28"/>
          <w:lang w:eastAsia="ru-RU"/>
          <w14:ligatures w14:val="none"/>
        </w:rPr>
        <w:t>[</w:t>
      </w:r>
      <w:r w:rsidR="000377B0" w:rsidRPr="00D33805">
        <w:rPr>
          <w:rFonts w:ascii="Times New Roman" w:eastAsia="Times New Roman" w:hAnsi="Times New Roman" w:cs="Times New Roman"/>
          <w:kern w:val="0"/>
          <w:sz w:val="28"/>
          <w:szCs w:val="28"/>
          <w:lang w:eastAsia="ru-RU"/>
          <w14:ligatures w14:val="none"/>
        </w:rPr>
        <w:t>2</w:t>
      </w:r>
      <w:r w:rsidR="0026369C" w:rsidRPr="00D33805">
        <w:rPr>
          <w:rFonts w:ascii="Times New Roman" w:eastAsia="Times New Roman" w:hAnsi="Times New Roman" w:cs="Times New Roman"/>
          <w:kern w:val="0"/>
          <w:sz w:val="28"/>
          <w:szCs w:val="28"/>
          <w:lang w:eastAsia="ru-RU"/>
          <w14:ligatures w14:val="none"/>
        </w:rPr>
        <w:t xml:space="preserve">] </w:t>
      </w:r>
      <w:r w:rsidRPr="00D33805">
        <w:rPr>
          <w:rFonts w:ascii="Times New Roman" w:eastAsia="Times New Roman" w:hAnsi="Times New Roman" w:cs="Times New Roman"/>
          <w:kern w:val="0"/>
          <w:sz w:val="28"/>
          <w:szCs w:val="28"/>
          <w:lang w:eastAsia="ru-RU"/>
          <w14:ligatures w14:val="none"/>
        </w:rPr>
        <w:t xml:space="preserve">отмечает, что </w:t>
      </w:r>
      <w:r w:rsidR="00D33805" w:rsidRPr="00D33805">
        <w:rPr>
          <w:rFonts w:ascii="Times New Roman" w:eastAsia="Times New Roman" w:hAnsi="Times New Roman" w:cs="Times New Roman"/>
          <w:kern w:val="0"/>
          <w:sz w:val="28"/>
          <w:szCs w:val="28"/>
          <w:lang w:eastAsia="ru-RU"/>
          <w14:ligatures w14:val="none"/>
        </w:rPr>
        <w:t xml:space="preserve">цифровизация жизни молодежи трансформировала социальные процессы в целом. Автор подчеркивает, что высокая восприимчивость молодых людей к технологиям открывает простор для самовыражения, но создает угрозу утраты аутентичности. Несмотря на развитую цифровую грамотность и стремление использовать онлайн-инструменты для карьерного роста и гибкого обучения, </w:t>
      </w:r>
      <w:r w:rsidR="00D33805" w:rsidRPr="00D33805">
        <w:rPr>
          <w:rFonts w:ascii="Times New Roman" w:eastAsia="Times New Roman" w:hAnsi="Times New Roman" w:cs="Times New Roman"/>
          <w:kern w:val="0"/>
          <w:sz w:val="28"/>
          <w:szCs w:val="28"/>
          <w:lang w:eastAsia="ru-RU"/>
          <w14:ligatures w14:val="none"/>
        </w:rPr>
        <w:lastRenderedPageBreak/>
        <w:t>молодежь сталкивается с серьезными вызовами. К ним относятся изменение когнитивных механизмов и трудности с критическим анализом в условиях информационного избытка и фейков.</w:t>
      </w:r>
    </w:p>
    <w:p w14:paraId="4CF98295" w14:textId="47267955" w:rsidR="007065F7" w:rsidRPr="00D33805" w:rsidRDefault="007065F7" w:rsidP="007065F7">
      <w:pPr>
        <w:spacing w:after="0" w:line="360" w:lineRule="auto"/>
        <w:ind w:firstLine="708"/>
        <w:jc w:val="both"/>
        <w:rPr>
          <w:rFonts w:ascii="Times New Roman" w:eastAsia="Times New Roman" w:hAnsi="Times New Roman" w:cs="Times New Roman"/>
          <w:kern w:val="0"/>
          <w:sz w:val="28"/>
          <w:szCs w:val="28"/>
          <w:lang w:eastAsia="ru-RU"/>
          <w14:ligatures w14:val="none"/>
        </w:rPr>
      </w:pPr>
      <w:r w:rsidRPr="00D33805">
        <w:rPr>
          <w:rFonts w:ascii="Times New Roman" w:eastAsia="Times New Roman" w:hAnsi="Times New Roman" w:cs="Times New Roman"/>
          <w:kern w:val="0"/>
          <w:sz w:val="28"/>
          <w:szCs w:val="28"/>
          <w:lang w:eastAsia="ru-RU"/>
          <w14:ligatures w14:val="none"/>
        </w:rPr>
        <w:t xml:space="preserve">Парфенова О.А. в своей работе [9] </w:t>
      </w:r>
      <w:r w:rsidR="00D33805" w:rsidRPr="00D33805">
        <w:rPr>
          <w:rFonts w:ascii="Times New Roman" w:eastAsia="Times New Roman" w:hAnsi="Times New Roman" w:cs="Times New Roman"/>
          <w:kern w:val="0"/>
          <w:sz w:val="28"/>
          <w:szCs w:val="28"/>
          <w:lang w:eastAsia="ru-RU"/>
          <w14:ligatures w14:val="none"/>
        </w:rPr>
        <w:t xml:space="preserve">акцентирует внимание на автономности зумеров в образовательном процессе. Кроме того, исследователь указывает </w:t>
      </w:r>
      <w:r w:rsidR="00D33805">
        <w:rPr>
          <w:rFonts w:ascii="Times New Roman" w:eastAsia="Times New Roman" w:hAnsi="Times New Roman" w:cs="Times New Roman"/>
          <w:kern w:val="0"/>
          <w:sz w:val="28"/>
          <w:szCs w:val="28"/>
          <w:lang w:eastAsia="ru-RU"/>
          <w14:ligatures w14:val="none"/>
        </w:rPr>
        <w:t>на то, что ра</w:t>
      </w:r>
      <w:r w:rsidR="00D33805" w:rsidRPr="00D33805">
        <w:rPr>
          <w:rFonts w:ascii="Times New Roman" w:eastAsia="Times New Roman" w:hAnsi="Times New Roman" w:cs="Times New Roman"/>
          <w:kern w:val="0"/>
          <w:sz w:val="28"/>
          <w:szCs w:val="28"/>
          <w:lang w:eastAsia="ru-RU"/>
          <w14:ligatures w14:val="none"/>
        </w:rPr>
        <w:t>ботодатели</w:t>
      </w:r>
      <w:r w:rsidR="00D33805">
        <w:rPr>
          <w:rFonts w:ascii="Times New Roman" w:eastAsia="Times New Roman" w:hAnsi="Times New Roman" w:cs="Times New Roman"/>
          <w:kern w:val="0"/>
          <w:sz w:val="28"/>
          <w:szCs w:val="28"/>
          <w:lang w:eastAsia="ru-RU"/>
          <w14:ligatures w14:val="none"/>
        </w:rPr>
        <w:t xml:space="preserve"> </w:t>
      </w:r>
      <w:r w:rsidR="00D33805" w:rsidRPr="00D33805">
        <w:rPr>
          <w:rFonts w:ascii="Times New Roman" w:eastAsia="Times New Roman" w:hAnsi="Times New Roman" w:cs="Times New Roman"/>
          <w:kern w:val="0"/>
          <w:sz w:val="28"/>
          <w:szCs w:val="28"/>
          <w:lang w:eastAsia="ru-RU"/>
          <w14:ligatures w14:val="none"/>
        </w:rPr>
        <w:t>проявляют к ним особый интерес, рассматривая их как перспективных сотрудников, чье взросление в условиях неограниченного доступа к интернету и технологиям сформировало уникальные профессиональные компетенции.</w:t>
      </w:r>
    </w:p>
    <w:p w14:paraId="4F2AC7BF" w14:textId="0F01F398" w:rsidR="004B20D6" w:rsidRPr="004B20D6" w:rsidRDefault="00D33805" w:rsidP="007065F7">
      <w:pPr>
        <w:spacing w:after="0" w:line="360" w:lineRule="auto"/>
        <w:ind w:firstLine="708"/>
        <w:jc w:val="both"/>
        <w:rPr>
          <w:rFonts w:ascii="Times New Roman" w:eastAsia="Times New Roman" w:hAnsi="Times New Roman" w:cs="Times New Roman"/>
          <w:kern w:val="0"/>
          <w:sz w:val="28"/>
          <w:szCs w:val="28"/>
          <w:lang w:eastAsia="ru-RU"/>
          <w14:ligatures w14:val="none"/>
        </w:rPr>
      </w:pPr>
      <w:r w:rsidRPr="004B20D6">
        <w:rPr>
          <w:rFonts w:ascii="Times New Roman" w:eastAsia="Times New Roman" w:hAnsi="Times New Roman" w:cs="Times New Roman"/>
          <w:kern w:val="0"/>
          <w:sz w:val="28"/>
          <w:szCs w:val="28"/>
          <w:lang w:eastAsia="ru-RU"/>
          <w14:ligatures w14:val="none"/>
        </w:rPr>
        <w:t xml:space="preserve">Иные исследователи, такие как </w:t>
      </w:r>
      <w:r w:rsidR="007065F7" w:rsidRPr="004B20D6">
        <w:rPr>
          <w:rFonts w:ascii="Times New Roman" w:eastAsia="Times New Roman" w:hAnsi="Times New Roman" w:cs="Times New Roman"/>
          <w:kern w:val="0"/>
          <w:sz w:val="28"/>
          <w:szCs w:val="28"/>
          <w:lang w:eastAsia="ru-RU"/>
          <w14:ligatures w14:val="none"/>
        </w:rPr>
        <w:t xml:space="preserve">Гаспарян А.В., Панасенков В.С., </w:t>
      </w:r>
      <w:proofErr w:type="spellStart"/>
      <w:r w:rsidR="007065F7" w:rsidRPr="004B20D6">
        <w:rPr>
          <w:rFonts w:ascii="Times New Roman" w:eastAsia="Times New Roman" w:hAnsi="Times New Roman" w:cs="Times New Roman"/>
          <w:kern w:val="0"/>
          <w:sz w:val="28"/>
          <w:szCs w:val="28"/>
          <w:lang w:eastAsia="ru-RU"/>
          <w14:ligatures w14:val="none"/>
        </w:rPr>
        <w:t>Жажина</w:t>
      </w:r>
      <w:proofErr w:type="spellEnd"/>
      <w:r w:rsidR="007065F7" w:rsidRPr="004B20D6">
        <w:rPr>
          <w:rFonts w:ascii="Times New Roman" w:eastAsia="Times New Roman" w:hAnsi="Times New Roman" w:cs="Times New Roman"/>
          <w:kern w:val="0"/>
          <w:sz w:val="28"/>
          <w:szCs w:val="28"/>
          <w:lang w:eastAsia="ru-RU"/>
          <w14:ligatures w14:val="none"/>
        </w:rPr>
        <w:t xml:space="preserve"> Е.И., [3] Мордасова Т.А., Крюкова Е.В., Белякова Г.В. [8] </w:t>
      </w:r>
      <w:r w:rsidR="004B20D6" w:rsidRPr="004B20D6">
        <w:rPr>
          <w:rFonts w:ascii="Times New Roman" w:eastAsia="Times New Roman" w:hAnsi="Times New Roman" w:cs="Times New Roman"/>
          <w:kern w:val="0"/>
          <w:sz w:val="28"/>
          <w:szCs w:val="28"/>
          <w:lang w:eastAsia="ru-RU"/>
          <w14:ligatures w14:val="none"/>
        </w:rPr>
        <w:t xml:space="preserve">акцентируют внимание на когнитивном разрыве между зумерами и их предшественниками. Кроме того отмечают, что представители этого поколения демонстрируют неприятие консервативных моделей управления, основанных на жесткой иерархии и директивной коммуникации. Вместо этого в профессиональной среде зумеры отдают приоритет транспарентному диалогу, персонализации рабочих отношений и активному внедрению цифровых инструментов для повышения эффективности </w:t>
      </w:r>
      <w:r w:rsidR="00C02A7F">
        <w:rPr>
          <w:rFonts w:ascii="Times New Roman" w:eastAsia="Times New Roman" w:hAnsi="Times New Roman" w:cs="Times New Roman"/>
          <w:kern w:val="0"/>
          <w:sz w:val="28"/>
          <w:szCs w:val="28"/>
          <w:lang w:eastAsia="ru-RU"/>
          <w14:ligatures w14:val="none"/>
        </w:rPr>
        <w:t>производственных процессов</w:t>
      </w:r>
      <w:r w:rsidR="004B20D6" w:rsidRPr="004B20D6">
        <w:rPr>
          <w:rFonts w:ascii="Times New Roman" w:eastAsia="Times New Roman" w:hAnsi="Times New Roman" w:cs="Times New Roman"/>
          <w:kern w:val="0"/>
          <w:sz w:val="28"/>
          <w:szCs w:val="28"/>
          <w:lang w:eastAsia="ru-RU"/>
          <w14:ligatures w14:val="none"/>
        </w:rPr>
        <w:t>.</w:t>
      </w:r>
    </w:p>
    <w:p w14:paraId="49FF612C" w14:textId="26911E5C" w:rsidR="004B20D6" w:rsidRPr="004B20D6" w:rsidRDefault="004B20D6" w:rsidP="00933D05">
      <w:pPr>
        <w:spacing w:after="0" w:line="360" w:lineRule="auto"/>
        <w:ind w:firstLine="708"/>
        <w:jc w:val="both"/>
        <w:rPr>
          <w:rFonts w:ascii="Times New Roman" w:eastAsia="Times New Roman" w:hAnsi="Times New Roman" w:cs="Times New Roman"/>
          <w:kern w:val="0"/>
          <w:sz w:val="28"/>
          <w:szCs w:val="28"/>
          <w:lang w:eastAsia="ru-RU"/>
          <w14:ligatures w14:val="none"/>
        </w:rPr>
      </w:pPr>
      <w:r w:rsidRPr="004B20D6">
        <w:rPr>
          <w:rFonts w:ascii="Times New Roman" w:eastAsia="Times New Roman" w:hAnsi="Times New Roman" w:cs="Times New Roman"/>
          <w:kern w:val="0"/>
          <w:sz w:val="28"/>
          <w:szCs w:val="28"/>
          <w:lang w:eastAsia="ru-RU"/>
          <w14:ligatures w14:val="none"/>
        </w:rPr>
        <w:t>Обобщение результатов современных исследований [1, 3, 6] позволяет выделить ключевые преимущества психологического профиля поколения Z. К ним относятся высокий уровень цифровой адаптивности, проявляющийся в органичном синтезе технологий с повседневной деятельностью, а также способность к эффективной обработке массивных информационных потоков. Исследователи подчеркивают визуальный характер восприятия зумеров, их стремление к творческой самореализации и защите личных границ при сохранении устойчивой самооценки. Кроме того, данную группу</w:t>
      </w:r>
      <w:r w:rsidR="00C02A7F">
        <w:rPr>
          <w:rFonts w:ascii="Times New Roman" w:eastAsia="Times New Roman" w:hAnsi="Times New Roman" w:cs="Times New Roman"/>
          <w:kern w:val="0"/>
          <w:sz w:val="28"/>
          <w:szCs w:val="28"/>
          <w:lang w:eastAsia="ru-RU"/>
          <w14:ligatures w14:val="none"/>
        </w:rPr>
        <w:t>, по мнению исследователей,</w:t>
      </w:r>
      <w:r w:rsidRPr="004B20D6">
        <w:rPr>
          <w:rFonts w:ascii="Times New Roman" w:eastAsia="Times New Roman" w:hAnsi="Times New Roman" w:cs="Times New Roman"/>
          <w:kern w:val="0"/>
          <w:sz w:val="28"/>
          <w:szCs w:val="28"/>
          <w:lang w:eastAsia="ru-RU"/>
          <w14:ligatures w14:val="none"/>
        </w:rPr>
        <w:t xml:space="preserve"> отличают такие качества, как рациональность в потреблении, прямолинейность и критическое отношение к недостоверной информации. Особую значимость имеет их глобальная открытость, выраженная в уважении к культурному многообразию и инклюзивности.</w:t>
      </w:r>
    </w:p>
    <w:p w14:paraId="486CF761" w14:textId="7ED02075" w:rsidR="004B20D6" w:rsidRPr="00B40FDA" w:rsidRDefault="004B20D6" w:rsidP="00933D05">
      <w:pPr>
        <w:spacing w:after="0" w:line="360" w:lineRule="auto"/>
        <w:ind w:firstLine="708"/>
        <w:jc w:val="both"/>
        <w:rPr>
          <w:rFonts w:ascii="Times New Roman" w:eastAsia="Times New Roman" w:hAnsi="Times New Roman" w:cs="Times New Roman"/>
          <w:kern w:val="0"/>
          <w:sz w:val="28"/>
          <w:szCs w:val="28"/>
          <w:lang w:eastAsia="ru-RU"/>
          <w14:ligatures w14:val="none"/>
        </w:rPr>
      </w:pPr>
      <w:r w:rsidRPr="00B40FDA">
        <w:rPr>
          <w:rFonts w:ascii="Times New Roman" w:eastAsia="Times New Roman" w:hAnsi="Times New Roman" w:cs="Times New Roman"/>
          <w:kern w:val="0"/>
          <w:sz w:val="28"/>
          <w:szCs w:val="28"/>
          <w:lang w:eastAsia="ru-RU"/>
          <w14:ligatures w14:val="none"/>
        </w:rPr>
        <w:lastRenderedPageBreak/>
        <w:t xml:space="preserve">Наряду с преимуществами, исследователи выделяют ряд деструктивных характеристик, присущих поколению Z [3, 4, 5, 6]. Ключевой проблемой становится доминирование «клипового» сознания, которое ведет к фрагментарности восприятия и снижению аналитических способностей. </w:t>
      </w:r>
      <w:r w:rsidR="00C02A7F">
        <w:rPr>
          <w:rFonts w:ascii="Times New Roman" w:eastAsia="Times New Roman" w:hAnsi="Times New Roman" w:cs="Times New Roman"/>
          <w:kern w:val="0"/>
          <w:sz w:val="28"/>
          <w:szCs w:val="28"/>
          <w:lang w:eastAsia="ru-RU"/>
          <w14:ligatures w14:val="none"/>
        </w:rPr>
        <w:t>Авторы</w:t>
      </w:r>
      <w:r w:rsidRPr="00B40FDA">
        <w:rPr>
          <w:rFonts w:ascii="Times New Roman" w:eastAsia="Times New Roman" w:hAnsi="Times New Roman" w:cs="Times New Roman"/>
          <w:kern w:val="0"/>
          <w:sz w:val="28"/>
          <w:szCs w:val="28"/>
          <w:lang w:eastAsia="ru-RU"/>
          <w14:ligatures w14:val="none"/>
        </w:rPr>
        <w:t xml:space="preserve"> также отмечают технологическую аддикцию, провоцирующую эмоциональную лабильность и размывание личной ответственности. В социальной сфере у зумеров фиксируется дефицит глубоких привязанностей и ослабление коммуникативных навыков. В профессиональном плане это проявляется в нестабильности карьерных траекторий, склонности к частой смене деятельности и стремлении к получению мгновенного результата на фоне информационной пресыщенности.</w:t>
      </w:r>
    </w:p>
    <w:p w14:paraId="616EF5F7" w14:textId="37D9DBF5" w:rsidR="004B20D6" w:rsidRPr="00B40FDA" w:rsidRDefault="004B20D6" w:rsidP="00933D05">
      <w:pPr>
        <w:spacing w:after="0" w:line="360" w:lineRule="auto"/>
        <w:ind w:firstLine="708"/>
        <w:jc w:val="both"/>
        <w:rPr>
          <w:rFonts w:ascii="Times New Roman" w:eastAsia="Times New Roman" w:hAnsi="Times New Roman" w:cs="Times New Roman"/>
          <w:kern w:val="0"/>
          <w:sz w:val="28"/>
          <w:szCs w:val="28"/>
          <w:lang w:eastAsia="ru-RU"/>
          <w14:ligatures w14:val="none"/>
        </w:rPr>
      </w:pPr>
      <w:r w:rsidRPr="00B40FDA">
        <w:rPr>
          <w:rFonts w:ascii="Times New Roman" w:eastAsia="Times New Roman" w:hAnsi="Times New Roman" w:cs="Times New Roman"/>
          <w:kern w:val="0"/>
          <w:sz w:val="28"/>
          <w:szCs w:val="28"/>
          <w:lang w:eastAsia="ru-RU"/>
          <w14:ligatures w14:val="none"/>
        </w:rPr>
        <w:t>Таким образом, поколение зумеров можно считать прямым отражением эпохи глобальной цифровизации. Глубокая интеграция технологий во все аспекты их жизни делает это поколение уникальным объектом для изучения. На примере поколения зумеров можно рассматривать как технологии могут одновременно быть и мощнейшим инструментом для развития человека, и фактором, деформирующим человека. Опыт зумеров подтверждает, что цифровая среда — это дуалистичный фактор: она предоставляет колоссальные возможности для роста, но одновременно несет в себе серьезные риски для гармоничного формирования личности.</w:t>
      </w:r>
    </w:p>
    <w:p w14:paraId="5E9E874E" w14:textId="77777777" w:rsidR="00412DCF" w:rsidRPr="00B40FDA" w:rsidRDefault="00412DCF" w:rsidP="00B65C5A">
      <w:pPr>
        <w:spacing w:after="0" w:line="360" w:lineRule="auto"/>
        <w:ind w:firstLine="708"/>
        <w:jc w:val="both"/>
        <w:rPr>
          <w:rFonts w:ascii="Times New Roman" w:eastAsia="Times New Roman" w:hAnsi="Times New Roman" w:cs="Times New Roman"/>
          <w:kern w:val="0"/>
          <w:sz w:val="28"/>
          <w:szCs w:val="28"/>
          <w:lang w:eastAsia="ru-RU"/>
          <w14:ligatures w14:val="none"/>
        </w:rPr>
      </w:pPr>
    </w:p>
    <w:p w14:paraId="0C751357" w14:textId="22910CDE" w:rsidR="00EA6FBF" w:rsidRPr="00B40FDA" w:rsidRDefault="00A35B1D" w:rsidP="00F338A9">
      <w:pPr>
        <w:spacing w:after="0" w:line="360" w:lineRule="auto"/>
        <w:ind w:firstLine="708"/>
        <w:jc w:val="both"/>
        <w:rPr>
          <w:rFonts w:ascii="Times New Roman" w:eastAsia="Times New Roman" w:hAnsi="Times New Roman" w:cs="Times New Roman"/>
          <w:kern w:val="0"/>
          <w:sz w:val="28"/>
          <w:szCs w:val="28"/>
          <w:lang w:eastAsia="ru-RU"/>
          <w14:ligatures w14:val="none"/>
        </w:rPr>
      </w:pPr>
      <w:r w:rsidRPr="00B40FDA">
        <w:rPr>
          <w:rFonts w:ascii="Times New Roman" w:eastAsia="Times New Roman" w:hAnsi="Times New Roman" w:cs="Times New Roman"/>
          <w:kern w:val="0"/>
          <w:sz w:val="28"/>
          <w:szCs w:val="28"/>
          <w:lang w:eastAsia="ru-RU"/>
          <w14:ligatures w14:val="none"/>
        </w:rPr>
        <w:t>Список литературы:</w:t>
      </w:r>
    </w:p>
    <w:p w14:paraId="3B8BAA5E" w14:textId="77777777" w:rsidR="000377B0" w:rsidRPr="00B40FDA" w:rsidRDefault="007F50E8" w:rsidP="005A7A84">
      <w:pPr>
        <w:pStyle w:val="a7"/>
        <w:numPr>
          <w:ilvl w:val="0"/>
          <w:numId w:val="2"/>
        </w:numPr>
        <w:spacing w:after="0" w:line="360" w:lineRule="auto"/>
        <w:ind w:left="0" w:firstLine="851"/>
        <w:jc w:val="both"/>
        <w:rPr>
          <w:rFonts w:ascii="Times New Roman" w:eastAsia="Times New Roman" w:hAnsi="Times New Roman" w:cs="Times New Roman"/>
          <w:kern w:val="0"/>
          <w:sz w:val="28"/>
          <w:szCs w:val="28"/>
          <w:lang w:eastAsia="ru-RU"/>
          <w14:ligatures w14:val="none"/>
        </w:rPr>
      </w:pPr>
      <w:r w:rsidRPr="00B40FDA">
        <w:rPr>
          <w:rFonts w:ascii="Times New Roman" w:eastAsia="Times New Roman" w:hAnsi="Times New Roman" w:cs="Times New Roman"/>
          <w:kern w:val="0"/>
          <w:sz w:val="28"/>
          <w:szCs w:val="28"/>
          <w:lang w:eastAsia="ru-RU"/>
          <w14:ligatures w14:val="none"/>
        </w:rPr>
        <w:t xml:space="preserve">Аксенова Т.А., </w:t>
      </w:r>
      <w:proofErr w:type="spellStart"/>
      <w:r w:rsidRPr="00B40FDA">
        <w:rPr>
          <w:rFonts w:ascii="Times New Roman" w:eastAsia="Times New Roman" w:hAnsi="Times New Roman" w:cs="Times New Roman"/>
          <w:kern w:val="0"/>
          <w:sz w:val="28"/>
          <w:szCs w:val="28"/>
          <w:lang w:eastAsia="ru-RU"/>
          <w14:ligatures w14:val="none"/>
        </w:rPr>
        <w:t>Тчанникова</w:t>
      </w:r>
      <w:proofErr w:type="spellEnd"/>
      <w:r w:rsidRPr="00B40FDA">
        <w:rPr>
          <w:rFonts w:ascii="Times New Roman" w:eastAsia="Times New Roman" w:hAnsi="Times New Roman" w:cs="Times New Roman"/>
          <w:kern w:val="0"/>
          <w:sz w:val="28"/>
          <w:szCs w:val="28"/>
          <w:lang w:eastAsia="ru-RU"/>
          <w14:ligatures w14:val="none"/>
        </w:rPr>
        <w:t xml:space="preserve"> А.А. Особенности привлечение и удержания персонала поколения Z // Инновационная наука. 2021. №12-2. URL: https://cyberleninka.ru/article/n/osobennosti-privlechenie-i-uderzhaniya-personala-pokoleniya-z (дата обращения: 02.04.2026). </w:t>
      </w:r>
    </w:p>
    <w:p w14:paraId="08726425" w14:textId="7C0DE15D" w:rsidR="005A7A84" w:rsidRPr="00B40FDA" w:rsidRDefault="005A7A84" w:rsidP="005A7A84">
      <w:pPr>
        <w:pStyle w:val="a7"/>
        <w:numPr>
          <w:ilvl w:val="0"/>
          <w:numId w:val="2"/>
        </w:numPr>
        <w:spacing w:after="0" w:line="360" w:lineRule="auto"/>
        <w:ind w:left="0" w:firstLine="851"/>
        <w:jc w:val="both"/>
        <w:rPr>
          <w:rFonts w:ascii="Times New Roman" w:eastAsia="Times New Roman" w:hAnsi="Times New Roman" w:cs="Times New Roman"/>
          <w:kern w:val="0"/>
          <w:sz w:val="28"/>
          <w:szCs w:val="28"/>
          <w:lang w:eastAsia="ru-RU"/>
          <w14:ligatures w14:val="none"/>
        </w:rPr>
      </w:pPr>
      <w:proofErr w:type="spellStart"/>
      <w:r w:rsidRPr="00B40FDA">
        <w:rPr>
          <w:rFonts w:ascii="Times New Roman" w:eastAsia="Times New Roman" w:hAnsi="Times New Roman" w:cs="Times New Roman"/>
          <w:kern w:val="0"/>
          <w:sz w:val="28"/>
          <w:szCs w:val="28"/>
          <w:lang w:eastAsia="ru-RU"/>
          <w14:ligatures w14:val="none"/>
        </w:rPr>
        <w:t>Гарькина</w:t>
      </w:r>
      <w:proofErr w:type="spellEnd"/>
      <w:r w:rsidRPr="00B40FDA">
        <w:rPr>
          <w:rFonts w:ascii="Times New Roman" w:eastAsia="Times New Roman" w:hAnsi="Times New Roman" w:cs="Times New Roman"/>
          <w:kern w:val="0"/>
          <w:sz w:val="28"/>
          <w:szCs w:val="28"/>
          <w:lang w:eastAsia="ru-RU"/>
          <w14:ligatures w14:val="none"/>
        </w:rPr>
        <w:t xml:space="preserve"> О. В. Цифровые технологии и их влияние на ценностные ориентиры молодежи // Гуманитарные ведомости ТГПУ им. Л. Н. Толстого. 2024. №3 (51). </w:t>
      </w:r>
      <w:r w:rsidRPr="00B40FDA">
        <w:rPr>
          <w:rFonts w:ascii="Times New Roman" w:eastAsia="Times New Roman" w:hAnsi="Times New Roman" w:cs="Times New Roman"/>
          <w:kern w:val="0"/>
          <w:sz w:val="28"/>
          <w:szCs w:val="28"/>
          <w:lang w:val="en-US" w:eastAsia="ru-RU"/>
          <w14:ligatures w14:val="none"/>
        </w:rPr>
        <w:t>URL</w:t>
      </w:r>
      <w:r w:rsidRPr="00B40FDA">
        <w:rPr>
          <w:rFonts w:ascii="Times New Roman" w:eastAsia="Times New Roman" w:hAnsi="Times New Roman" w:cs="Times New Roman"/>
          <w:kern w:val="0"/>
          <w:sz w:val="28"/>
          <w:szCs w:val="28"/>
          <w:lang w:eastAsia="ru-RU"/>
          <w14:ligatures w14:val="none"/>
        </w:rPr>
        <w:t xml:space="preserve">: </w:t>
      </w:r>
      <w:r w:rsidRPr="00B40FDA">
        <w:rPr>
          <w:rFonts w:ascii="Times New Roman" w:eastAsia="Times New Roman" w:hAnsi="Times New Roman" w:cs="Times New Roman"/>
          <w:kern w:val="0"/>
          <w:sz w:val="28"/>
          <w:szCs w:val="28"/>
          <w:lang w:val="en-US" w:eastAsia="ru-RU"/>
          <w14:ligatures w14:val="none"/>
        </w:rPr>
        <w:t>https</w:t>
      </w:r>
      <w:r w:rsidRPr="00B40FDA">
        <w:rPr>
          <w:rFonts w:ascii="Times New Roman" w:eastAsia="Times New Roman" w:hAnsi="Times New Roman" w:cs="Times New Roman"/>
          <w:kern w:val="0"/>
          <w:sz w:val="28"/>
          <w:szCs w:val="28"/>
          <w:lang w:eastAsia="ru-RU"/>
          <w14:ligatures w14:val="none"/>
        </w:rPr>
        <w:t>://</w:t>
      </w:r>
      <w:proofErr w:type="spellStart"/>
      <w:r w:rsidRPr="00B40FDA">
        <w:rPr>
          <w:rFonts w:ascii="Times New Roman" w:eastAsia="Times New Roman" w:hAnsi="Times New Roman" w:cs="Times New Roman"/>
          <w:kern w:val="0"/>
          <w:sz w:val="28"/>
          <w:szCs w:val="28"/>
          <w:lang w:val="en-US" w:eastAsia="ru-RU"/>
          <w14:ligatures w14:val="none"/>
        </w:rPr>
        <w:t>cyberleninka</w:t>
      </w:r>
      <w:proofErr w:type="spellEnd"/>
      <w:r w:rsidRPr="00B40FDA">
        <w:rPr>
          <w:rFonts w:ascii="Times New Roman" w:eastAsia="Times New Roman" w:hAnsi="Times New Roman" w:cs="Times New Roman"/>
          <w:kern w:val="0"/>
          <w:sz w:val="28"/>
          <w:szCs w:val="28"/>
          <w:lang w:eastAsia="ru-RU"/>
          <w14:ligatures w14:val="none"/>
        </w:rPr>
        <w:t>.</w:t>
      </w:r>
      <w:proofErr w:type="spellStart"/>
      <w:r w:rsidRPr="00B40FDA">
        <w:rPr>
          <w:rFonts w:ascii="Times New Roman" w:eastAsia="Times New Roman" w:hAnsi="Times New Roman" w:cs="Times New Roman"/>
          <w:kern w:val="0"/>
          <w:sz w:val="28"/>
          <w:szCs w:val="28"/>
          <w:lang w:val="en-US" w:eastAsia="ru-RU"/>
          <w14:ligatures w14:val="none"/>
        </w:rPr>
        <w:t>ru</w:t>
      </w:r>
      <w:proofErr w:type="spellEnd"/>
      <w:r w:rsidRPr="00B40FDA">
        <w:rPr>
          <w:rFonts w:ascii="Times New Roman" w:eastAsia="Times New Roman" w:hAnsi="Times New Roman" w:cs="Times New Roman"/>
          <w:kern w:val="0"/>
          <w:sz w:val="28"/>
          <w:szCs w:val="28"/>
          <w:lang w:eastAsia="ru-RU"/>
          <w14:ligatures w14:val="none"/>
        </w:rPr>
        <w:t>/</w:t>
      </w:r>
      <w:r w:rsidRPr="00B40FDA">
        <w:rPr>
          <w:rFonts w:ascii="Times New Roman" w:eastAsia="Times New Roman" w:hAnsi="Times New Roman" w:cs="Times New Roman"/>
          <w:kern w:val="0"/>
          <w:sz w:val="28"/>
          <w:szCs w:val="28"/>
          <w:lang w:val="en-US" w:eastAsia="ru-RU"/>
          <w14:ligatures w14:val="none"/>
        </w:rPr>
        <w:t>article</w:t>
      </w:r>
      <w:r w:rsidRPr="00B40FDA">
        <w:rPr>
          <w:rFonts w:ascii="Times New Roman" w:eastAsia="Times New Roman" w:hAnsi="Times New Roman" w:cs="Times New Roman"/>
          <w:kern w:val="0"/>
          <w:sz w:val="28"/>
          <w:szCs w:val="28"/>
          <w:lang w:eastAsia="ru-RU"/>
          <w14:ligatures w14:val="none"/>
        </w:rPr>
        <w:t>/</w:t>
      </w:r>
      <w:r w:rsidRPr="00B40FDA">
        <w:rPr>
          <w:rFonts w:ascii="Times New Roman" w:eastAsia="Times New Roman" w:hAnsi="Times New Roman" w:cs="Times New Roman"/>
          <w:kern w:val="0"/>
          <w:sz w:val="28"/>
          <w:szCs w:val="28"/>
          <w:lang w:val="en-US" w:eastAsia="ru-RU"/>
          <w14:ligatures w14:val="none"/>
        </w:rPr>
        <w:t>n</w:t>
      </w:r>
      <w:r w:rsidRPr="00B40FDA">
        <w:rPr>
          <w:rFonts w:ascii="Times New Roman" w:eastAsia="Times New Roman" w:hAnsi="Times New Roman" w:cs="Times New Roman"/>
          <w:kern w:val="0"/>
          <w:sz w:val="28"/>
          <w:szCs w:val="28"/>
          <w:lang w:eastAsia="ru-RU"/>
          <w14:ligatures w14:val="none"/>
        </w:rPr>
        <w:t>/</w:t>
      </w:r>
      <w:proofErr w:type="spellStart"/>
      <w:r w:rsidRPr="00B40FDA">
        <w:rPr>
          <w:rFonts w:ascii="Times New Roman" w:eastAsia="Times New Roman" w:hAnsi="Times New Roman" w:cs="Times New Roman"/>
          <w:kern w:val="0"/>
          <w:sz w:val="28"/>
          <w:szCs w:val="28"/>
          <w:lang w:val="en-US" w:eastAsia="ru-RU"/>
          <w14:ligatures w14:val="none"/>
        </w:rPr>
        <w:t>tsifrovye</w:t>
      </w:r>
      <w:proofErr w:type="spellEnd"/>
      <w:r w:rsidRPr="00B40FDA">
        <w:rPr>
          <w:rFonts w:ascii="Times New Roman" w:eastAsia="Times New Roman" w:hAnsi="Times New Roman" w:cs="Times New Roman"/>
          <w:kern w:val="0"/>
          <w:sz w:val="28"/>
          <w:szCs w:val="28"/>
          <w:lang w:eastAsia="ru-RU"/>
          <w14:ligatures w14:val="none"/>
        </w:rPr>
        <w:t>-</w:t>
      </w:r>
      <w:proofErr w:type="spellStart"/>
      <w:r w:rsidRPr="00B40FDA">
        <w:rPr>
          <w:rFonts w:ascii="Times New Roman" w:eastAsia="Times New Roman" w:hAnsi="Times New Roman" w:cs="Times New Roman"/>
          <w:kern w:val="0"/>
          <w:sz w:val="28"/>
          <w:szCs w:val="28"/>
          <w:lang w:val="en-US" w:eastAsia="ru-RU"/>
          <w14:ligatures w14:val="none"/>
        </w:rPr>
        <w:t>tehnologii</w:t>
      </w:r>
      <w:proofErr w:type="spellEnd"/>
      <w:r w:rsidRPr="00B40FDA">
        <w:rPr>
          <w:rFonts w:ascii="Times New Roman" w:eastAsia="Times New Roman" w:hAnsi="Times New Roman" w:cs="Times New Roman"/>
          <w:kern w:val="0"/>
          <w:sz w:val="28"/>
          <w:szCs w:val="28"/>
          <w:lang w:eastAsia="ru-RU"/>
          <w14:ligatures w14:val="none"/>
        </w:rPr>
        <w:t>-</w:t>
      </w:r>
      <w:proofErr w:type="spellStart"/>
      <w:r w:rsidRPr="00B40FDA">
        <w:rPr>
          <w:rFonts w:ascii="Times New Roman" w:eastAsia="Times New Roman" w:hAnsi="Times New Roman" w:cs="Times New Roman"/>
          <w:kern w:val="0"/>
          <w:sz w:val="28"/>
          <w:szCs w:val="28"/>
          <w:lang w:val="en-US" w:eastAsia="ru-RU"/>
          <w14:ligatures w14:val="none"/>
        </w:rPr>
        <w:t>i</w:t>
      </w:r>
      <w:proofErr w:type="spellEnd"/>
      <w:r w:rsidRPr="00B40FDA">
        <w:rPr>
          <w:rFonts w:ascii="Times New Roman" w:eastAsia="Times New Roman" w:hAnsi="Times New Roman" w:cs="Times New Roman"/>
          <w:kern w:val="0"/>
          <w:sz w:val="28"/>
          <w:szCs w:val="28"/>
          <w:lang w:eastAsia="ru-RU"/>
          <w14:ligatures w14:val="none"/>
        </w:rPr>
        <w:t>-</w:t>
      </w:r>
      <w:proofErr w:type="spellStart"/>
      <w:r w:rsidRPr="00B40FDA">
        <w:rPr>
          <w:rFonts w:ascii="Times New Roman" w:eastAsia="Times New Roman" w:hAnsi="Times New Roman" w:cs="Times New Roman"/>
          <w:kern w:val="0"/>
          <w:sz w:val="28"/>
          <w:szCs w:val="28"/>
          <w:lang w:val="en-US" w:eastAsia="ru-RU"/>
          <w14:ligatures w14:val="none"/>
        </w:rPr>
        <w:t>ih</w:t>
      </w:r>
      <w:proofErr w:type="spellEnd"/>
      <w:r w:rsidRPr="00B40FDA">
        <w:rPr>
          <w:rFonts w:ascii="Times New Roman" w:eastAsia="Times New Roman" w:hAnsi="Times New Roman" w:cs="Times New Roman"/>
          <w:kern w:val="0"/>
          <w:sz w:val="28"/>
          <w:szCs w:val="28"/>
          <w:lang w:eastAsia="ru-RU"/>
          <w14:ligatures w14:val="none"/>
        </w:rPr>
        <w:t>-</w:t>
      </w:r>
      <w:proofErr w:type="spellStart"/>
      <w:r w:rsidRPr="00B40FDA">
        <w:rPr>
          <w:rFonts w:ascii="Times New Roman" w:eastAsia="Times New Roman" w:hAnsi="Times New Roman" w:cs="Times New Roman"/>
          <w:kern w:val="0"/>
          <w:sz w:val="28"/>
          <w:szCs w:val="28"/>
          <w:lang w:val="en-US" w:eastAsia="ru-RU"/>
          <w14:ligatures w14:val="none"/>
        </w:rPr>
        <w:t>vliyanie</w:t>
      </w:r>
      <w:proofErr w:type="spellEnd"/>
      <w:r w:rsidRPr="00B40FDA">
        <w:rPr>
          <w:rFonts w:ascii="Times New Roman" w:eastAsia="Times New Roman" w:hAnsi="Times New Roman" w:cs="Times New Roman"/>
          <w:kern w:val="0"/>
          <w:sz w:val="28"/>
          <w:szCs w:val="28"/>
          <w:lang w:eastAsia="ru-RU"/>
          <w14:ligatures w14:val="none"/>
        </w:rPr>
        <w:t>-</w:t>
      </w:r>
      <w:proofErr w:type="spellStart"/>
      <w:r w:rsidRPr="00B40FDA">
        <w:rPr>
          <w:rFonts w:ascii="Times New Roman" w:eastAsia="Times New Roman" w:hAnsi="Times New Roman" w:cs="Times New Roman"/>
          <w:kern w:val="0"/>
          <w:sz w:val="28"/>
          <w:szCs w:val="28"/>
          <w:lang w:val="en-US" w:eastAsia="ru-RU"/>
          <w14:ligatures w14:val="none"/>
        </w:rPr>
        <w:t>na</w:t>
      </w:r>
      <w:proofErr w:type="spellEnd"/>
      <w:r w:rsidRPr="00B40FDA">
        <w:rPr>
          <w:rFonts w:ascii="Times New Roman" w:eastAsia="Times New Roman" w:hAnsi="Times New Roman" w:cs="Times New Roman"/>
          <w:kern w:val="0"/>
          <w:sz w:val="28"/>
          <w:szCs w:val="28"/>
          <w:lang w:eastAsia="ru-RU"/>
          <w14:ligatures w14:val="none"/>
        </w:rPr>
        <w:t>-</w:t>
      </w:r>
      <w:proofErr w:type="spellStart"/>
      <w:r w:rsidRPr="00B40FDA">
        <w:rPr>
          <w:rFonts w:ascii="Times New Roman" w:eastAsia="Times New Roman" w:hAnsi="Times New Roman" w:cs="Times New Roman"/>
          <w:kern w:val="0"/>
          <w:sz w:val="28"/>
          <w:szCs w:val="28"/>
          <w:lang w:val="en-US" w:eastAsia="ru-RU"/>
          <w14:ligatures w14:val="none"/>
        </w:rPr>
        <w:t>tsennostnye</w:t>
      </w:r>
      <w:proofErr w:type="spellEnd"/>
      <w:r w:rsidRPr="00B40FDA">
        <w:rPr>
          <w:rFonts w:ascii="Times New Roman" w:eastAsia="Times New Roman" w:hAnsi="Times New Roman" w:cs="Times New Roman"/>
          <w:kern w:val="0"/>
          <w:sz w:val="28"/>
          <w:szCs w:val="28"/>
          <w:lang w:eastAsia="ru-RU"/>
          <w14:ligatures w14:val="none"/>
        </w:rPr>
        <w:t>-</w:t>
      </w:r>
      <w:proofErr w:type="spellStart"/>
      <w:r w:rsidRPr="00B40FDA">
        <w:rPr>
          <w:rFonts w:ascii="Times New Roman" w:eastAsia="Times New Roman" w:hAnsi="Times New Roman" w:cs="Times New Roman"/>
          <w:kern w:val="0"/>
          <w:sz w:val="28"/>
          <w:szCs w:val="28"/>
          <w:lang w:val="en-US" w:eastAsia="ru-RU"/>
          <w14:ligatures w14:val="none"/>
        </w:rPr>
        <w:t>orientiry</w:t>
      </w:r>
      <w:proofErr w:type="spellEnd"/>
      <w:r w:rsidRPr="00B40FDA">
        <w:rPr>
          <w:rFonts w:ascii="Times New Roman" w:eastAsia="Times New Roman" w:hAnsi="Times New Roman" w:cs="Times New Roman"/>
          <w:kern w:val="0"/>
          <w:sz w:val="28"/>
          <w:szCs w:val="28"/>
          <w:lang w:eastAsia="ru-RU"/>
          <w14:ligatures w14:val="none"/>
        </w:rPr>
        <w:t>-</w:t>
      </w:r>
      <w:proofErr w:type="spellStart"/>
      <w:r w:rsidRPr="00B40FDA">
        <w:rPr>
          <w:rFonts w:ascii="Times New Roman" w:eastAsia="Times New Roman" w:hAnsi="Times New Roman" w:cs="Times New Roman"/>
          <w:kern w:val="0"/>
          <w:sz w:val="28"/>
          <w:szCs w:val="28"/>
          <w:lang w:val="en-US" w:eastAsia="ru-RU"/>
          <w14:ligatures w14:val="none"/>
        </w:rPr>
        <w:t>molodezhi</w:t>
      </w:r>
      <w:proofErr w:type="spellEnd"/>
      <w:r w:rsidRPr="00B40FDA">
        <w:rPr>
          <w:rFonts w:ascii="Times New Roman" w:eastAsia="Times New Roman" w:hAnsi="Times New Roman" w:cs="Times New Roman"/>
          <w:kern w:val="0"/>
          <w:sz w:val="28"/>
          <w:szCs w:val="28"/>
          <w:lang w:eastAsia="ru-RU"/>
          <w14:ligatures w14:val="none"/>
        </w:rPr>
        <w:t xml:space="preserve"> (дата обращения: 02.04.2026).</w:t>
      </w:r>
    </w:p>
    <w:p w14:paraId="050B7668" w14:textId="3A863FF2" w:rsidR="00557025" w:rsidRPr="00B40FDA" w:rsidRDefault="007F50E8" w:rsidP="007F50E8">
      <w:pPr>
        <w:pStyle w:val="a7"/>
        <w:numPr>
          <w:ilvl w:val="0"/>
          <w:numId w:val="2"/>
        </w:numPr>
        <w:spacing w:after="0" w:line="360" w:lineRule="auto"/>
        <w:ind w:left="0" w:firstLine="851"/>
        <w:jc w:val="both"/>
        <w:rPr>
          <w:rFonts w:ascii="Times New Roman" w:eastAsia="Times New Roman" w:hAnsi="Times New Roman" w:cs="Times New Roman"/>
          <w:kern w:val="0"/>
          <w:sz w:val="28"/>
          <w:szCs w:val="28"/>
          <w:lang w:eastAsia="ru-RU"/>
          <w14:ligatures w14:val="none"/>
        </w:rPr>
      </w:pPr>
      <w:r w:rsidRPr="00B40FDA">
        <w:rPr>
          <w:rFonts w:ascii="Times New Roman" w:eastAsia="Times New Roman" w:hAnsi="Times New Roman" w:cs="Times New Roman"/>
          <w:kern w:val="0"/>
          <w:sz w:val="28"/>
          <w:szCs w:val="28"/>
          <w:lang w:eastAsia="ru-RU"/>
          <w14:ligatures w14:val="none"/>
        </w:rPr>
        <w:lastRenderedPageBreak/>
        <w:t xml:space="preserve">Гаспарян А.В., Панасенков В.С., </w:t>
      </w:r>
      <w:proofErr w:type="spellStart"/>
      <w:r w:rsidRPr="00B40FDA">
        <w:rPr>
          <w:rFonts w:ascii="Times New Roman" w:eastAsia="Times New Roman" w:hAnsi="Times New Roman" w:cs="Times New Roman"/>
          <w:kern w:val="0"/>
          <w:sz w:val="28"/>
          <w:szCs w:val="28"/>
          <w:lang w:eastAsia="ru-RU"/>
          <w14:ligatures w14:val="none"/>
        </w:rPr>
        <w:t>Жажина</w:t>
      </w:r>
      <w:proofErr w:type="spellEnd"/>
      <w:r w:rsidRPr="00B40FDA">
        <w:rPr>
          <w:rFonts w:ascii="Times New Roman" w:eastAsia="Times New Roman" w:hAnsi="Times New Roman" w:cs="Times New Roman"/>
          <w:kern w:val="0"/>
          <w:sz w:val="28"/>
          <w:szCs w:val="28"/>
          <w:lang w:eastAsia="ru-RU"/>
          <w14:ligatures w14:val="none"/>
        </w:rPr>
        <w:t xml:space="preserve"> Е.И. Коммуникационные барьеры и факторы их преодоления во взаимодействии организаций с потребителями и сотрудниками поколения Z // Практический маркетинг. 2026. №1. URL: https://cyberleninka.ru/article/n/kommunikatsionnye-bariery-i-faktory-ih-preodoleniya-vo-vzaimodeystvii-organizatsiy-s-potrebitelyami-i-sotrudnikami-pokoleniya-z (дата обращения: 02.04.2026).</w:t>
      </w:r>
    </w:p>
    <w:p w14:paraId="67389EB5" w14:textId="45ACA8E6" w:rsidR="00557025" w:rsidRPr="00B40FDA" w:rsidRDefault="00557025" w:rsidP="00704C70">
      <w:pPr>
        <w:pStyle w:val="a7"/>
        <w:numPr>
          <w:ilvl w:val="0"/>
          <w:numId w:val="2"/>
        </w:numPr>
        <w:spacing w:after="0" w:line="360" w:lineRule="auto"/>
        <w:ind w:left="0" w:firstLine="851"/>
        <w:jc w:val="both"/>
        <w:rPr>
          <w:rFonts w:ascii="Times New Roman" w:eastAsia="Times New Roman" w:hAnsi="Times New Roman" w:cs="Times New Roman"/>
          <w:kern w:val="0"/>
          <w:sz w:val="28"/>
          <w:szCs w:val="28"/>
          <w:lang w:eastAsia="ru-RU"/>
          <w14:ligatures w14:val="none"/>
        </w:rPr>
      </w:pPr>
      <w:proofErr w:type="spellStart"/>
      <w:r w:rsidRPr="00B40FDA">
        <w:rPr>
          <w:rFonts w:ascii="Times New Roman" w:eastAsia="Times New Roman" w:hAnsi="Times New Roman" w:cs="Times New Roman"/>
          <w:kern w:val="0"/>
          <w:sz w:val="28"/>
          <w:szCs w:val="28"/>
          <w:lang w:eastAsia="ru-RU"/>
          <w14:ligatures w14:val="none"/>
        </w:rPr>
        <w:t>Дутко</w:t>
      </w:r>
      <w:proofErr w:type="spellEnd"/>
      <w:r w:rsidRPr="00B40FDA">
        <w:rPr>
          <w:rFonts w:ascii="Times New Roman" w:eastAsia="Times New Roman" w:hAnsi="Times New Roman" w:cs="Times New Roman"/>
          <w:kern w:val="0"/>
          <w:sz w:val="28"/>
          <w:szCs w:val="28"/>
          <w:lang w:eastAsia="ru-RU"/>
          <w14:ligatures w14:val="none"/>
        </w:rPr>
        <w:t xml:space="preserve"> Ю.А., </w:t>
      </w:r>
      <w:proofErr w:type="spellStart"/>
      <w:r w:rsidRPr="00B40FDA">
        <w:rPr>
          <w:rFonts w:ascii="Times New Roman" w:eastAsia="Times New Roman" w:hAnsi="Times New Roman" w:cs="Times New Roman"/>
          <w:kern w:val="0"/>
          <w:sz w:val="28"/>
          <w:szCs w:val="28"/>
          <w:lang w:eastAsia="ru-RU"/>
          <w14:ligatures w14:val="none"/>
        </w:rPr>
        <w:t>Беловол</w:t>
      </w:r>
      <w:proofErr w:type="spellEnd"/>
      <w:r w:rsidRPr="00B40FDA">
        <w:rPr>
          <w:rFonts w:ascii="Times New Roman" w:eastAsia="Times New Roman" w:hAnsi="Times New Roman" w:cs="Times New Roman"/>
          <w:kern w:val="0"/>
          <w:sz w:val="28"/>
          <w:szCs w:val="28"/>
          <w:lang w:eastAsia="ru-RU"/>
          <w14:ligatures w14:val="none"/>
        </w:rPr>
        <w:t xml:space="preserve"> Е.В. Особенности формирования мышления личности в цифровой среде (сравнительный анализ поколений) // Научный результат. Педагогика и психология образования. – 2020. – №1.  – С. 78–92.</w:t>
      </w:r>
    </w:p>
    <w:p w14:paraId="416D72E4" w14:textId="77777777" w:rsidR="007F50E8" w:rsidRPr="00B40FDA" w:rsidRDefault="007F50E8" w:rsidP="007F50E8">
      <w:pPr>
        <w:pStyle w:val="a7"/>
        <w:numPr>
          <w:ilvl w:val="0"/>
          <w:numId w:val="2"/>
        </w:numPr>
        <w:spacing w:after="0" w:line="360" w:lineRule="auto"/>
        <w:ind w:left="0" w:firstLine="851"/>
        <w:jc w:val="both"/>
        <w:rPr>
          <w:rFonts w:ascii="Times New Roman" w:eastAsia="Times New Roman" w:hAnsi="Times New Roman" w:cs="Times New Roman"/>
          <w:kern w:val="0"/>
          <w:sz w:val="28"/>
          <w:szCs w:val="28"/>
          <w:lang w:eastAsia="ru-RU"/>
          <w14:ligatures w14:val="none"/>
        </w:rPr>
      </w:pPr>
      <w:proofErr w:type="spellStart"/>
      <w:r w:rsidRPr="00B40FDA">
        <w:rPr>
          <w:rFonts w:ascii="Times New Roman" w:eastAsia="Times New Roman" w:hAnsi="Times New Roman" w:cs="Times New Roman"/>
          <w:kern w:val="0"/>
          <w:sz w:val="28"/>
          <w:szCs w:val="28"/>
          <w:lang w:eastAsia="ru-RU"/>
          <w14:ligatures w14:val="none"/>
        </w:rPr>
        <w:t>Дутко</w:t>
      </w:r>
      <w:proofErr w:type="spellEnd"/>
      <w:r w:rsidRPr="00B40FDA">
        <w:rPr>
          <w:rFonts w:ascii="Times New Roman" w:eastAsia="Times New Roman" w:hAnsi="Times New Roman" w:cs="Times New Roman"/>
          <w:kern w:val="0"/>
          <w:sz w:val="28"/>
          <w:szCs w:val="28"/>
          <w:lang w:eastAsia="ru-RU"/>
          <w14:ligatures w14:val="none"/>
        </w:rPr>
        <w:t xml:space="preserve"> Ю.А. Поколение Z: Основные понятия, характеристики и современные исследования // Проблемы современного образования. – 2020. – №4. – С. 28-37.</w:t>
      </w:r>
    </w:p>
    <w:p w14:paraId="3F2112C4" w14:textId="22B24543" w:rsidR="00557025" w:rsidRPr="00B40FDA" w:rsidRDefault="00557025" w:rsidP="00704C70">
      <w:pPr>
        <w:pStyle w:val="a7"/>
        <w:numPr>
          <w:ilvl w:val="0"/>
          <w:numId w:val="2"/>
        </w:numPr>
        <w:spacing w:after="0" w:line="360" w:lineRule="auto"/>
        <w:ind w:left="0" w:firstLine="851"/>
        <w:jc w:val="both"/>
        <w:rPr>
          <w:rFonts w:ascii="Times New Roman" w:eastAsia="Times New Roman" w:hAnsi="Times New Roman" w:cs="Times New Roman"/>
          <w:kern w:val="0"/>
          <w:sz w:val="28"/>
          <w:szCs w:val="28"/>
          <w:lang w:eastAsia="ru-RU"/>
          <w14:ligatures w14:val="none"/>
        </w:rPr>
      </w:pPr>
      <w:r w:rsidRPr="00B40FDA">
        <w:rPr>
          <w:rFonts w:ascii="Times New Roman" w:eastAsia="Times New Roman" w:hAnsi="Times New Roman" w:cs="Times New Roman"/>
          <w:kern w:val="0"/>
          <w:sz w:val="28"/>
          <w:szCs w:val="28"/>
          <w:lang w:eastAsia="ru-RU"/>
          <w14:ligatures w14:val="none"/>
        </w:rPr>
        <w:t xml:space="preserve">Колчин </w:t>
      </w:r>
      <w:r w:rsidR="0014226A" w:rsidRPr="00B40FDA">
        <w:rPr>
          <w:rFonts w:ascii="Times New Roman" w:eastAsia="Times New Roman" w:hAnsi="Times New Roman" w:cs="Times New Roman"/>
          <w:kern w:val="0"/>
          <w:sz w:val="28"/>
          <w:szCs w:val="28"/>
          <w:lang w:eastAsia="ru-RU"/>
          <w14:ligatures w14:val="none"/>
        </w:rPr>
        <w:t>Д.Ю.</w:t>
      </w:r>
      <w:r w:rsidRPr="00B40FDA">
        <w:rPr>
          <w:rFonts w:ascii="Times New Roman" w:eastAsia="Times New Roman" w:hAnsi="Times New Roman" w:cs="Times New Roman"/>
          <w:kern w:val="0"/>
          <w:sz w:val="28"/>
          <w:szCs w:val="28"/>
          <w:lang w:eastAsia="ru-RU"/>
          <w14:ligatures w14:val="none"/>
        </w:rPr>
        <w:t xml:space="preserve"> Жизненная философия поколения Z // Манускрипт. 2025. №1. URL: https://cyberleninka.ru/article/n/zhiznennaya-filosofiya-pokoleniya-z (дата обращения: 02.04.2026).</w:t>
      </w:r>
    </w:p>
    <w:p w14:paraId="60EF517B" w14:textId="77777777" w:rsidR="000377B0" w:rsidRPr="00B40FDA" w:rsidRDefault="00557025" w:rsidP="005A7A84">
      <w:pPr>
        <w:pStyle w:val="a7"/>
        <w:numPr>
          <w:ilvl w:val="0"/>
          <w:numId w:val="2"/>
        </w:numPr>
        <w:spacing w:after="0" w:line="360" w:lineRule="auto"/>
        <w:ind w:left="0" w:firstLine="851"/>
        <w:jc w:val="both"/>
        <w:rPr>
          <w:rFonts w:ascii="Times New Roman" w:eastAsia="Times New Roman" w:hAnsi="Times New Roman" w:cs="Times New Roman"/>
          <w:kern w:val="0"/>
          <w:sz w:val="28"/>
          <w:szCs w:val="28"/>
          <w:lang w:eastAsia="ru-RU"/>
          <w14:ligatures w14:val="none"/>
        </w:rPr>
      </w:pPr>
      <w:r w:rsidRPr="00B40FDA">
        <w:rPr>
          <w:rFonts w:ascii="Times New Roman" w:eastAsia="Times New Roman" w:hAnsi="Times New Roman" w:cs="Times New Roman"/>
          <w:kern w:val="0"/>
          <w:sz w:val="28"/>
          <w:szCs w:val="28"/>
          <w:lang w:eastAsia="ru-RU"/>
          <w14:ligatures w14:val="none"/>
        </w:rPr>
        <w:t xml:space="preserve">Кондратенко К. Цифровое поведение и характеристики личности поколения Z в условиях глобальной цифровизации. // Информационное Общество: Образование, Наука, Культура и Технологии Будущего. – 2020. – № 4. – С. 103-115. </w:t>
      </w:r>
    </w:p>
    <w:p w14:paraId="0CBC7601" w14:textId="414D6D72" w:rsidR="000377B0" w:rsidRPr="00B40FDA" w:rsidRDefault="005A7A84" w:rsidP="005A7A84">
      <w:pPr>
        <w:pStyle w:val="a7"/>
        <w:numPr>
          <w:ilvl w:val="0"/>
          <w:numId w:val="2"/>
        </w:numPr>
        <w:spacing w:after="0" w:line="360" w:lineRule="auto"/>
        <w:ind w:left="0" w:firstLine="851"/>
        <w:jc w:val="both"/>
        <w:rPr>
          <w:rFonts w:ascii="Times New Roman" w:eastAsia="Times New Roman" w:hAnsi="Times New Roman" w:cs="Times New Roman"/>
          <w:kern w:val="0"/>
          <w:sz w:val="28"/>
          <w:szCs w:val="28"/>
          <w:lang w:eastAsia="ru-RU"/>
          <w14:ligatures w14:val="none"/>
        </w:rPr>
      </w:pPr>
      <w:r w:rsidRPr="00B40FDA">
        <w:rPr>
          <w:rFonts w:ascii="Times New Roman" w:eastAsia="Times New Roman" w:hAnsi="Times New Roman" w:cs="Times New Roman"/>
          <w:kern w:val="0"/>
          <w:sz w:val="28"/>
          <w:szCs w:val="28"/>
          <w:lang w:eastAsia="ru-RU"/>
          <w14:ligatures w14:val="none"/>
        </w:rPr>
        <w:t>Мордасова</w:t>
      </w:r>
      <w:r w:rsidR="00DB0D54" w:rsidRPr="00B40FDA">
        <w:rPr>
          <w:rFonts w:ascii="Times New Roman" w:eastAsia="Times New Roman" w:hAnsi="Times New Roman" w:cs="Times New Roman"/>
          <w:kern w:val="0"/>
          <w:sz w:val="28"/>
          <w:szCs w:val="28"/>
          <w:lang w:eastAsia="ru-RU"/>
          <w14:ligatures w14:val="none"/>
        </w:rPr>
        <w:t xml:space="preserve"> Т.А.</w:t>
      </w:r>
      <w:r w:rsidRPr="00B40FDA">
        <w:rPr>
          <w:rFonts w:ascii="Times New Roman" w:eastAsia="Times New Roman" w:hAnsi="Times New Roman" w:cs="Times New Roman"/>
          <w:kern w:val="0"/>
          <w:sz w:val="28"/>
          <w:szCs w:val="28"/>
          <w:lang w:eastAsia="ru-RU"/>
          <w14:ligatures w14:val="none"/>
        </w:rPr>
        <w:t>, Крюкова</w:t>
      </w:r>
      <w:r w:rsidR="00DB0D54" w:rsidRPr="00B40FDA">
        <w:rPr>
          <w:rFonts w:ascii="Times New Roman" w:eastAsia="Times New Roman" w:hAnsi="Times New Roman" w:cs="Times New Roman"/>
          <w:kern w:val="0"/>
          <w:sz w:val="28"/>
          <w:szCs w:val="28"/>
          <w:lang w:eastAsia="ru-RU"/>
          <w14:ligatures w14:val="none"/>
        </w:rPr>
        <w:t xml:space="preserve"> Е.В.</w:t>
      </w:r>
      <w:r w:rsidRPr="00B40FDA">
        <w:rPr>
          <w:rFonts w:ascii="Times New Roman" w:eastAsia="Times New Roman" w:hAnsi="Times New Roman" w:cs="Times New Roman"/>
          <w:kern w:val="0"/>
          <w:sz w:val="28"/>
          <w:szCs w:val="28"/>
          <w:lang w:eastAsia="ru-RU"/>
          <w14:ligatures w14:val="none"/>
        </w:rPr>
        <w:t>, Белякова</w:t>
      </w:r>
      <w:r w:rsidR="00DB0D54" w:rsidRPr="00B40FDA">
        <w:rPr>
          <w:rFonts w:ascii="Times New Roman" w:eastAsia="Times New Roman" w:hAnsi="Times New Roman" w:cs="Times New Roman"/>
          <w:kern w:val="0"/>
          <w:sz w:val="28"/>
          <w:szCs w:val="28"/>
          <w:lang w:eastAsia="ru-RU"/>
          <w14:ligatures w14:val="none"/>
        </w:rPr>
        <w:t xml:space="preserve"> Г.В.</w:t>
      </w:r>
      <w:r w:rsidRPr="00B40FDA">
        <w:rPr>
          <w:rFonts w:ascii="Times New Roman" w:eastAsia="Times New Roman" w:hAnsi="Times New Roman" w:cs="Times New Roman"/>
          <w:kern w:val="0"/>
          <w:sz w:val="28"/>
          <w:szCs w:val="28"/>
          <w:lang w:eastAsia="ru-RU"/>
          <w14:ligatures w14:val="none"/>
        </w:rPr>
        <w:t xml:space="preserve"> </w:t>
      </w:r>
      <w:r w:rsidR="00DB0D54" w:rsidRPr="00B40FDA">
        <w:rPr>
          <w:rFonts w:ascii="Times New Roman" w:eastAsia="Times New Roman" w:hAnsi="Times New Roman" w:cs="Times New Roman"/>
          <w:kern w:val="0"/>
          <w:sz w:val="28"/>
          <w:szCs w:val="28"/>
          <w:lang w:eastAsia="ru-RU"/>
          <w14:ligatures w14:val="none"/>
        </w:rPr>
        <w:t>К вопросу о формировании коммуникативной грамотности студентов поколения</w:t>
      </w:r>
      <w:r w:rsidRPr="00B40FDA">
        <w:rPr>
          <w:rFonts w:ascii="Times New Roman" w:eastAsia="Times New Roman" w:hAnsi="Times New Roman" w:cs="Times New Roman"/>
          <w:kern w:val="0"/>
          <w:sz w:val="28"/>
          <w:szCs w:val="28"/>
          <w:lang w:eastAsia="ru-RU"/>
          <w14:ligatures w14:val="none"/>
        </w:rPr>
        <w:t xml:space="preserve"> </w:t>
      </w:r>
      <w:r w:rsidRPr="00B40FDA">
        <w:rPr>
          <w:rFonts w:ascii="Times New Roman" w:eastAsia="Times New Roman" w:hAnsi="Times New Roman" w:cs="Times New Roman"/>
          <w:kern w:val="0"/>
          <w:sz w:val="28"/>
          <w:szCs w:val="28"/>
          <w:lang w:val="en-US" w:eastAsia="ru-RU"/>
          <w14:ligatures w14:val="none"/>
        </w:rPr>
        <w:t>Z</w:t>
      </w:r>
      <w:r w:rsidRPr="00B40FDA">
        <w:rPr>
          <w:rFonts w:ascii="Times New Roman" w:eastAsia="Times New Roman" w:hAnsi="Times New Roman" w:cs="Times New Roman"/>
          <w:kern w:val="0"/>
          <w:sz w:val="28"/>
          <w:szCs w:val="28"/>
          <w:lang w:eastAsia="ru-RU"/>
          <w14:ligatures w14:val="none"/>
        </w:rPr>
        <w:t xml:space="preserve"> </w:t>
      </w:r>
      <w:r w:rsidR="00DB0D54" w:rsidRPr="00B40FDA">
        <w:rPr>
          <w:rFonts w:ascii="Times New Roman" w:eastAsia="Times New Roman" w:hAnsi="Times New Roman" w:cs="Times New Roman"/>
          <w:kern w:val="0"/>
          <w:sz w:val="28"/>
          <w:szCs w:val="28"/>
          <w:lang w:eastAsia="ru-RU"/>
          <w14:ligatures w14:val="none"/>
        </w:rPr>
        <w:t>в учебной деятельности</w:t>
      </w:r>
      <w:r w:rsidRPr="00B40FDA">
        <w:rPr>
          <w:rFonts w:ascii="Times New Roman" w:eastAsia="Times New Roman" w:hAnsi="Times New Roman" w:cs="Times New Roman"/>
          <w:kern w:val="0"/>
          <w:sz w:val="28"/>
          <w:szCs w:val="28"/>
          <w:lang w:eastAsia="ru-RU"/>
          <w14:ligatures w14:val="none"/>
        </w:rPr>
        <w:t xml:space="preserve"> // Педагогические исследования (сетевое издание). 2025. №2. </w:t>
      </w:r>
      <w:r w:rsidRPr="00B40FDA">
        <w:rPr>
          <w:rFonts w:ascii="Times New Roman" w:eastAsia="Times New Roman" w:hAnsi="Times New Roman" w:cs="Times New Roman"/>
          <w:kern w:val="0"/>
          <w:sz w:val="28"/>
          <w:szCs w:val="28"/>
          <w:lang w:val="en-US" w:eastAsia="ru-RU"/>
          <w14:ligatures w14:val="none"/>
        </w:rPr>
        <w:t>URL</w:t>
      </w:r>
      <w:r w:rsidRPr="00B40FDA">
        <w:rPr>
          <w:rFonts w:ascii="Times New Roman" w:eastAsia="Times New Roman" w:hAnsi="Times New Roman" w:cs="Times New Roman"/>
          <w:kern w:val="0"/>
          <w:sz w:val="28"/>
          <w:szCs w:val="28"/>
          <w:lang w:eastAsia="ru-RU"/>
          <w14:ligatures w14:val="none"/>
        </w:rPr>
        <w:t xml:space="preserve">: </w:t>
      </w:r>
      <w:r w:rsidRPr="00B40FDA">
        <w:rPr>
          <w:rFonts w:ascii="Times New Roman" w:eastAsia="Times New Roman" w:hAnsi="Times New Roman" w:cs="Times New Roman"/>
          <w:kern w:val="0"/>
          <w:sz w:val="28"/>
          <w:szCs w:val="28"/>
          <w:lang w:val="en-US" w:eastAsia="ru-RU"/>
          <w14:ligatures w14:val="none"/>
        </w:rPr>
        <w:t>https</w:t>
      </w:r>
      <w:r w:rsidRPr="00B40FDA">
        <w:rPr>
          <w:rFonts w:ascii="Times New Roman" w:eastAsia="Times New Roman" w:hAnsi="Times New Roman" w:cs="Times New Roman"/>
          <w:kern w:val="0"/>
          <w:sz w:val="28"/>
          <w:szCs w:val="28"/>
          <w:lang w:eastAsia="ru-RU"/>
          <w14:ligatures w14:val="none"/>
        </w:rPr>
        <w:t>://</w:t>
      </w:r>
      <w:proofErr w:type="spellStart"/>
      <w:r w:rsidRPr="00B40FDA">
        <w:rPr>
          <w:rFonts w:ascii="Times New Roman" w:eastAsia="Times New Roman" w:hAnsi="Times New Roman" w:cs="Times New Roman"/>
          <w:kern w:val="0"/>
          <w:sz w:val="28"/>
          <w:szCs w:val="28"/>
          <w:lang w:val="en-US" w:eastAsia="ru-RU"/>
          <w14:ligatures w14:val="none"/>
        </w:rPr>
        <w:t>cyberleninka</w:t>
      </w:r>
      <w:proofErr w:type="spellEnd"/>
      <w:r w:rsidRPr="00B40FDA">
        <w:rPr>
          <w:rFonts w:ascii="Times New Roman" w:eastAsia="Times New Roman" w:hAnsi="Times New Roman" w:cs="Times New Roman"/>
          <w:kern w:val="0"/>
          <w:sz w:val="28"/>
          <w:szCs w:val="28"/>
          <w:lang w:eastAsia="ru-RU"/>
          <w14:ligatures w14:val="none"/>
        </w:rPr>
        <w:t>.</w:t>
      </w:r>
      <w:proofErr w:type="spellStart"/>
      <w:r w:rsidRPr="00B40FDA">
        <w:rPr>
          <w:rFonts w:ascii="Times New Roman" w:eastAsia="Times New Roman" w:hAnsi="Times New Roman" w:cs="Times New Roman"/>
          <w:kern w:val="0"/>
          <w:sz w:val="28"/>
          <w:szCs w:val="28"/>
          <w:lang w:val="en-US" w:eastAsia="ru-RU"/>
          <w14:ligatures w14:val="none"/>
        </w:rPr>
        <w:t>ru</w:t>
      </w:r>
      <w:proofErr w:type="spellEnd"/>
      <w:r w:rsidRPr="00B40FDA">
        <w:rPr>
          <w:rFonts w:ascii="Times New Roman" w:eastAsia="Times New Roman" w:hAnsi="Times New Roman" w:cs="Times New Roman"/>
          <w:kern w:val="0"/>
          <w:sz w:val="28"/>
          <w:szCs w:val="28"/>
          <w:lang w:eastAsia="ru-RU"/>
          <w14:ligatures w14:val="none"/>
        </w:rPr>
        <w:t>/</w:t>
      </w:r>
      <w:r w:rsidRPr="00B40FDA">
        <w:rPr>
          <w:rFonts w:ascii="Times New Roman" w:eastAsia="Times New Roman" w:hAnsi="Times New Roman" w:cs="Times New Roman"/>
          <w:kern w:val="0"/>
          <w:sz w:val="28"/>
          <w:szCs w:val="28"/>
          <w:lang w:val="en-US" w:eastAsia="ru-RU"/>
          <w14:ligatures w14:val="none"/>
        </w:rPr>
        <w:t>article</w:t>
      </w:r>
      <w:r w:rsidRPr="00B40FDA">
        <w:rPr>
          <w:rFonts w:ascii="Times New Roman" w:eastAsia="Times New Roman" w:hAnsi="Times New Roman" w:cs="Times New Roman"/>
          <w:kern w:val="0"/>
          <w:sz w:val="28"/>
          <w:szCs w:val="28"/>
          <w:lang w:eastAsia="ru-RU"/>
          <w14:ligatures w14:val="none"/>
        </w:rPr>
        <w:t>/</w:t>
      </w:r>
      <w:r w:rsidRPr="00B40FDA">
        <w:rPr>
          <w:rFonts w:ascii="Times New Roman" w:eastAsia="Times New Roman" w:hAnsi="Times New Roman" w:cs="Times New Roman"/>
          <w:kern w:val="0"/>
          <w:sz w:val="28"/>
          <w:szCs w:val="28"/>
          <w:lang w:val="en-US" w:eastAsia="ru-RU"/>
          <w14:ligatures w14:val="none"/>
        </w:rPr>
        <w:t>n</w:t>
      </w:r>
      <w:r w:rsidRPr="00B40FDA">
        <w:rPr>
          <w:rFonts w:ascii="Times New Roman" w:eastAsia="Times New Roman" w:hAnsi="Times New Roman" w:cs="Times New Roman"/>
          <w:kern w:val="0"/>
          <w:sz w:val="28"/>
          <w:szCs w:val="28"/>
          <w:lang w:eastAsia="ru-RU"/>
          <w14:ligatures w14:val="none"/>
        </w:rPr>
        <w:t>/</w:t>
      </w:r>
      <w:r w:rsidRPr="00B40FDA">
        <w:rPr>
          <w:rFonts w:ascii="Times New Roman" w:eastAsia="Times New Roman" w:hAnsi="Times New Roman" w:cs="Times New Roman"/>
          <w:kern w:val="0"/>
          <w:sz w:val="28"/>
          <w:szCs w:val="28"/>
          <w:lang w:val="en-US" w:eastAsia="ru-RU"/>
          <w14:ligatures w14:val="none"/>
        </w:rPr>
        <w:t>k</w:t>
      </w:r>
      <w:r w:rsidRPr="00B40FDA">
        <w:rPr>
          <w:rFonts w:ascii="Times New Roman" w:eastAsia="Times New Roman" w:hAnsi="Times New Roman" w:cs="Times New Roman"/>
          <w:kern w:val="0"/>
          <w:sz w:val="28"/>
          <w:szCs w:val="28"/>
          <w:lang w:eastAsia="ru-RU"/>
          <w14:ligatures w14:val="none"/>
        </w:rPr>
        <w:t>-</w:t>
      </w:r>
      <w:proofErr w:type="spellStart"/>
      <w:r w:rsidRPr="00B40FDA">
        <w:rPr>
          <w:rFonts w:ascii="Times New Roman" w:eastAsia="Times New Roman" w:hAnsi="Times New Roman" w:cs="Times New Roman"/>
          <w:kern w:val="0"/>
          <w:sz w:val="28"/>
          <w:szCs w:val="28"/>
          <w:lang w:val="en-US" w:eastAsia="ru-RU"/>
          <w14:ligatures w14:val="none"/>
        </w:rPr>
        <w:t>voprosu</w:t>
      </w:r>
      <w:proofErr w:type="spellEnd"/>
      <w:r w:rsidRPr="00B40FDA">
        <w:rPr>
          <w:rFonts w:ascii="Times New Roman" w:eastAsia="Times New Roman" w:hAnsi="Times New Roman" w:cs="Times New Roman"/>
          <w:kern w:val="0"/>
          <w:sz w:val="28"/>
          <w:szCs w:val="28"/>
          <w:lang w:eastAsia="ru-RU"/>
          <w14:ligatures w14:val="none"/>
        </w:rPr>
        <w:t>-</w:t>
      </w:r>
      <w:r w:rsidRPr="00B40FDA">
        <w:rPr>
          <w:rFonts w:ascii="Times New Roman" w:eastAsia="Times New Roman" w:hAnsi="Times New Roman" w:cs="Times New Roman"/>
          <w:kern w:val="0"/>
          <w:sz w:val="28"/>
          <w:szCs w:val="28"/>
          <w:lang w:val="en-US" w:eastAsia="ru-RU"/>
          <w14:ligatures w14:val="none"/>
        </w:rPr>
        <w:t>o</w:t>
      </w:r>
      <w:r w:rsidRPr="00B40FDA">
        <w:rPr>
          <w:rFonts w:ascii="Times New Roman" w:eastAsia="Times New Roman" w:hAnsi="Times New Roman" w:cs="Times New Roman"/>
          <w:kern w:val="0"/>
          <w:sz w:val="28"/>
          <w:szCs w:val="28"/>
          <w:lang w:eastAsia="ru-RU"/>
          <w14:ligatures w14:val="none"/>
        </w:rPr>
        <w:t>-</w:t>
      </w:r>
      <w:proofErr w:type="spellStart"/>
      <w:r w:rsidRPr="00B40FDA">
        <w:rPr>
          <w:rFonts w:ascii="Times New Roman" w:eastAsia="Times New Roman" w:hAnsi="Times New Roman" w:cs="Times New Roman"/>
          <w:kern w:val="0"/>
          <w:sz w:val="28"/>
          <w:szCs w:val="28"/>
          <w:lang w:val="en-US" w:eastAsia="ru-RU"/>
          <w14:ligatures w14:val="none"/>
        </w:rPr>
        <w:t>formirovanii</w:t>
      </w:r>
      <w:proofErr w:type="spellEnd"/>
      <w:r w:rsidRPr="00B40FDA">
        <w:rPr>
          <w:rFonts w:ascii="Times New Roman" w:eastAsia="Times New Roman" w:hAnsi="Times New Roman" w:cs="Times New Roman"/>
          <w:kern w:val="0"/>
          <w:sz w:val="28"/>
          <w:szCs w:val="28"/>
          <w:lang w:eastAsia="ru-RU"/>
          <w14:ligatures w14:val="none"/>
        </w:rPr>
        <w:t>-</w:t>
      </w:r>
      <w:proofErr w:type="spellStart"/>
      <w:r w:rsidRPr="00B40FDA">
        <w:rPr>
          <w:rFonts w:ascii="Times New Roman" w:eastAsia="Times New Roman" w:hAnsi="Times New Roman" w:cs="Times New Roman"/>
          <w:kern w:val="0"/>
          <w:sz w:val="28"/>
          <w:szCs w:val="28"/>
          <w:lang w:val="en-US" w:eastAsia="ru-RU"/>
          <w14:ligatures w14:val="none"/>
        </w:rPr>
        <w:t>kommunikativnoy</w:t>
      </w:r>
      <w:proofErr w:type="spellEnd"/>
      <w:r w:rsidRPr="00B40FDA">
        <w:rPr>
          <w:rFonts w:ascii="Times New Roman" w:eastAsia="Times New Roman" w:hAnsi="Times New Roman" w:cs="Times New Roman"/>
          <w:kern w:val="0"/>
          <w:sz w:val="28"/>
          <w:szCs w:val="28"/>
          <w:lang w:eastAsia="ru-RU"/>
          <w14:ligatures w14:val="none"/>
        </w:rPr>
        <w:t>-</w:t>
      </w:r>
      <w:proofErr w:type="spellStart"/>
      <w:r w:rsidRPr="00B40FDA">
        <w:rPr>
          <w:rFonts w:ascii="Times New Roman" w:eastAsia="Times New Roman" w:hAnsi="Times New Roman" w:cs="Times New Roman"/>
          <w:kern w:val="0"/>
          <w:sz w:val="28"/>
          <w:szCs w:val="28"/>
          <w:lang w:val="en-US" w:eastAsia="ru-RU"/>
          <w14:ligatures w14:val="none"/>
        </w:rPr>
        <w:t>gramotnosti</w:t>
      </w:r>
      <w:proofErr w:type="spellEnd"/>
      <w:r w:rsidRPr="00B40FDA">
        <w:rPr>
          <w:rFonts w:ascii="Times New Roman" w:eastAsia="Times New Roman" w:hAnsi="Times New Roman" w:cs="Times New Roman"/>
          <w:kern w:val="0"/>
          <w:sz w:val="28"/>
          <w:szCs w:val="28"/>
          <w:lang w:eastAsia="ru-RU"/>
          <w14:ligatures w14:val="none"/>
        </w:rPr>
        <w:t>-</w:t>
      </w:r>
      <w:proofErr w:type="spellStart"/>
      <w:r w:rsidRPr="00B40FDA">
        <w:rPr>
          <w:rFonts w:ascii="Times New Roman" w:eastAsia="Times New Roman" w:hAnsi="Times New Roman" w:cs="Times New Roman"/>
          <w:kern w:val="0"/>
          <w:sz w:val="28"/>
          <w:szCs w:val="28"/>
          <w:lang w:val="en-US" w:eastAsia="ru-RU"/>
          <w14:ligatures w14:val="none"/>
        </w:rPr>
        <w:t>studentov</w:t>
      </w:r>
      <w:proofErr w:type="spellEnd"/>
      <w:r w:rsidRPr="00B40FDA">
        <w:rPr>
          <w:rFonts w:ascii="Times New Roman" w:eastAsia="Times New Roman" w:hAnsi="Times New Roman" w:cs="Times New Roman"/>
          <w:kern w:val="0"/>
          <w:sz w:val="28"/>
          <w:szCs w:val="28"/>
          <w:lang w:eastAsia="ru-RU"/>
          <w14:ligatures w14:val="none"/>
        </w:rPr>
        <w:t>-</w:t>
      </w:r>
      <w:proofErr w:type="spellStart"/>
      <w:r w:rsidRPr="00B40FDA">
        <w:rPr>
          <w:rFonts w:ascii="Times New Roman" w:eastAsia="Times New Roman" w:hAnsi="Times New Roman" w:cs="Times New Roman"/>
          <w:kern w:val="0"/>
          <w:sz w:val="28"/>
          <w:szCs w:val="28"/>
          <w:lang w:val="en-US" w:eastAsia="ru-RU"/>
          <w14:ligatures w14:val="none"/>
        </w:rPr>
        <w:t>pokoleniya</w:t>
      </w:r>
      <w:proofErr w:type="spellEnd"/>
      <w:r w:rsidRPr="00B40FDA">
        <w:rPr>
          <w:rFonts w:ascii="Times New Roman" w:eastAsia="Times New Roman" w:hAnsi="Times New Roman" w:cs="Times New Roman"/>
          <w:kern w:val="0"/>
          <w:sz w:val="28"/>
          <w:szCs w:val="28"/>
          <w:lang w:eastAsia="ru-RU"/>
          <w14:ligatures w14:val="none"/>
        </w:rPr>
        <w:t>-</w:t>
      </w:r>
      <w:r w:rsidRPr="00B40FDA">
        <w:rPr>
          <w:rFonts w:ascii="Times New Roman" w:eastAsia="Times New Roman" w:hAnsi="Times New Roman" w:cs="Times New Roman"/>
          <w:kern w:val="0"/>
          <w:sz w:val="28"/>
          <w:szCs w:val="28"/>
          <w:lang w:val="en-US" w:eastAsia="ru-RU"/>
          <w14:ligatures w14:val="none"/>
        </w:rPr>
        <w:t>z</w:t>
      </w:r>
      <w:r w:rsidRPr="00B40FDA">
        <w:rPr>
          <w:rFonts w:ascii="Times New Roman" w:eastAsia="Times New Roman" w:hAnsi="Times New Roman" w:cs="Times New Roman"/>
          <w:kern w:val="0"/>
          <w:sz w:val="28"/>
          <w:szCs w:val="28"/>
          <w:lang w:eastAsia="ru-RU"/>
          <w14:ligatures w14:val="none"/>
        </w:rPr>
        <w:t>-</w:t>
      </w:r>
      <w:r w:rsidRPr="00B40FDA">
        <w:rPr>
          <w:rFonts w:ascii="Times New Roman" w:eastAsia="Times New Roman" w:hAnsi="Times New Roman" w:cs="Times New Roman"/>
          <w:kern w:val="0"/>
          <w:sz w:val="28"/>
          <w:szCs w:val="28"/>
          <w:lang w:val="en-US" w:eastAsia="ru-RU"/>
          <w14:ligatures w14:val="none"/>
        </w:rPr>
        <w:t>v</w:t>
      </w:r>
      <w:r w:rsidRPr="00B40FDA">
        <w:rPr>
          <w:rFonts w:ascii="Times New Roman" w:eastAsia="Times New Roman" w:hAnsi="Times New Roman" w:cs="Times New Roman"/>
          <w:kern w:val="0"/>
          <w:sz w:val="28"/>
          <w:szCs w:val="28"/>
          <w:lang w:eastAsia="ru-RU"/>
          <w14:ligatures w14:val="none"/>
        </w:rPr>
        <w:t>-</w:t>
      </w:r>
      <w:proofErr w:type="spellStart"/>
      <w:r w:rsidRPr="00B40FDA">
        <w:rPr>
          <w:rFonts w:ascii="Times New Roman" w:eastAsia="Times New Roman" w:hAnsi="Times New Roman" w:cs="Times New Roman"/>
          <w:kern w:val="0"/>
          <w:sz w:val="28"/>
          <w:szCs w:val="28"/>
          <w:lang w:val="en-US" w:eastAsia="ru-RU"/>
          <w14:ligatures w14:val="none"/>
        </w:rPr>
        <w:t>uchebnoy</w:t>
      </w:r>
      <w:proofErr w:type="spellEnd"/>
      <w:r w:rsidRPr="00B40FDA">
        <w:rPr>
          <w:rFonts w:ascii="Times New Roman" w:eastAsia="Times New Roman" w:hAnsi="Times New Roman" w:cs="Times New Roman"/>
          <w:kern w:val="0"/>
          <w:sz w:val="28"/>
          <w:szCs w:val="28"/>
          <w:lang w:eastAsia="ru-RU"/>
          <w14:ligatures w14:val="none"/>
        </w:rPr>
        <w:t>-</w:t>
      </w:r>
      <w:proofErr w:type="spellStart"/>
      <w:r w:rsidRPr="00B40FDA">
        <w:rPr>
          <w:rFonts w:ascii="Times New Roman" w:eastAsia="Times New Roman" w:hAnsi="Times New Roman" w:cs="Times New Roman"/>
          <w:kern w:val="0"/>
          <w:sz w:val="28"/>
          <w:szCs w:val="28"/>
          <w:lang w:val="en-US" w:eastAsia="ru-RU"/>
          <w14:ligatures w14:val="none"/>
        </w:rPr>
        <w:t>deyatelnosti</w:t>
      </w:r>
      <w:proofErr w:type="spellEnd"/>
      <w:r w:rsidRPr="00B40FDA">
        <w:rPr>
          <w:rFonts w:ascii="Times New Roman" w:eastAsia="Times New Roman" w:hAnsi="Times New Roman" w:cs="Times New Roman"/>
          <w:kern w:val="0"/>
          <w:sz w:val="28"/>
          <w:szCs w:val="28"/>
          <w:lang w:eastAsia="ru-RU"/>
          <w14:ligatures w14:val="none"/>
        </w:rPr>
        <w:t xml:space="preserve"> (дата обращения: 02.04.2026).</w:t>
      </w:r>
    </w:p>
    <w:p w14:paraId="45D41492" w14:textId="42D5D7D2" w:rsidR="005A7A84" w:rsidRPr="00B40FDA" w:rsidRDefault="005A7A84" w:rsidP="005A7A84">
      <w:pPr>
        <w:pStyle w:val="a7"/>
        <w:numPr>
          <w:ilvl w:val="0"/>
          <w:numId w:val="2"/>
        </w:numPr>
        <w:spacing w:after="0" w:line="360" w:lineRule="auto"/>
        <w:ind w:left="0" w:firstLine="851"/>
        <w:jc w:val="both"/>
        <w:rPr>
          <w:rFonts w:ascii="Times New Roman" w:eastAsia="Times New Roman" w:hAnsi="Times New Roman" w:cs="Times New Roman"/>
          <w:kern w:val="0"/>
          <w:sz w:val="28"/>
          <w:szCs w:val="28"/>
          <w:lang w:eastAsia="ru-RU"/>
          <w14:ligatures w14:val="none"/>
        </w:rPr>
      </w:pPr>
      <w:r w:rsidRPr="00B40FDA">
        <w:rPr>
          <w:rFonts w:ascii="Times New Roman" w:eastAsia="Times New Roman" w:hAnsi="Times New Roman" w:cs="Times New Roman"/>
          <w:kern w:val="0"/>
          <w:sz w:val="28"/>
          <w:szCs w:val="28"/>
          <w:lang w:eastAsia="ru-RU"/>
          <w14:ligatures w14:val="none"/>
        </w:rPr>
        <w:t xml:space="preserve">Парфенова </w:t>
      </w:r>
      <w:r w:rsidR="00DB0D54" w:rsidRPr="00B40FDA">
        <w:rPr>
          <w:rFonts w:ascii="Times New Roman" w:eastAsia="Times New Roman" w:hAnsi="Times New Roman" w:cs="Times New Roman"/>
          <w:kern w:val="0"/>
          <w:sz w:val="28"/>
          <w:szCs w:val="28"/>
          <w:lang w:eastAsia="ru-RU"/>
          <w14:ligatures w14:val="none"/>
        </w:rPr>
        <w:t xml:space="preserve">О.А. Поколение </w:t>
      </w:r>
      <w:r w:rsidRPr="00B40FDA">
        <w:rPr>
          <w:rFonts w:ascii="Times New Roman" w:eastAsia="Times New Roman" w:hAnsi="Times New Roman" w:cs="Times New Roman"/>
          <w:kern w:val="0"/>
          <w:sz w:val="28"/>
          <w:szCs w:val="28"/>
          <w:lang w:val="en-US" w:eastAsia="ru-RU"/>
          <w14:ligatures w14:val="none"/>
        </w:rPr>
        <w:t>Z</w:t>
      </w:r>
      <w:r w:rsidRPr="00B40FDA">
        <w:rPr>
          <w:rFonts w:ascii="Times New Roman" w:eastAsia="Times New Roman" w:hAnsi="Times New Roman" w:cs="Times New Roman"/>
          <w:kern w:val="0"/>
          <w:sz w:val="28"/>
          <w:szCs w:val="28"/>
          <w:lang w:eastAsia="ru-RU"/>
          <w14:ligatures w14:val="none"/>
        </w:rPr>
        <w:t xml:space="preserve"> </w:t>
      </w:r>
      <w:r w:rsidR="00DB0D54" w:rsidRPr="00B40FDA">
        <w:rPr>
          <w:rFonts w:ascii="Times New Roman" w:eastAsia="Times New Roman" w:hAnsi="Times New Roman" w:cs="Times New Roman"/>
          <w:kern w:val="0"/>
          <w:sz w:val="28"/>
          <w:szCs w:val="28"/>
          <w:lang w:eastAsia="ru-RU"/>
          <w14:ligatures w14:val="none"/>
        </w:rPr>
        <w:t xml:space="preserve">как самые молодые из нынешних взрослых: штрихи к портрету зумеров сквозь призму </w:t>
      </w:r>
      <w:proofErr w:type="spellStart"/>
      <w:r w:rsidR="00DB0D54" w:rsidRPr="00B40FDA">
        <w:rPr>
          <w:rFonts w:ascii="Times New Roman" w:eastAsia="Times New Roman" w:hAnsi="Times New Roman" w:cs="Times New Roman"/>
          <w:kern w:val="0"/>
          <w:sz w:val="28"/>
          <w:szCs w:val="28"/>
          <w:lang w:eastAsia="ru-RU"/>
          <w14:ligatures w14:val="none"/>
        </w:rPr>
        <w:t>межпоколенных</w:t>
      </w:r>
      <w:proofErr w:type="spellEnd"/>
      <w:r w:rsidR="00DB0D54" w:rsidRPr="00B40FDA">
        <w:rPr>
          <w:rFonts w:ascii="Times New Roman" w:eastAsia="Times New Roman" w:hAnsi="Times New Roman" w:cs="Times New Roman"/>
          <w:kern w:val="0"/>
          <w:sz w:val="28"/>
          <w:szCs w:val="28"/>
          <w:lang w:eastAsia="ru-RU"/>
          <w14:ligatures w14:val="none"/>
        </w:rPr>
        <w:t xml:space="preserve"> отношений </w:t>
      </w:r>
      <w:r w:rsidRPr="00B40FDA">
        <w:rPr>
          <w:rFonts w:ascii="Times New Roman" w:eastAsia="Times New Roman" w:hAnsi="Times New Roman" w:cs="Times New Roman"/>
          <w:kern w:val="0"/>
          <w:sz w:val="28"/>
          <w:szCs w:val="28"/>
          <w:lang w:eastAsia="ru-RU"/>
          <w14:ligatures w14:val="none"/>
        </w:rPr>
        <w:t xml:space="preserve">// Вестник Нижегородского университета им. Н. И. Лобачевского. Серия: Социальные науки. 2024. №2 (74). </w:t>
      </w:r>
      <w:r w:rsidRPr="00B40FDA">
        <w:rPr>
          <w:rFonts w:ascii="Times New Roman" w:eastAsia="Times New Roman" w:hAnsi="Times New Roman" w:cs="Times New Roman"/>
          <w:kern w:val="0"/>
          <w:sz w:val="28"/>
          <w:szCs w:val="28"/>
          <w:lang w:val="en-US" w:eastAsia="ru-RU"/>
          <w14:ligatures w14:val="none"/>
        </w:rPr>
        <w:t>URL</w:t>
      </w:r>
      <w:r w:rsidRPr="00B40FDA">
        <w:rPr>
          <w:rFonts w:ascii="Times New Roman" w:eastAsia="Times New Roman" w:hAnsi="Times New Roman" w:cs="Times New Roman"/>
          <w:kern w:val="0"/>
          <w:sz w:val="28"/>
          <w:szCs w:val="28"/>
          <w:lang w:eastAsia="ru-RU"/>
          <w14:ligatures w14:val="none"/>
        </w:rPr>
        <w:t xml:space="preserve">: </w:t>
      </w:r>
      <w:r w:rsidRPr="00B40FDA">
        <w:rPr>
          <w:rFonts w:ascii="Times New Roman" w:eastAsia="Times New Roman" w:hAnsi="Times New Roman" w:cs="Times New Roman"/>
          <w:kern w:val="0"/>
          <w:sz w:val="28"/>
          <w:szCs w:val="28"/>
          <w:lang w:val="en-US" w:eastAsia="ru-RU"/>
          <w14:ligatures w14:val="none"/>
        </w:rPr>
        <w:t>https</w:t>
      </w:r>
      <w:r w:rsidRPr="00B40FDA">
        <w:rPr>
          <w:rFonts w:ascii="Times New Roman" w:eastAsia="Times New Roman" w:hAnsi="Times New Roman" w:cs="Times New Roman"/>
          <w:kern w:val="0"/>
          <w:sz w:val="28"/>
          <w:szCs w:val="28"/>
          <w:lang w:eastAsia="ru-RU"/>
          <w14:ligatures w14:val="none"/>
        </w:rPr>
        <w:t>://</w:t>
      </w:r>
      <w:proofErr w:type="spellStart"/>
      <w:r w:rsidRPr="00B40FDA">
        <w:rPr>
          <w:rFonts w:ascii="Times New Roman" w:eastAsia="Times New Roman" w:hAnsi="Times New Roman" w:cs="Times New Roman"/>
          <w:kern w:val="0"/>
          <w:sz w:val="28"/>
          <w:szCs w:val="28"/>
          <w:lang w:val="en-US" w:eastAsia="ru-RU"/>
          <w14:ligatures w14:val="none"/>
        </w:rPr>
        <w:t>cyberleninka</w:t>
      </w:r>
      <w:proofErr w:type="spellEnd"/>
      <w:r w:rsidRPr="00B40FDA">
        <w:rPr>
          <w:rFonts w:ascii="Times New Roman" w:eastAsia="Times New Roman" w:hAnsi="Times New Roman" w:cs="Times New Roman"/>
          <w:kern w:val="0"/>
          <w:sz w:val="28"/>
          <w:szCs w:val="28"/>
          <w:lang w:eastAsia="ru-RU"/>
          <w14:ligatures w14:val="none"/>
        </w:rPr>
        <w:t>.</w:t>
      </w:r>
      <w:proofErr w:type="spellStart"/>
      <w:r w:rsidRPr="00B40FDA">
        <w:rPr>
          <w:rFonts w:ascii="Times New Roman" w:eastAsia="Times New Roman" w:hAnsi="Times New Roman" w:cs="Times New Roman"/>
          <w:kern w:val="0"/>
          <w:sz w:val="28"/>
          <w:szCs w:val="28"/>
          <w:lang w:val="en-US" w:eastAsia="ru-RU"/>
          <w14:ligatures w14:val="none"/>
        </w:rPr>
        <w:t>ru</w:t>
      </w:r>
      <w:proofErr w:type="spellEnd"/>
      <w:r w:rsidRPr="00B40FDA">
        <w:rPr>
          <w:rFonts w:ascii="Times New Roman" w:eastAsia="Times New Roman" w:hAnsi="Times New Roman" w:cs="Times New Roman"/>
          <w:kern w:val="0"/>
          <w:sz w:val="28"/>
          <w:szCs w:val="28"/>
          <w:lang w:eastAsia="ru-RU"/>
          <w14:ligatures w14:val="none"/>
        </w:rPr>
        <w:t>/</w:t>
      </w:r>
      <w:r w:rsidRPr="00B40FDA">
        <w:rPr>
          <w:rFonts w:ascii="Times New Roman" w:eastAsia="Times New Roman" w:hAnsi="Times New Roman" w:cs="Times New Roman"/>
          <w:kern w:val="0"/>
          <w:sz w:val="28"/>
          <w:szCs w:val="28"/>
          <w:lang w:val="en-US" w:eastAsia="ru-RU"/>
          <w14:ligatures w14:val="none"/>
        </w:rPr>
        <w:t>article</w:t>
      </w:r>
      <w:r w:rsidRPr="00B40FDA">
        <w:rPr>
          <w:rFonts w:ascii="Times New Roman" w:eastAsia="Times New Roman" w:hAnsi="Times New Roman" w:cs="Times New Roman"/>
          <w:kern w:val="0"/>
          <w:sz w:val="28"/>
          <w:szCs w:val="28"/>
          <w:lang w:eastAsia="ru-RU"/>
          <w14:ligatures w14:val="none"/>
        </w:rPr>
        <w:t>/</w:t>
      </w:r>
      <w:r w:rsidRPr="00B40FDA">
        <w:rPr>
          <w:rFonts w:ascii="Times New Roman" w:eastAsia="Times New Roman" w:hAnsi="Times New Roman" w:cs="Times New Roman"/>
          <w:kern w:val="0"/>
          <w:sz w:val="28"/>
          <w:szCs w:val="28"/>
          <w:lang w:val="en-US" w:eastAsia="ru-RU"/>
          <w14:ligatures w14:val="none"/>
        </w:rPr>
        <w:t>n</w:t>
      </w:r>
      <w:r w:rsidRPr="00B40FDA">
        <w:rPr>
          <w:rFonts w:ascii="Times New Roman" w:eastAsia="Times New Roman" w:hAnsi="Times New Roman" w:cs="Times New Roman"/>
          <w:kern w:val="0"/>
          <w:sz w:val="28"/>
          <w:szCs w:val="28"/>
          <w:lang w:eastAsia="ru-RU"/>
          <w14:ligatures w14:val="none"/>
        </w:rPr>
        <w:t>/</w:t>
      </w:r>
      <w:proofErr w:type="spellStart"/>
      <w:r w:rsidRPr="00B40FDA">
        <w:rPr>
          <w:rFonts w:ascii="Times New Roman" w:eastAsia="Times New Roman" w:hAnsi="Times New Roman" w:cs="Times New Roman"/>
          <w:kern w:val="0"/>
          <w:sz w:val="28"/>
          <w:szCs w:val="28"/>
          <w:lang w:val="en-US" w:eastAsia="ru-RU"/>
          <w14:ligatures w14:val="none"/>
        </w:rPr>
        <w:t>pokolenie</w:t>
      </w:r>
      <w:proofErr w:type="spellEnd"/>
      <w:r w:rsidRPr="00B40FDA">
        <w:rPr>
          <w:rFonts w:ascii="Times New Roman" w:eastAsia="Times New Roman" w:hAnsi="Times New Roman" w:cs="Times New Roman"/>
          <w:kern w:val="0"/>
          <w:sz w:val="28"/>
          <w:szCs w:val="28"/>
          <w:lang w:eastAsia="ru-RU"/>
          <w14:ligatures w14:val="none"/>
        </w:rPr>
        <w:t>-</w:t>
      </w:r>
      <w:r w:rsidRPr="00B40FDA">
        <w:rPr>
          <w:rFonts w:ascii="Times New Roman" w:eastAsia="Times New Roman" w:hAnsi="Times New Roman" w:cs="Times New Roman"/>
          <w:kern w:val="0"/>
          <w:sz w:val="28"/>
          <w:szCs w:val="28"/>
          <w:lang w:val="en-US" w:eastAsia="ru-RU"/>
          <w14:ligatures w14:val="none"/>
        </w:rPr>
        <w:t>z</w:t>
      </w:r>
      <w:r w:rsidRPr="00B40FDA">
        <w:rPr>
          <w:rFonts w:ascii="Times New Roman" w:eastAsia="Times New Roman" w:hAnsi="Times New Roman" w:cs="Times New Roman"/>
          <w:kern w:val="0"/>
          <w:sz w:val="28"/>
          <w:szCs w:val="28"/>
          <w:lang w:eastAsia="ru-RU"/>
          <w14:ligatures w14:val="none"/>
        </w:rPr>
        <w:t>-</w:t>
      </w:r>
      <w:proofErr w:type="spellStart"/>
      <w:r w:rsidRPr="00B40FDA">
        <w:rPr>
          <w:rFonts w:ascii="Times New Roman" w:eastAsia="Times New Roman" w:hAnsi="Times New Roman" w:cs="Times New Roman"/>
          <w:kern w:val="0"/>
          <w:sz w:val="28"/>
          <w:szCs w:val="28"/>
          <w:lang w:val="en-US" w:eastAsia="ru-RU"/>
          <w14:ligatures w14:val="none"/>
        </w:rPr>
        <w:t>kak</w:t>
      </w:r>
      <w:proofErr w:type="spellEnd"/>
      <w:r w:rsidRPr="00B40FDA">
        <w:rPr>
          <w:rFonts w:ascii="Times New Roman" w:eastAsia="Times New Roman" w:hAnsi="Times New Roman" w:cs="Times New Roman"/>
          <w:kern w:val="0"/>
          <w:sz w:val="28"/>
          <w:szCs w:val="28"/>
          <w:lang w:eastAsia="ru-RU"/>
          <w14:ligatures w14:val="none"/>
        </w:rPr>
        <w:t>-</w:t>
      </w:r>
      <w:proofErr w:type="spellStart"/>
      <w:r w:rsidRPr="00B40FDA">
        <w:rPr>
          <w:rFonts w:ascii="Times New Roman" w:eastAsia="Times New Roman" w:hAnsi="Times New Roman" w:cs="Times New Roman"/>
          <w:kern w:val="0"/>
          <w:sz w:val="28"/>
          <w:szCs w:val="28"/>
          <w:lang w:val="en-US" w:eastAsia="ru-RU"/>
          <w14:ligatures w14:val="none"/>
        </w:rPr>
        <w:t>samye</w:t>
      </w:r>
      <w:proofErr w:type="spellEnd"/>
      <w:r w:rsidRPr="00B40FDA">
        <w:rPr>
          <w:rFonts w:ascii="Times New Roman" w:eastAsia="Times New Roman" w:hAnsi="Times New Roman" w:cs="Times New Roman"/>
          <w:kern w:val="0"/>
          <w:sz w:val="28"/>
          <w:szCs w:val="28"/>
          <w:lang w:eastAsia="ru-RU"/>
          <w14:ligatures w14:val="none"/>
        </w:rPr>
        <w:t>-</w:t>
      </w:r>
      <w:proofErr w:type="spellStart"/>
      <w:r w:rsidRPr="00B40FDA">
        <w:rPr>
          <w:rFonts w:ascii="Times New Roman" w:eastAsia="Times New Roman" w:hAnsi="Times New Roman" w:cs="Times New Roman"/>
          <w:kern w:val="0"/>
          <w:sz w:val="28"/>
          <w:szCs w:val="28"/>
          <w:lang w:val="en-US" w:eastAsia="ru-RU"/>
          <w14:ligatures w14:val="none"/>
        </w:rPr>
        <w:t>molodye</w:t>
      </w:r>
      <w:proofErr w:type="spellEnd"/>
      <w:r w:rsidRPr="00B40FDA">
        <w:rPr>
          <w:rFonts w:ascii="Times New Roman" w:eastAsia="Times New Roman" w:hAnsi="Times New Roman" w:cs="Times New Roman"/>
          <w:kern w:val="0"/>
          <w:sz w:val="28"/>
          <w:szCs w:val="28"/>
          <w:lang w:eastAsia="ru-RU"/>
          <w14:ligatures w14:val="none"/>
        </w:rPr>
        <w:t>-</w:t>
      </w:r>
      <w:proofErr w:type="spellStart"/>
      <w:r w:rsidRPr="00B40FDA">
        <w:rPr>
          <w:rFonts w:ascii="Times New Roman" w:eastAsia="Times New Roman" w:hAnsi="Times New Roman" w:cs="Times New Roman"/>
          <w:kern w:val="0"/>
          <w:sz w:val="28"/>
          <w:szCs w:val="28"/>
          <w:lang w:val="en-US" w:eastAsia="ru-RU"/>
          <w14:ligatures w14:val="none"/>
        </w:rPr>
        <w:t>iz</w:t>
      </w:r>
      <w:proofErr w:type="spellEnd"/>
      <w:r w:rsidRPr="00B40FDA">
        <w:rPr>
          <w:rFonts w:ascii="Times New Roman" w:eastAsia="Times New Roman" w:hAnsi="Times New Roman" w:cs="Times New Roman"/>
          <w:kern w:val="0"/>
          <w:sz w:val="28"/>
          <w:szCs w:val="28"/>
          <w:lang w:eastAsia="ru-RU"/>
          <w14:ligatures w14:val="none"/>
        </w:rPr>
        <w:t>-</w:t>
      </w:r>
      <w:proofErr w:type="spellStart"/>
      <w:r w:rsidRPr="00B40FDA">
        <w:rPr>
          <w:rFonts w:ascii="Times New Roman" w:eastAsia="Times New Roman" w:hAnsi="Times New Roman" w:cs="Times New Roman"/>
          <w:kern w:val="0"/>
          <w:sz w:val="28"/>
          <w:szCs w:val="28"/>
          <w:lang w:val="en-US" w:eastAsia="ru-RU"/>
          <w14:ligatures w14:val="none"/>
        </w:rPr>
        <w:t>nyneshnih</w:t>
      </w:r>
      <w:proofErr w:type="spellEnd"/>
      <w:r w:rsidRPr="00B40FDA">
        <w:rPr>
          <w:rFonts w:ascii="Times New Roman" w:eastAsia="Times New Roman" w:hAnsi="Times New Roman" w:cs="Times New Roman"/>
          <w:kern w:val="0"/>
          <w:sz w:val="28"/>
          <w:szCs w:val="28"/>
          <w:lang w:eastAsia="ru-RU"/>
          <w14:ligatures w14:val="none"/>
        </w:rPr>
        <w:t>-</w:t>
      </w:r>
      <w:proofErr w:type="spellStart"/>
      <w:r w:rsidRPr="00B40FDA">
        <w:rPr>
          <w:rFonts w:ascii="Times New Roman" w:eastAsia="Times New Roman" w:hAnsi="Times New Roman" w:cs="Times New Roman"/>
          <w:kern w:val="0"/>
          <w:sz w:val="28"/>
          <w:szCs w:val="28"/>
          <w:lang w:val="en-US" w:eastAsia="ru-RU"/>
          <w14:ligatures w14:val="none"/>
        </w:rPr>
        <w:lastRenderedPageBreak/>
        <w:t>vzroslyh</w:t>
      </w:r>
      <w:proofErr w:type="spellEnd"/>
      <w:r w:rsidRPr="00B40FDA">
        <w:rPr>
          <w:rFonts w:ascii="Times New Roman" w:eastAsia="Times New Roman" w:hAnsi="Times New Roman" w:cs="Times New Roman"/>
          <w:kern w:val="0"/>
          <w:sz w:val="28"/>
          <w:szCs w:val="28"/>
          <w:lang w:eastAsia="ru-RU"/>
          <w14:ligatures w14:val="none"/>
        </w:rPr>
        <w:t>-</w:t>
      </w:r>
      <w:proofErr w:type="spellStart"/>
      <w:r w:rsidRPr="00B40FDA">
        <w:rPr>
          <w:rFonts w:ascii="Times New Roman" w:eastAsia="Times New Roman" w:hAnsi="Times New Roman" w:cs="Times New Roman"/>
          <w:kern w:val="0"/>
          <w:sz w:val="28"/>
          <w:szCs w:val="28"/>
          <w:lang w:val="en-US" w:eastAsia="ru-RU"/>
          <w14:ligatures w14:val="none"/>
        </w:rPr>
        <w:t>shtrihi</w:t>
      </w:r>
      <w:proofErr w:type="spellEnd"/>
      <w:r w:rsidRPr="00B40FDA">
        <w:rPr>
          <w:rFonts w:ascii="Times New Roman" w:eastAsia="Times New Roman" w:hAnsi="Times New Roman" w:cs="Times New Roman"/>
          <w:kern w:val="0"/>
          <w:sz w:val="28"/>
          <w:szCs w:val="28"/>
          <w:lang w:eastAsia="ru-RU"/>
          <w14:ligatures w14:val="none"/>
        </w:rPr>
        <w:t>-</w:t>
      </w:r>
      <w:r w:rsidRPr="00B40FDA">
        <w:rPr>
          <w:rFonts w:ascii="Times New Roman" w:eastAsia="Times New Roman" w:hAnsi="Times New Roman" w:cs="Times New Roman"/>
          <w:kern w:val="0"/>
          <w:sz w:val="28"/>
          <w:szCs w:val="28"/>
          <w:lang w:val="en-US" w:eastAsia="ru-RU"/>
          <w14:ligatures w14:val="none"/>
        </w:rPr>
        <w:t>k</w:t>
      </w:r>
      <w:r w:rsidRPr="00B40FDA">
        <w:rPr>
          <w:rFonts w:ascii="Times New Roman" w:eastAsia="Times New Roman" w:hAnsi="Times New Roman" w:cs="Times New Roman"/>
          <w:kern w:val="0"/>
          <w:sz w:val="28"/>
          <w:szCs w:val="28"/>
          <w:lang w:eastAsia="ru-RU"/>
          <w14:ligatures w14:val="none"/>
        </w:rPr>
        <w:t>-</w:t>
      </w:r>
      <w:proofErr w:type="spellStart"/>
      <w:r w:rsidRPr="00B40FDA">
        <w:rPr>
          <w:rFonts w:ascii="Times New Roman" w:eastAsia="Times New Roman" w:hAnsi="Times New Roman" w:cs="Times New Roman"/>
          <w:kern w:val="0"/>
          <w:sz w:val="28"/>
          <w:szCs w:val="28"/>
          <w:lang w:val="en-US" w:eastAsia="ru-RU"/>
          <w14:ligatures w14:val="none"/>
        </w:rPr>
        <w:t>portretu</w:t>
      </w:r>
      <w:proofErr w:type="spellEnd"/>
      <w:r w:rsidRPr="00B40FDA">
        <w:rPr>
          <w:rFonts w:ascii="Times New Roman" w:eastAsia="Times New Roman" w:hAnsi="Times New Roman" w:cs="Times New Roman"/>
          <w:kern w:val="0"/>
          <w:sz w:val="28"/>
          <w:szCs w:val="28"/>
          <w:lang w:eastAsia="ru-RU"/>
          <w14:ligatures w14:val="none"/>
        </w:rPr>
        <w:t>-</w:t>
      </w:r>
      <w:proofErr w:type="spellStart"/>
      <w:r w:rsidRPr="00B40FDA">
        <w:rPr>
          <w:rFonts w:ascii="Times New Roman" w:eastAsia="Times New Roman" w:hAnsi="Times New Roman" w:cs="Times New Roman"/>
          <w:kern w:val="0"/>
          <w:sz w:val="28"/>
          <w:szCs w:val="28"/>
          <w:lang w:val="en-US" w:eastAsia="ru-RU"/>
          <w14:ligatures w14:val="none"/>
        </w:rPr>
        <w:t>zumerov</w:t>
      </w:r>
      <w:proofErr w:type="spellEnd"/>
      <w:r w:rsidRPr="00B40FDA">
        <w:rPr>
          <w:rFonts w:ascii="Times New Roman" w:eastAsia="Times New Roman" w:hAnsi="Times New Roman" w:cs="Times New Roman"/>
          <w:kern w:val="0"/>
          <w:sz w:val="28"/>
          <w:szCs w:val="28"/>
          <w:lang w:eastAsia="ru-RU"/>
          <w14:ligatures w14:val="none"/>
        </w:rPr>
        <w:t>-</w:t>
      </w:r>
      <w:proofErr w:type="spellStart"/>
      <w:r w:rsidRPr="00B40FDA">
        <w:rPr>
          <w:rFonts w:ascii="Times New Roman" w:eastAsia="Times New Roman" w:hAnsi="Times New Roman" w:cs="Times New Roman"/>
          <w:kern w:val="0"/>
          <w:sz w:val="28"/>
          <w:szCs w:val="28"/>
          <w:lang w:val="en-US" w:eastAsia="ru-RU"/>
          <w14:ligatures w14:val="none"/>
        </w:rPr>
        <w:t>skvoz</w:t>
      </w:r>
      <w:proofErr w:type="spellEnd"/>
      <w:r w:rsidRPr="00B40FDA">
        <w:rPr>
          <w:rFonts w:ascii="Times New Roman" w:eastAsia="Times New Roman" w:hAnsi="Times New Roman" w:cs="Times New Roman"/>
          <w:kern w:val="0"/>
          <w:sz w:val="28"/>
          <w:szCs w:val="28"/>
          <w:lang w:eastAsia="ru-RU"/>
          <w14:ligatures w14:val="none"/>
        </w:rPr>
        <w:t>-</w:t>
      </w:r>
      <w:proofErr w:type="spellStart"/>
      <w:r w:rsidRPr="00B40FDA">
        <w:rPr>
          <w:rFonts w:ascii="Times New Roman" w:eastAsia="Times New Roman" w:hAnsi="Times New Roman" w:cs="Times New Roman"/>
          <w:kern w:val="0"/>
          <w:sz w:val="28"/>
          <w:szCs w:val="28"/>
          <w:lang w:val="en-US" w:eastAsia="ru-RU"/>
          <w14:ligatures w14:val="none"/>
        </w:rPr>
        <w:t>prizmu</w:t>
      </w:r>
      <w:proofErr w:type="spellEnd"/>
      <w:r w:rsidRPr="00B40FDA">
        <w:rPr>
          <w:rFonts w:ascii="Times New Roman" w:eastAsia="Times New Roman" w:hAnsi="Times New Roman" w:cs="Times New Roman"/>
          <w:kern w:val="0"/>
          <w:sz w:val="28"/>
          <w:szCs w:val="28"/>
          <w:lang w:eastAsia="ru-RU"/>
          <w14:ligatures w14:val="none"/>
        </w:rPr>
        <w:t>-</w:t>
      </w:r>
      <w:proofErr w:type="spellStart"/>
      <w:r w:rsidRPr="00B40FDA">
        <w:rPr>
          <w:rFonts w:ascii="Times New Roman" w:eastAsia="Times New Roman" w:hAnsi="Times New Roman" w:cs="Times New Roman"/>
          <w:kern w:val="0"/>
          <w:sz w:val="28"/>
          <w:szCs w:val="28"/>
          <w:lang w:val="en-US" w:eastAsia="ru-RU"/>
          <w14:ligatures w14:val="none"/>
        </w:rPr>
        <w:t>mezhpokolennyh</w:t>
      </w:r>
      <w:proofErr w:type="spellEnd"/>
      <w:r w:rsidRPr="00B40FDA">
        <w:rPr>
          <w:rFonts w:ascii="Times New Roman" w:eastAsia="Times New Roman" w:hAnsi="Times New Roman" w:cs="Times New Roman"/>
          <w:kern w:val="0"/>
          <w:sz w:val="28"/>
          <w:szCs w:val="28"/>
          <w:lang w:eastAsia="ru-RU"/>
          <w14:ligatures w14:val="none"/>
        </w:rPr>
        <w:t>-</w:t>
      </w:r>
      <w:proofErr w:type="spellStart"/>
      <w:r w:rsidRPr="00B40FDA">
        <w:rPr>
          <w:rFonts w:ascii="Times New Roman" w:eastAsia="Times New Roman" w:hAnsi="Times New Roman" w:cs="Times New Roman"/>
          <w:kern w:val="0"/>
          <w:sz w:val="28"/>
          <w:szCs w:val="28"/>
          <w:lang w:val="en-US" w:eastAsia="ru-RU"/>
          <w14:ligatures w14:val="none"/>
        </w:rPr>
        <w:t>otnosheniy</w:t>
      </w:r>
      <w:proofErr w:type="spellEnd"/>
      <w:r w:rsidRPr="00B40FDA">
        <w:rPr>
          <w:rFonts w:ascii="Times New Roman" w:eastAsia="Times New Roman" w:hAnsi="Times New Roman" w:cs="Times New Roman"/>
          <w:kern w:val="0"/>
          <w:sz w:val="28"/>
          <w:szCs w:val="28"/>
          <w:lang w:eastAsia="ru-RU"/>
          <w14:ligatures w14:val="none"/>
        </w:rPr>
        <w:t xml:space="preserve"> (дата обращения: 02.04.2026).</w:t>
      </w:r>
    </w:p>
    <w:p w14:paraId="6642A0FC" w14:textId="77777777" w:rsidR="00557025" w:rsidRPr="00B40FDA" w:rsidRDefault="00557025" w:rsidP="00704C70">
      <w:pPr>
        <w:pStyle w:val="a7"/>
        <w:numPr>
          <w:ilvl w:val="0"/>
          <w:numId w:val="2"/>
        </w:numPr>
        <w:spacing w:after="0" w:line="360" w:lineRule="auto"/>
        <w:ind w:left="0" w:firstLine="851"/>
        <w:jc w:val="both"/>
        <w:rPr>
          <w:rFonts w:ascii="Times New Roman" w:eastAsia="Times New Roman" w:hAnsi="Times New Roman" w:cs="Times New Roman"/>
          <w:kern w:val="0"/>
          <w:sz w:val="28"/>
          <w:szCs w:val="28"/>
          <w:lang w:eastAsia="ru-RU"/>
          <w14:ligatures w14:val="none"/>
        </w:rPr>
      </w:pPr>
      <w:r w:rsidRPr="00B40FDA">
        <w:rPr>
          <w:rFonts w:ascii="Times New Roman" w:eastAsia="Times New Roman" w:hAnsi="Times New Roman" w:cs="Times New Roman"/>
          <w:kern w:val="0"/>
          <w:sz w:val="28"/>
          <w:szCs w:val="28"/>
          <w:lang w:eastAsia="ru-RU"/>
          <w14:ligatures w14:val="none"/>
        </w:rPr>
        <w:t xml:space="preserve">Суслов И.В., </w:t>
      </w:r>
      <w:proofErr w:type="spellStart"/>
      <w:r w:rsidRPr="00B40FDA">
        <w:rPr>
          <w:rFonts w:ascii="Times New Roman" w:eastAsia="Times New Roman" w:hAnsi="Times New Roman" w:cs="Times New Roman"/>
          <w:kern w:val="0"/>
          <w:sz w:val="28"/>
          <w:szCs w:val="28"/>
          <w:lang w:eastAsia="ru-RU"/>
          <w14:ligatures w14:val="none"/>
        </w:rPr>
        <w:t>Кныжова</w:t>
      </w:r>
      <w:proofErr w:type="spellEnd"/>
      <w:r w:rsidRPr="00B40FDA">
        <w:rPr>
          <w:rFonts w:ascii="Times New Roman" w:eastAsia="Times New Roman" w:hAnsi="Times New Roman" w:cs="Times New Roman"/>
          <w:kern w:val="0"/>
          <w:sz w:val="28"/>
          <w:szCs w:val="28"/>
          <w:lang w:eastAsia="ru-RU"/>
          <w14:ligatures w14:val="none"/>
        </w:rPr>
        <w:t xml:space="preserve"> З.З. Цифровизация и деидеологизация: эволюция политической социализации зумеров // Дискурс-Пи. 2025. №2. URL: https://cyberleninka.ru/article/n/tsifrovizatsiya-i-deideologizatsiya-evolyutsiya-politicheskoy-sotsializatsii-zumerov (дата обращения: 02.04.2026). </w:t>
      </w:r>
    </w:p>
    <w:p w14:paraId="032B8A2D" w14:textId="581EA94B" w:rsidR="00557025" w:rsidRPr="00B40FDA" w:rsidRDefault="00557025" w:rsidP="00704C70">
      <w:pPr>
        <w:pStyle w:val="a7"/>
        <w:numPr>
          <w:ilvl w:val="0"/>
          <w:numId w:val="2"/>
        </w:numPr>
        <w:spacing w:after="0" w:line="360" w:lineRule="auto"/>
        <w:ind w:left="0" w:firstLine="851"/>
        <w:jc w:val="both"/>
        <w:rPr>
          <w:rFonts w:ascii="Times New Roman" w:eastAsia="Times New Roman" w:hAnsi="Times New Roman" w:cs="Times New Roman"/>
          <w:kern w:val="0"/>
          <w:sz w:val="28"/>
          <w:szCs w:val="28"/>
          <w:lang w:eastAsia="ru-RU"/>
          <w14:ligatures w14:val="none"/>
        </w:rPr>
      </w:pPr>
      <w:r w:rsidRPr="00B40FDA">
        <w:rPr>
          <w:rFonts w:ascii="Times New Roman" w:eastAsia="Times New Roman" w:hAnsi="Times New Roman" w:cs="Times New Roman"/>
          <w:kern w:val="0"/>
          <w:sz w:val="28"/>
          <w:szCs w:val="28"/>
          <w:lang w:eastAsia="ru-RU"/>
          <w14:ligatures w14:val="none"/>
        </w:rPr>
        <w:t xml:space="preserve">Халин В.Г., Чернова Г.В. </w:t>
      </w:r>
      <w:r w:rsidR="0014226A" w:rsidRPr="00B40FDA">
        <w:rPr>
          <w:rFonts w:ascii="Times New Roman" w:eastAsia="Times New Roman" w:hAnsi="Times New Roman" w:cs="Times New Roman"/>
          <w:kern w:val="0"/>
          <w:sz w:val="28"/>
          <w:szCs w:val="28"/>
          <w:lang w:eastAsia="ru-RU"/>
          <w14:ligatures w14:val="none"/>
        </w:rPr>
        <w:t xml:space="preserve">Цифровизация и </w:t>
      </w:r>
      <w:proofErr w:type="spellStart"/>
      <w:r w:rsidR="0014226A" w:rsidRPr="00B40FDA">
        <w:rPr>
          <w:rFonts w:ascii="Times New Roman" w:eastAsia="Times New Roman" w:hAnsi="Times New Roman" w:cs="Times New Roman"/>
          <w:kern w:val="0"/>
          <w:sz w:val="28"/>
          <w:szCs w:val="28"/>
          <w:lang w:eastAsia="ru-RU"/>
          <w14:ligatures w14:val="none"/>
        </w:rPr>
        <w:t>киберриски</w:t>
      </w:r>
      <w:proofErr w:type="spellEnd"/>
      <w:r w:rsidR="0014226A" w:rsidRPr="00B40FDA">
        <w:rPr>
          <w:rFonts w:ascii="Times New Roman" w:eastAsia="Times New Roman" w:hAnsi="Times New Roman" w:cs="Times New Roman"/>
          <w:kern w:val="0"/>
          <w:sz w:val="28"/>
          <w:szCs w:val="28"/>
          <w:lang w:eastAsia="ru-RU"/>
          <w14:ligatures w14:val="none"/>
        </w:rPr>
        <w:t xml:space="preserve"> </w:t>
      </w:r>
      <w:r w:rsidRPr="00B40FDA">
        <w:rPr>
          <w:rFonts w:ascii="Times New Roman" w:eastAsia="Times New Roman" w:hAnsi="Times New Roman" w:cs="Times New Roman"/>
          <w:kern w:val="0"/>
          <w:sz w:val="28"/>
          <w:szCs w:val="28"/>
          <w:lang w:eastAsia="ru-RU"/>
          <w14:ligatures w14:val="none"/>
        </w:rPr>
        <w:t>// Управленческое консультирование. 2023. №7 (175). URL: https://cyberleninka.ru/article/n/tsifrovizatsiya-i-kiberriski (дата обращения: 02.04.2026).</w:t>
      </w:r>
    </w:p>
    <w:p w14:paraId="41D14F66" w14:textId="66608AA4" w:rsidR="00CB6547" w:rsidRPr="00B40FDA" w:rsidRDefault="00B85089" w:rsidP="0026369C">
      <w:pPr>
        <w:pStyle w:val="a7"/>
        <w:numPr>
          <w:ilvl w:val="0"/>
          <w:numId w:val="2"/>
        </w:numPr>
        <w:spacing w:after="0" w:line="360" w:lineRule="auto"/>
        <w:ind w:left="0" w:firstLine="851"/>
        <w:jc w:val="both"/>
        <w:rPr>
          <w:rFonts w:ascii="Times New Roman" w:eastAsia="Times New Roman" w:hAnsi="Times New Roman" w:cs="Times New Roman"/>
          <w:kern w:val="0"/>
          <w:sz w:val="28"/>
          <w:szCs w:val="28"/>
          <w:lang w:eastAsia="ru-RU"/>
          <w14:ligatures w14:val="none"/>
        </w:rPr>
      </w:pPr>
      <w:r w:rsidRPr="00B40FDA">
        <w:rPr>
          <w:rFonts w:ascii="Times New Roman" w:eastAsia="Times New Roman" w:hAnsi="Times New Roman" w:cs="Times New Roman"/>
          <w:kern w:val="0"/>
          <w:sz w:val="28"/>
          <w:szCs w:val="28"/>
          <w:lang w:eastAsia="ru-RU"/>
          <w14:ligatures w14:val="none"/>
        </w:rPr>
        <w:t>Хомякова С.С. Трансформация и закрепление термина «цифровизация» на законодательном уровне // Молодой ученый. – 2019. – № 4. – С. 9–12.</w:t>
      </w:r>
    </w:p>
    <w:sectPr w:rsidR="00CB6547" w:rsidRPr="00B40F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FB53F6"/>
    <w:multiLevelType w:val="hybridMultilevel"/>
    <w:tmpl w:val="B4325DC4"/>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15:restartNumberingAfterBreak="0">
    <w:nsid w:val="496D1600"/>
    <w:multiLevelType w:val="multilevel"/>
    <w:tmpl w:val="A1CA6150"/>
    <w:lvl w:ilvl="0">
      <w:start w:val="1"/>
      <w:numFmt w:val="decimal"/>
      <w:lvlText w:val="%1."/>
      <w:lvlJc w:val="left"/>
      <w:pPr>
        <w:ind w:left="1440" w:hanging="360"/>
      </w:pPr>
      <w:rPr>
        <w:strike w:val="0"/>
        <w:dstrike w:val="0"/>
        <w:u w:val="none"/>
        <w:effect w:val="none"/>
      </w:rPr>
    </w:lvl>
    <w:lvl w:ilvl="1">
      <w:start w:val="1"/>
      <w:numFmt w:val="lowerLetter"/>
      <w:lvlText w:val="%2."/>
      <w:lvlJc w:val="left"/>
      <w:pPr>
        <w:ind w:left="2160" w:hanging="360"/>
      </w:pPr>
      <w:rPr>
        <w:strike w:val="0"/>
        <w:dstrike w:val="0"/>
        <w:u w:val="none"/>
        <w:effect w:val="none"/>
      </w:rPr>
    </w:lvl>
    <w:lvl w:ilvl="2">
      <w:start w:val="1"/>
      <w:numFmt w:val="lowerRoman"/>
      <w:lvlText w:val="%3."/>
      <w:lvlJc w:val="right"/>
      <w:pPr>
        <w:ind w:left="2880" w:hanging="360"/>
      </w:pPr>
      <w:rPr>
        <w:strike w:val="0"/>
        <w:dstrike w:val="0"/>
        <w:u w:val="none"/>
        <w:effect w:val="none"/>
      </w:rPr>
    </w:lvl>
    <w:lvl w:ilvl="3">
      <w:start w:val="1"/>
      <w:numFmt w:val="decimal"/>
      <w:lvlText w:val="%4."/>
      <w:lvlJc w:val="left"/>
      <w:pPr>
        <w:ind w:left="3600" w:hanging="360"/>
      </w:pPr>
      <w:rPr>
        <w:strike w:val="0"/>
        <w:dstrike w:val="0"/>
        <w:u w:val="none"/>
        <w:effect w:val="none"/>
      </w:rPr>
    </w:lvl>
    <w:lvl w:ilvl="4">
      <w:start w:val="1"/>
      <w:numFmt w:val="lowerLetter"/>
      <w:lvlText w:val="%5."/>
      <w:lvlJc w:val="left"/>
      <w:pPr>
        <w:ind w:left="4320" w:hanging="360"/>
      </w:pPr>
      <w:rPr>
        <w:strike w:val="0"/>
        <w:dstrike w:val="0"/>
        <w:u w:val="none"/>
        <w:effect w:val="none"/>
      </w:rPr>
    </w:lvl>
    <w:lvl w:ilvl="5">
      <w:start w:val="1"/>
      <w:numFmt w:val="lowerRoman"/>
      <w:lvlText w:val="%6."/>
      <w:lvlJc w:val="right"/>
      <w:pPr>
        <w:ind w:left="5040" w:hanging="360"/>
      </w:pPr>
      <w:rPr>
        <w:strike w:val="0"/>
        <w:dstrike w:val="0"/>
        <w:u w:val="none"/>
        <w:effect w:val="none"/>
      </w:rPr>
    </w:lvl>
    <w:lvl w:ilvl="6">
      <w:start w:val="1"/>
      <w:numFmt w:val="decimal"/>
      <w:lvlText w:val="%7."/>
      <w:lvlJc w:val="left"/>
      <w:pPr>
        <w:ind w:left="5760" w:hanging="360"/>
      </w:pPr>
      <w:rPr>
        <w:strike w:val="0"/>
        <w:dstrike w:val="0"/>
        <w:u w:val="none"/>
        <w:effect w:val="none"/>
      </w:rPr>
    </w:lvl>
    <w:lvl w:ilvl="7">
      <w:start w:val="1"/>
      <w:numFmt w:val="lowerLetter"/>
      <w:lvlText w:val="%8."/>
      <w:lvlJc w:val="left"/>
      <w:pPr>
        <w:ind w:left="6480" w:hanging="360"/>
      </w:pPr>
      <w:rPr>
        <w:strike w:val="0"/>
        <w:dstrike w:val="0"/>
        <w:u w:val="none"/>
        <w:effect w:val="none"/>
      </w:rPr>
    </w:lvl>
    <w:lvl w:ilvl="8">
      <w:start w:val="1"/>
      <w:numFmt w:val="lowerRoman"/>
      <w:lvlText w:val="%9."/>
      <w:lvlJc w:val="right"/>
      <w:pPr>
        <w:ind w:left="7200" w:hanging="360"/>
      </w:pPr>
      <w:rPr>
        <w:strike w:val="0"/>
        <w:dstrike w:val="0"/>
        <w:u w:val="none"/>
        <w:effect w:val="none"/>
      </w:rPr>
    </w:lvl>
  </w:abstractNum>
  <w:num w:numId="1" w16cid:durableId="17610204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725225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ABA"/>
    <w:rsid w:val="000275F2"/>
    <w:rsid w:val="000377B0"/>
    <w:rsid w:val="00063B49"/>
    <w:rsid w:val="00064E4C"/>
    <w:rsid w:val="00075DB2"/>
    <w:rsid w:val="00083131"/>
    <w:rsid w:val="000F4D00"/>
    <w:rsid w:val="0014226A"/>
    <w:rsid w:val="001B0227"/>
    <w:rsid w:val="001B1670"/>
    <w:rsid w:val="001B2619"/>
    <w:rsid w:val="001D3B26"/>
    <w:rsid w:val="001E1249"/>
    <w:rsid w:val="001F56CA"/>
    <w:rsid w:val="002106B6"/>
    <w:rsid w:val="00222105"/>
    <w:rsid w:val="0023058B"/>
    <w:rsid w:val="00255B97"/>
    <w:rsid w:val="0026369C"/>
    <w:rsid w:val="00266260"/>
    <w:rsid w:val="002710D7"/>
    <w:rsid w:val="00290A7A"/>
    <w:rsid w:val="002B2D1A"/>
    <w:rsid w:val="002C03CF"/>
    <w:rsid w:val="002C2952"/>
    <w:rsid w:val="002E5ABA"/>
    <w:rsid w:val="00305440"/>
    <w:rsid w:val="00307F9C"/>
    <w:rsid w:val="003922B3"/>
    <w:rsid w:val="003E1BD6"/>
    <w:rsid w:val="003F5E52"/>
    <w:rsid w:val="00412DCF"/>
    <w:rsid w:val="0045646F"/>
    <w:rsid w:val="004B20D6"/>
    <w:rsid w:val="004F76CB"/>
    <w:rsid w:val="00531B6C"/>
    <w:rsid w:val="00533C3B"/>
    <w:rsid w:val="00551135"/>
    <w:rsid w:val="00557025"/>
    <w:rsid w:val="005A7A84"/>
    <w:rsid w:val="005D58D3"/>
    <w:rsid w:val="005E1DCF"/>
    <w:rsid w:val="005E485D"/>
    <w:rsid w:val="005E4B92"/>
    <w:rsid w:val="00634CEF"/>
    <w:rsid w:val="006B4755"/>
    <w:rsid w:val="006F41F1"/>
    <w:rsid w:val="00704C70"/>
    <w:rsid w:val="007065F7"/>
    <w:rsid w:val="007F50E8"/>
    <w:rsid w:val="00800F07"/>
    <w:rsid w:val="00830F83"/>
    <w:rsid w:val="00842988"/>
    <w:rsid w:val="0084398A"/>
    <w:rsid w:val="00863672"/>
    <w:rsid w:val="008825E7"/>
    <w:rsid w:val="00885791"/>
    <w:rsid w:val="008A38BC"/>
    <w:rsid w:val="008B2738"/>
    <w:rsid w:val="008D0FD2"/>
    <w:rsid w:val="008E1AFA"/>
    <w:rsid w:val="008E2AB5"/>
    <w:rsid w:val="008F476E"/>
    <w:rsid w:val="008F6765"/>
    <w:rsid w:val="009322AD"/>
    <w:rsid w:val="00933D05"/>
    <w:rsid w:val="00943B8D"/>
    <w:rsid w:val="00952AFF"/>
    <w:rsid w:val="009672D8"/>
    <w:rsid w:val="00985189"/>
    <w:rsid w:val="0099013A"/>
    <w:rsid w:val="009968A5"/>
    <w:rsid w:val="009E353F"/>
    <w:rsid w:val="009F6B30"/>
    <w:rsid w:val="00A11879"/>
    <w:rsid w:val="00A32453"/>
    <w:rsid w:val="00A35116"/>
    <w:rsid w:val="00A35B1D"/>
    <w:rsid w:val="00A6381C"/>
    <w:rsid w:val="00A8322D"/>
    <w:rsid w:val="00AB0414"/>
    <w:rsid w:val="00AE73F2"/>
    <w:rsid w:val="00AF6683"/>
    <w:rsid w:val="00B10A6A"/>
    <w:rsid w:val="00B3179E"/>
    <w:rsid w:val="00B35A6A"/>
    <w:rsid w:val="00B40FDA"/>
    <w:rsid w:val="00B5322E"/>
    <w:rsid w:val="00B65C5A"/>
    <w:rsid w:val="00B85089"/>
    <w:rsid w:val="00B93436"/>
    <w:rsid w:val="00B96E24"/>
    <w:rsid w:val="00C02A7F"/>
    <w:rsid w:val="00C1436E"/>
    <w:rsid w:val="00C26A0B"/>
    <w:rsid w:val="00C27C0A"/>
    <w:rsid w:val="00C34342"/>
    <w:rsid w:val="00C459D1"/>
    <w:rsid w:val="00C7532C"/>
    <w:rsid w:val="00CA1772"/>
    <w:rsid w:val="00CB6547"/>
    <w:rsid w:val="00CE0F30"/>
    <w:rsid w:val="00CE11B4"/>
    <w:rsid w:val="00D33805"/>
    <w:rsid w:val="00D42FE9"/>
    <w:rsid w:val="00D618D1"/>
    <w:rsid w:val="00D61E70"/>
    <w:rsid w:val="00D965BB"/>
    <w:rsid w:val="00DA1212"/>
    <w:rsid w:val="00DB0D54"/>
    <w:rsid w:val="00DB5903"/>
    <w:rsid w:val="00DD5113"/>
    <w:rsid w:val="00DD6E83"/>
    <w:rsid w:val="00DE3F4D"/>
    <w:rsid w:val="00DF34DB"/>
    <w:rsid w:val="00E06F37"/>
    <w:rsid w:val="00E1289A"/>
    <w:rsid w:val="00E169F5"/>
    <w:rsid w:val="00E21521"/>
    <w:rsid w:val="00E252AA"/>
    <w:rsid w:val="00E41BAB"/>
    <w:rsid w:val="00E45410"/>
    <w:rsid w:val="00E63879"/>
    <w:rsid w:val="00E85FA6"/>
    <w:rsid w:val="00E93148"/>
    <w:rsid w:val="00EA6FBF"/>
    <w:rsid w:val="00EF2F21"/>
    <w:rsid w:val="00EF33C2"/>
    <w:rsid w:val="00F03F81"/>
    <w:rsid w:val="00F338A9"/>
    <w:rsid w:val="00F54E74"/>
    <w:rsid w:val="00F66EB7"/>
    <w:rsid w:val="00F761C0"/>
    <w:rsid w:val="00FC0252"/>
    <w:rsid w:val="00FC7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A9CCA"/>
  <w15:chartTrackingRefBased/>
  <w15:docId w15:val="{AD956A90-FAE5-448E-87A4-910EC21A6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2E5AB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2E5AB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2E5ABA"/>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2E5ABA"/>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2E5ABA"/>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2E5ABA"/>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2E5ABA"/>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2E5ABA"/>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2E5ABA"/>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E5ABA"/>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2E5ABA"/>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2E5ABA"/>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2E5ABA"/>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2E5ABA"/>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2E5ABA"/>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2E5ABA"/>
    <w:rPr>
      <w:rFonts w:eastAsiaTheme="majorEastAsia" w:cstheme="majorBidi"/>
      <w:color w:val="595959" w:themeColor="text1" w:themeTint="A6"/>
    </w:rPr>
  </w:style>
  <w:style w:type="character" w:customStyle="1" w:styleId="80">
    <w:name w:val="Заголовок 8 Знак"/>
    <w:basedOn w:val="a0"/>
    <w:link w:val="8"/>
    <w:uiPriority w:val="9"/>
    <w:semiHidden/>
    <w:rsid w:val="002E5ABA"/>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2E5ABA"/>
    <w:rPr>
      <w:rFonts w:eastAsiaTheme="majorEastAsia" w:cstheme="majorBidi"/>
      <w:color w:val="272727" w:themeColor="text1" w:themeTint="D8"/>
    </w:rPr>
  </w:style>
  <w:style w:type="paragraph" w:styleId="a3">
    <w:name w:val="Title"/>
    <w:basedOn w:val="a"/>
    <w:next w:val="a"/>
    <w:link w:val="a4"/>
    <w:uiPriority w:val="10"/>
    <w:qFormat/>
    <w:rsid w:val="002E5A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2E5AB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E5ABA"/>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2E5ABA"/>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2E5ABA"/>
    <w:pPr>
      <w:spacing w:before="160"/>
      <w:jc w:val="center"/>
    </w:pPr>
    <w:rPr>
      <w:i/>
      <w:iCs/>
      <w:color w:val="404040" w:themeColor="text1" w:themeTint="BF"/>
    </w:rPr>
  </w:style>
  <w:style w:type="character" w:customStyle="1" w:styleId="22">
    <w:name w:val="Цитата 2 Знак"/>
    <w:basedOn w:val="a0"/>
    <w:link w:val="21"/>
    <w:uiPriority w:val="29"/>
    <w:rsid w:val="002E5ABA"/>
    <w:rPr>
      <w:i/>
      <w:iCs/>
      <w:color w:val="404040" w:themeColor="text1" w:themeTint="BF"/>
    </w:rPr>
  </w:style>
  <w:style w:type="paragraph" w:styleId="a7">
    <w:name w:val="List Paragraph"/>
    <w:basedOn w:val="a"/>
    <w:uiPriority w:val="34"/>
    <w:qFormat/>
    <w:rsid w:val="002E5ABA"/>
    <w:pPr>
      <w:ind w:left="720"/>
      <w:contextualSpacing/>
    </w:pPr>
  </w:style>
  <w:style w:type="character" w:styleId="a8">
    <w:name w:val="Intense Emphasis"/>
    <w:basedOn w:val="a0"/>
    <w:uiPriority w:val="21"/>
    <w:qFormat/>
    <w:rsid w:val="002E5ABA"/>
    <w:rPr>
      <w:i/>
      <w:iCs/>
      <w:color w:val="2F5496" w:themeColor="accent1" w:themeShade="BF"/>
    </w:rPr>
  </w:style>
  <w:style w:type="paragraph" w:styleId="a9">
    <w:name w:val="Intense Quote"/>
    <w:basedOn w:val="a"/>
    <w:next w:val="a"/>
    <w:link w:val="aa"/>
    <w:uiPriority w:val="30"/>
    <w:qFormat/>
    <w:rsid w:val="002E5AB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2E5ABA"/>
    <w:rPr>
      <w:i/>
      <w:iCs/>
      <w:color w:val="2F5496" w:themeColor="accent1" w:themeShade="BF"/>
    </w:rPr>
  </w:style>
  <w:style w:type="character" w:styleId="ab">
    <w:name w:val="Intense Reference"/>
    <w:basedOn w:val="a0"/>
    <w:uiPriority w:val="32"/>
    <w:qFormat/>
    <w:rsid w:val="002E5ABA"/>
    <w:rPr>
      <w:b/>
      <w:bCs/>
      <w:smallCaps/>
      <w:color w:val="2F5496" w:themeColor="accent1" w:themeShade="BF"/>
      <w:spacing w:val="5"/>
    </w:rPr>
  </w:style>
  <w:style w:type="character" w:customStyle="1" w:styleId="fontstyle01">
    <w:name w:val="fontstyle01"/>
    <w:basedOn w:val="a0"/>
    <w:rsid w:val="00B3179E"/>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247</TotalTime>
  <Pages>6</Pages>
  <Words>1449</Words>
  <Characters>8262</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Соболева</dc:creator>
  <cp:keywords/>
  <dc:description/>
  <cp:lastModifiedBy>Екатерина Соболева</cp:lastModifiedBy>
  <cp:revision>69</cp:revision>
  <dcterms:created xsi:type="dcterms:W3CDTF">2026-04-02T12:53:00Z</dcterms:created>
  <dcterms:modified xsi:type="dcterms:W3CDTF">2026-04-09T15:07:00Z</dcterms:modified>
</cp:coreProperties>
</file>